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054" w:rsidRPr="00145054" w:rsidRDefault="00145054" w:rsidP="00145054">
      <w:pPr>
        <w:widowControl w:val="0"/>
        <w:suppressLineNumbers/>
        <w:suppressAutoHyphens/>
        <w:spacing w:before="120" w:after="120" w:line="240" w:lineRule="auto"/>
        <w:jc w:val="right"/>
        <w:rPr>
          <w:rFonts w:ascii="Times New Roman" w:eastAsia="Lucida Sans Unicode" w:hAnsi="Times New Roman" w:cs="Tahoma"/>
          <w:b/>
          <w:noProof/>
          <w:sz w:val="24"/>
          <w:szCs w:val="24"/>
          <w:lang w:eastAsia="lt-LT"/>
        </w:rPr>
      </w:pPr>
      <w:bookmarkStart w:id="0" w:name="_Hlk89093594"/>
      <w:r w:rsidRPr="00145054">
        <w:rPr>
          <w:rFonts w:ascii="Times New Roman" w:eastAsia="Lucida Sans Unicode" w:hAnsi="Times New Roman" w:cs="Tahoma"/>
          <w:b/>
          <w:noProof/>
          <w:sz w:val="24"/>
          <w:szCs w:val="24"/>
          <w:lang w:eastAsia="lt-LT"/>
        </w:rPr>
        <w:t>Projektas</w:t>
      </w:r>
    </w:p>
    <w:p w:rsidR="0056523E" w:rsidRPr="0056523E" w:rsidRDefault="001A0C53" w:rsidP="0056523E">
      <w:pPr>
        <w:widowControl w:val="0"/>
        <w:suppressLineNumbers/>
        <w:suppressAutoHyphens/>
        <w:spacing w:before="120" w:after="120" w:line="240" w:lineRule="auto"/>
        <w:jc w:val="center"/>
        <w:rPr>
          <w:rFonts w:ascii="Times New Roman" w:eastAsia="Lucida Sans Unicode" w:hAnsi="Times New Roman" w:cs="Tahoma"/>
          <w:bCs/>
          <w:i/>
          <w:iCs/>
          <w:sz w:val="20"/>
          <w:szCs w:val="24"/>
          <w:lang w:eastAsia="ar-SA"/>
        </w:rPr>
      </w:pPr>
      <w:r w:rsidRPr="0056523E">
        <w:rPr>
          <w:rFonts w:ascii="Times New Roman" w:eastAsia="Lucida Sans Unicode" w:hAnsi="Times New Roman" w:cs="Tahoma"/>
          <w:i/>
          <w:noProof/>
          <w:sz w:val="20"/>
          <w:szCs w:val="20"/>
          <w:lang w:val="en-US"/>
        </w:rPr>
        <w:drawing>
          <wp:inline distT="0" distB="0" distL="0" distR="0">
            <wp:extent cx="461645" cy="53721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1645" cy="537210"/>
                    </a:xfrm>
                    <a:prstGeom prst="rect">
                      <a:avLst/>
                    </a:prstGeom>
                    <a:blipFill dpi="0" rotWithShape="0">
                      <a:blip/>
                      <a:srcRect/>
                      <a:stretch>
                        <a:fillRect/>
                      </a:stretch>
                    </a:blipFill>
                    <a:ln>
                      <a:noFill/>
                    </a:ln>
                  </pic:spPr>
                </pic:pic>
              </a:graphicData>
            </a:graphic>
          </wp:inline>
        </w:drawing>
      </w:r>
    </w:p>
    <w:p w:rsidR="0056523E" w:rsidRPr="0056523E" w:rsidRDefault="0056523E" w:rsidP="0056523E">
      <w:pPr>
        <w:widowControl w:val="0"/>
        <w:suppressAutoHyphens/>
        <w:spacing w:after="0" w:line="240" w:lineRule="auto"/>
        <w:jc w:val="center"/>
        <w:rPr>
          <w:rFonts w:ascii="Times New Roman" w:eastAsia="Lucida Sans Unicode" w:hAnsi="Times New Roman"/>
          <w:b/>
          <w:bCs/>
          <w:sz w:val="24"/>
          <w:szCs w:val="24"/>
          <w:lang w:eastAsia="ar-SA"/>
        </w:rPr>
      </w:pPr>
      <w:r w:rsidRPr="0056523E">
        <w:rPr>
          <w:rFonts w:ascii="Times New Roman" w:eastAsia="Lucida Sans Unicode" w:hAnsi="Times New Roman"/>
          <w:b/>
          <w:bCs/>
          <w:sz w:val="24"/>
          <w:szCs w:val="24"/>
          <w:lang w:eastAsia="ar-SA"/>
        </w:rPr>
        <w:t>KĖDAINIŲ RAJONO SAVIVALDYBĖS TARYBA</w:t>
      </w:r>
    </w:p>
    <w:p w:rsidR="0056523E" w:rsidRPr="0056523E" w:rsidRDefault="0056523E" w:rsidP="0056523E">
      <w:pPr>
        <w:widowControl w:val="0"/>
        <w:suppressAutoHyphens/>
        <w:spacing w:after="0" w:line="240" w:lineRule="auto"/>
        <w:jc w:val="center"/>
        <w:rPr>
          <w:rFonts w:ascii="Times New Roman" w:eastAsia="Lucida Sans Unicode" w:hAnsi="Times New Roman"/>
          <w:b/>
          <w:sz w:val="24"/>
          <w:szCs w:val="24"/>
          <w:lang w:eastAsia="ar-SA"/>
        </w:rPr>
      </w:pPr>
    </w:p>
    <w:p w:rsidR="0056523E" w:rsidRPr="0056523E" w:rsidRDefault="0056523E" w:rsidP="0056523E">
      <w:pPr>
        <w:widowControl w:val="0"/>
        <w:suppressAutoHyphens/>
        <w:spacing w:after="0" w:line="240" w:lineRule="auto"/>
        <w:jc w:val="center"/>
        <w:rPr>
          <w:rFonts w:ascii="Times New Roman" w:eastAsia="Lucida Sans Unicode" w:hAnsi="Times New Roman"/>
          <w:b/>
          <w:bCs/>
          <w:sz w:val="24"/>
          <w:szCs w:val="20"/>
          <w:lang w:eastAsia="ar-SA"/>
        </w:rPr>
      </w:pPr>
      <w:r w:rsidRPr="0056523E">
        <w:rPr>
          <w:rFonts w:ascii="Times New Roman" w:eastAsia="Lucida Sans Unicode" w:hAnsi="Times New Roman"/>
          <w:b/>
          <w:bCs/>
          <w:sz w:val="24"/>
          <w:szCs w:val="20"/>
          <w:lang w:eastAsia="ar-SA"/>
        </w:rPr>
        <w:t>SPRENDIMAS</w:t>
      </w:r>
    </w:p>
    <w:p w:rsidR="0056523E" w:rsidRPr="0056523E" w:rsidRDefault="0056523E" w:rsidP="0056523E">
      <w:pPr>
        <w:widowControl w:val="0"/>
        <w:suppressAutoHyphens/>
        <w:spacing w:after="0" w:line="240" w:lineRule="auto"/>
        <w:jc w:val="center"/>
        <w:rPr>
          <w:rFonts w:ascii="Times New Roman" w:eastAsia="Lucida Sans Unicode" w:hAnsi="Times New Roman"/>
          <w:b/>
          <w:sz w:val="24"/>
          <w:szCs w:val="24"/>
          <w:lang w:eastAsia="ar-SA"/>
        </w:rPr>
      </w:pPr>
      <w:r w:rsidRPr="0056523E">
        <w:rPr>
          <w:rFonts w:ascii="Times New Roman" w:eastAsia="Lucida Sans Unicode" w:hAnsi="Times New Roman"/>
          <w:b/>
          <w:sz w:val="24"/>
          <w:szCs w:val="24"/>
          <w:lang w:eastAsia="ar-SA"/>
        </w:rPr>
        <w:t xml:space="preserve">DĖL </w:t>
      </w:r>
      <w:r w:rsidRPr="0056523E">
        <w:rPr>
          <w:rFonts w:ascii="Times New Roman" w:eastAsia="Lucida Sans Unicode" w:hAnsi="Times New Roman"/>
          <w:b/>
          <w:caps/>
          <w:sz w:val="24"/>
          <w:szCs w:val="24"/>
          <w:lang w:eastAsia="ar-SA"/>
        </w:rPr>
        <w:t>KĖDAINIŲ BENDRUOMENĖS SOCIALINIO CENTRO NUOSTATŲ</w:t>
      </w:r>
      <w:r>
        <w:rPr>
          <w:rFonts w:ascii="Times New Roman" w:eastAsia="Lucida Sans Unicode" w:hAnsi="Times New Roman"/>
          <w:b/>
          <w:sz w:val="24"/>
          <w:szCs w:val="24"/>
          <w:lang w:eastAsia="ar-SA"/>
        </w:rPr>
        <w:t xml:space="preserve"> </w:t>
      </w:r>
      <w:r w:rsidRPr="0056523E">
        <w:rPr>
          <w:rFonts w:ascii="Times New Roman" w:eastAsia="Lucida Sans Unicode" w:hAnsi="Times New Roman"/>
          <w:b/>
          <w:sz w:val="24"/>
          <w:szCs w:val="24"/>
          <w:lang w:eastAsia="ar-SA"/>
        </w:rPr>
        <w:t>PATVIRTINIMO</w:t>
      </w:r>
    </w:p>
    <w:p w:rsidR="0056523E" w:rsidRPr="0056523E" w:rsidRDefault="0056523E" w:rsidP="0056523E">
      <w:pPr>
        <w:widowControl w:val="0"/>
        <w:suppressAutoHyphens/>
        <w:spacing w:after="0" w:line="240" w:lineRule="auto"/>
        <w:jc w:val="center"/>
        <w:rPr>
          <w:rFonts w:ascii="Times New Roman" w:eastAsia="Lucida Sans Unicode" w:hAnsi="Times New Roman"/>
          <w:b/>
          <w:sz w:val="24"/>
          <w:szCs w:val="24"/>
          <w:lang w:eastAsia="ar-SA"/>
        </w:rPr>
      </w:pPr>
    </w:p>
    <w:p w:rsidR="0056523E" w:rsidRPr="0056523E" w:rsidRDefault="00326910" w:rsidP="0056523E">
      <w:pPr>
        <w:widowControl w:val="0"/>
        <w:suppressAutoHyphens/>
        <w:spacing w:after="0" w:line="200" w:lineRule="atLeast"/>
        <w:jc w:val="center"/>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20</w:t>
      </w:r>
      <w:r w:rsidR="007B0AA9">
        <w:rPr>
          <w:rFonts w:ascii="Times New Roman" w:eastAsia="Lucida Sans Unicode" w:hAnsi="Times New Roman"/>
          <w:sz w:val="24"/>
          <w:szCs w:val="24"/>
          <w:lang w:eastAsia="ar-SA"/>
        </w:rPr>
        <w:t>21</w:t>
      </w:r>
      <w:r w:rsidR="0056523E" w:rsidRPr="0056523E">
        <w:rPr>
          <w:rFonts w:ascii="Times New Roman" w:eastAsia="Lucida Sans Unicode" w:hAnsi="Times New Roman"/>
          <w:sz w:val="24"/>
          <w:szCs w:val="24"/>
          <w:lang w:eastAsia="ar-SA"/>
        </w:rPr>
        <w:t xml:space="preserve"> m. </w:t>
      </w:r>
      <w:r w:rsidR="001A0C53">
        <w:rPr>
          <w:rFonts w:ascii="Times New Roman" w:eastAsia="Lucida Sans Unicode" w:hAnsi="Times New Roman"/>
          <w:sz w:val="24"/>
          <w:szCs w:val="24"/>
          <w:lang w:eastAsia="ar-SA"/>
        </w:rPr>
        <w:t xml:space="preserve">gruodžio 8 </w:t>
      </w:r>
      <w:r w:rsidR="0056523E" w:rsidRPr="0056523E">
        <w:rPr>
          <w:rFonts w:ascii="Times New Roman" w:eastAsia="Lucida Sans Unicode" w:hAnsi="Times New Roman"/>
          <w:sz w:val="24"/>
          <w:szCs w:val="24"/>
          <w:lang w:eastAsia="ar-SA"/>
        </w:rPr>
        <w:t>d. Nr.</w:t>
      </w:r>
      <w:r w:rsidR="001A0C53">
        <w:rPr>
          <w:rFonts w:ascii="Times New Roman" w:eastAsia="Lucida Sans Unicode" w:hAnsi="Times New Roman"/>
          <w:sz w:val="24"/>
          <w:szCs w:val="24"/>
          <w:lang w:eastAsia="ar-SA"/>
        </w:rPr>
        <w:t xml:space="preserve"> SP-</w:t>
      </w:r>
      <w:r w:rsidR="007B19A0">
        <w:rPr>
          <w:rFonts w:ascii="Times New Roman" w:eastAsia="Lucida Sans Unicode" w:hAnsi="Times New Roman"/>
          <w:sz w:val="24"/>
          <w:szCs w:val="24"/>
          <w:lang w:eastAsia="ar-SA"/>
        </w:rPr>
        <w:t>356</w:t>
      </w:r>
      <w:bookmarkStart w:id="1" w:name="_GoBack"/>
      <w:bookmarkEnd w:id="1"/>
      <w:r w:rsidR="0056523E">
        <w:rPr>
          <w:rFonts w:ascii="Times New Roman" w:eastAsia="Lucida Sans Unicode" w:hAnsi="Times New Roman"/>
          <w:sz w:val="24"/>
          <w:szCs w:val="24"/>
          <w:lang w:eastAsia="ar-SA"/>
        </w:rPr>
        <w:t xml:space="preserve"> </w:t>
      </w:r>
      <w:r w:rsidR="00C42C81">
        <w:rPr>
          <w:rFonts w:ascii="Times New Roman" w:eastAsia="Lucida Sans Unicode" w:hAnsi="Times New Roman"/>
          <w:sz w:val="24"/>
          <w:szCs w:val="24"/>
          <w:lang w:eastAsia="ar-SA"/>
        </w:rPr>
        <w:t xml:space="preserve">      </w:t>
      </w:r>
    </w:p>
    <w:p w:rsidR="0056523E" w:rsidRPr="0056523E" w:rsidRDefault="0056523E" w:rsidP="0056523E">
      <w:pPr>
        <w:widowControl w:val="0"/>
        <w:suppressAutoHyphens/>
        <w:autoSpaceDE w:val="0"/>
        <w:spacing w:after="0" w:line="200" w:lineRule="atLeast"/>
        <w:jc w:val="center"/>
        <w:rPr>
          <w:rFonts w:ascii="Times New Roman" w:eastAsia="TimesNewRomanPSMT" w:hAnsi="Times New Roman" w:cs="TimesNewRomanPSMT"/>
          <w:sz w:val="24"/>
          <w:szCs w:val="24"/>
          <w:lang w:eastAsia="ar-SA"/>
        </w:rPr>
      </w:pPr>
      <w:r w:rsidRPr="0056523E">
        <w:rPr>
          <w:rFonts w:ascii="Times New Roman" w:eastAsia="TimesNewRomanPSMT" w:hAnsi="Times New Roman" w:cs="TimesNewRomanPSMT"/>
          <w:sz w:val="24"/>
          <w:szCs w:val="24"/>
          <w:lang w:eastAsia="ar-SA"/>
        </w:rPr>
        <w:t>Kėdainiai</w:t>
      </w:r>
    </w:p>
    <w:p w:rsidR="0056523E" w:rsidRPr="0056523E" w:rsidRDefault="0056523E" w:rsidP="000910AB">
      <w:pPr>
        <w:widowControl w:val="0"/>
        <w:suppressAutoHyphens/>
        <w:spacing w:after="0" w:line="240" w:lineRule="auto"/>
        <w:rPr>
          <w:rFonts w:ascii="Times New Roman" w:eastAsia="Lucida Sans Unicode" w:hAnsi="Times New Roman"/>
          <w:sz w:val="24"/>
          <w:szCs w:val="24"/>
          <w:lang w:eastAsia="ar-SA"/>
        </w:rPr>
      </w:pPr>
    </w:p>
    <w:p w:rsidR="0056523E" w:rsidRPr="0088757D" w:rsidRDefault="005D11CE" w:rsidP="0056523E">
      <w:pPr>
        <w:spacing w:after="0" w:line="240" w:lineRule="auto"/>
        <w:ind w:firstLine="720"/>
        <w:jc w:val="both"/>
        <w:rPr>
          <w:rFonts w:ascii="Times New Roman" w:eastAsia="Times New Roman" w:hAnsi="Times New Roman"/>
          <w:sz w:val="24"/>
          <w:szCs w:val="24"/>
          <w:lang w:eastAsia="ar-SA"/>
        </w:rPr>
      </w:pPr>
      <w:r w:rsidRPr="005D11CE">
        <w:rPr>
          <w:rFonts w:ascii="Times New Roman" w:eastAsia="Times New Roman" w:hAnsi="Times New Roman"/>
          <w:sz w:val="24"/>
          <w:szCs w:val="24"/>
          <w:lang w:eastAsia="ar-SA"/>
        </w:rPr>
        <w:t>Vadovaudamasi Lietuvos Respublikos vietos savivaldos įstatymo 18 straipsnio 1 dalimi, Lietuvos Respublikos biudžetinių įstaigų įstatymo 4 straipsnio 2 dalimi, 3 dalies 1 punktu, 4 dalimi ir 6 straipsniu</w:t>
      </w:r>
      <w:r w:rsidR="00086930">
        <w:rPr>
          <w:rFonts w:ascii="Times New Roman" w:eastAsia="Times New Roman" w:hAnsi="Times New Roman"/>
          <w:sz w:val="24"/>
          <w:szCs w:val="24"/>
          <w:lang w:eastAsia="ar-SA"/>
        </w:rPr>
        <w:t>,</w:t>
      </w:r>
      <w:r w:rsidR="0056523E" w:rsidRPr="0088757D">
        <w:rPr>
          <w:rFonts w:ascii="Times New Roman" w:eastAsia="Times New Roman" w:hAnsi="Times New Roman"/>
          <w:sz w:val="24"/>
          <w:szCs w:val="24"/>
          <w:lang w:eastAsia="ar-SA"/>
        </w:rPr>
        <w:t xml:space="preserve"> Kėdainių rajono savivaldybės taryba n u s p r e n d ž i a:</w:t>
      </w:r>
    </w:p>
    <w:p w:rsidR="0056523E" w:rsidRDefault="0056523E" w:rsidP="007650BA">
      <w:pPr>
        <w:numPr>
          <w:ilvl w:val="0"/>
          <w:numId w:val="1"/>
        </w:numPr>
        <w:tabs>
          <w:tab w:val="left" w:pos="993"/>
        </w:tabs>
        <w:spacing w:after="0" w:line="240" w:lineRule="auto"/>
        <w:ind w:left="0" w:firstLine="709"/>
        <w:jc w:val="both"/>
        <w:rPr>
          <w:rFonts w:ascii="Times New Roman" w:eastAsia="Lucida Sans Unicode" w:hAnsi="Times New Roman"/>
          <w:sz w:val="24"/>
          <w:szCs w:val="20"/>
          <w:lang w:eastAsia="lt-LT"/>
        </w:rPr>
      </w:pPr>
      <w:r w:rsidRPr="0056523E">
        <w:rPr>
          <w:rFonts w:ascii="Times New Roman" w:eastAsia="Lucida Sans Unicode" w:hAnsi="Times New Roman"/>
          <w:sz w:val="24"/>
          <w:szCs w:val="20"/>
          <w:lang w:eastAsia="lt-LT"/>
        </w:rPr>
        <w:t>Patvirtinti Kėdainių bendruomenės socialinio centro nuostatus (pridedama).</w:t>
      </w:r>
    </w:p>
    <w:p w:rsidR="007650BA" w:rsidRDefault="007650BA" w:rsidP="007650BA">
      <w:pPr>
        <w:pStyle w:val="1num"/>
        <w:numPr>
          <w:ilvl w:val="0"/>
          <w:numId w:val="1"/>
        </w:numPr>
        <w:tabs>
          <w:tab w:val="clear" w:pos="567"/>
          <w:tab w:val="left" w:pos="0"/>
          <w:tab w:val="left" w:pos="993"/>
        </w:tabs>
        <w:ind w:left="0" w:firstLine="709"/>
      </w:pPr>
      <w:r w:rsidRPr="003B6922">
        <w:t xml:space="preserve">Įgalioti </w:t>
      </w:r>
      <w:r w:rsidRPr="0056523E">
        <w:t xml:space="preserve">Kėdainių bendruomenės socialinio centro </w:t>
      </w:r>
      <w:r w:rsidRPr="003B6922">
        <w:t xml:space="preserve">direktorių pasirašyti </w:t>
      </w:r>
      <w:r w:rsidRPr="0056523E">
        <w:t xml:space="preserve">Kėdainių bendruomenės socialinio centro </w:t>
      </w:r>
      <w:r w:rsidRPr="003B6922">
        <w:t>nuostatus, pateikti juos Juridinių asmenų registro tvarkytojui ir atlikti kitus su šiuo pavedimu susijusius veiksmus.</w:t>
      </w:r>
    </w:p>
    <w:p w:rsidR="007650BA" w:rsidRPr="002E306D" w:rsidRDefault="007650BA" w:rsidP="007650BA">
      <w:pPr>
        <w:pStyle w:val="1num"/>
        <w:numPr>
          <w:ilvl w:val="0"/>
          <w:numId w:val="1"/>
        </w:numPr>
        <w:tabs>
          <w:tab w:val="clear" w:pos="567"/>
          <w:tab w:val="left" w:pos="0"/>
          <w:tab w:val="left" w:pos="993"/>
        </w:tabs>
        <w:ind w:left="0" w:firstLine="709"/>
      </w:pPr>
      <w:r w:rsidRPr="002E306D">
        <w:t>Nustatyti, kad šio sprendimo 1 punkte nurodyti nuostatai įsigalioja nuo jų įregistravimo Juridinių asmenų registre dienos.</w:t>
      </w:r>
    </w:p>
    <w:p w:rsidR="0056523E" w:rsidRPr="002E306D" w:rsidRDefault="007650BA" w:rsidP="0056523E">
      <w:pPr>
        <w:widowControl w:val="0"/>
        <w:suppressAutoHyphens/>
        <w:spacing w:after="0" w:line="240" w:lineRule="auto"/>
        <w:ind w:firstLine="720"/>
        <w:jc w:val="both"/>
        <w:rPr>
          <w:rFonts w:ascii="Times New Roman" w:eastAsia="Lucida Sans Unicode" w:hAnsi="Times New Roman"/>
          <w:sz w:val="24"/>
          <w:szCs w:val="20"/>
          <w:lang w:eastAsia="ar-SA"/>
        </w:rPr>
      </w:pPr>
      <w:r w:rsidRPr="002E306D">
        <w:rPr>
          <w:rFonts w:ascii="Times New Roman" w:eastAsia="Lucida Sans Unicode" w:hAnsi="Times New Roman"/>
          <w:sz w:val="24"/>
          <w:szCs w:val="24"/>
          <w:lang w:eastAsia="ar-SA"/>
        </w:rPr>
        <w:t>4</w:t>
      </w:r>
      <w:r w:rsidR="0056523E" w:rsidRPr="002E306D">
        <w:rPr>
          <w:rFonts w:ascii="Times New Roman" w:eastAsia="Lucida Sans Unicode" w:hAnsi="Times New Roman"/>
          <w:sz w:val="24"/>
          <w:szCs w:val="24"/>
          <w:lang w:eastAsia="ar-SA"/>
        </w:rPr>
        <w:t xml:space="preserve">. Pripažinti netekusiu galios Kėdainių rajono savivaldybės tarybos </w:t>
      </w:r>
      <w:r w:rsidR="007B0AA9" w:rsidRPr="002E306D">
        <w:rPr>
          <w:rFonts w:ascii="Times New Roman" w:eastAsia="Lucida Sans Unicode" w:hAnsi="Times New Roman"/>
          <w:sz w:val="24"/>
          <w:szCs w:val="24"/>
          <w:lang w:eastAsia="ar-SA"/>
        </w:rPr>
        <w:t>20</w:t>
      </w:r>
      <w:r w:rsidR="00856C97">
        <w:rPr>
          <w:rFonts w:ascii="Times New Roman" w:eastAsia="Lucida Sans Unicode" w:hAnsi="Times New Roman"/>
          <w:sz w:val="24"/>
          <w:szCs w:val="24"/>
          <w:lang w:eastAsia="ar-SA"/>
        </w:rPr>
        <w:t>21</w:t>
      </w:r>
      <w:r w:rsidR="007B0AA9" w:rsidRPr="002E306D">
        <w:rPr>
          <w:rFonts w:ascii="Times New Roman" w:eastAsia="Lucida Sans Unicode" w:hAnsi="Times New Roman"/>
          <w:sz w:val="24"/>
          <w:szCs w:val="24"/>
          <w:lang w:eastAsia="ar-SA"/>
        </w:rPr>
        <w:t xml:space="preserve"> m. </w:t>
      </w:r>
      <w:r w:rsidR="00856C97">
        <w:rPr>
          <w:rFonts w:ascii="Times New Roman" w:eastAsia="Lucida Sans Unicode" w:hAnsi="Times New Roman"/>
          <w:sz w:val="24"/>
          <w:szCs w:val="24"/>
          <w:lang w:eastAsia="ar-SA"/>
        </w:rPr>
        <w:t>liepos</w:t>
      </w:r>
      <w:r w:rsidR="007B0AA9" w:rsidRPr="002E306D">
        <w:rPr>
          <w:rFonts w:ascii="Times New Roman" w:eastAsia="Lucida Sans Unicode" w:hAnsi="Times New Roman"/>
          <w:sz w:val="24"/>
          <w:szCs w:val="24"/>
          <w:lang w:eastAsia="ar-SA"/>
        </w:rPr>
        <w:t xml:space="preserve"> </w:t>
      </w:r>
      <w:r w:rsidR="00856C97">
        <w:rPr>
          <w:rFonts w:ascii="Times New Roman" w:eastAsia="Lucida Sans Unicode" w:hAnsi="Times New Roman"/>
          <w:sz w:val="24"/>
          <w:szCs w:val="24"/>
          <w:lang w:eastAsia="ar-SA"/>
        </w:rPr>
        <w:t>16</w:t>
      </w:r>
      <w:r w:rsidR="007B0AA9" w:rsidRPr="002E306D">
        <w:rPr>
          <w:rFonts w:ascii="Times New Roman" w:eastAsia="Lucida Sans Unicode" w:hAnsi="Times New Roman"/>
          <w:sz w:val="24"/>
          <w:szCs w:val="24"/>
          <w:lang w:eastAsia="ar-SA"/>
        </w:rPr>
        <w:t xml:space="preserve"> d. sprendimą Nr. TS-</w:t>
      </w:r>
      <w:r w:rsidR="00856C97">
        <w:rPr>
          <w:rFonts w:ascii="Times New Roman" w:eastAsia="Lucida Sans Unicode" w:hAnsi="Times New Roman"/>
          <w:sz w:val="24"/>
          <w:szCs w:val="24"/>
          <w:lang w:eastAsia="ar-SA"/>
        </w:rPr>
        <w:t>176</w:t>
      </w:r>
      <w:r w:rsidR="00326910" w:rsidRPr="002E306D">
        <w:rPr>
          <w:rFonts w:ascii="Times New Roman" w:eastAsia="Lucida Sans Unicode" w:hAnsi="Times New Roman"/>
          <w:sz w:val="24"/>
          <w:szCs w:val="24"/>
          <w:lang w:eastAsia="ar-SA"/>
        </w:rPr>
        <w:t xml:space="preserve"> </w:t>
      </w:r>
      <w:r w:rsidR="0056523E" w:rsidRPr="002E306D">
        <w:rPr>
          <w:rFonts w:ascii="Times New Roman" w:eastAsia="Lucida Sans Unicode" w:hAnsi="Times New Roman"/>
          <w:sz w:val="24"/>
          <w:szCs w:val="20"/>
          <w:lang w:eastAsia="ar-SA"/>
        </w:rPr>
        <w:t xml:space="preserve">„Dėl Kėdainių bendruomenės socialinio centro nuostatų </w:t>
      </w:r>
      <w:r w:rsidR="007B0AA9" w:rsidRPr="002E306D">
        <w:rPr>
          <w:rFonts w:ascii="Times New Roman" w:eastAsia="Lucida Sans Unicode" w:hAnsi="Times New Roman"/>
          <w:sz w:val="24"/>
          <w:szCs w:val="20"/>
          <w:lang w:eastAsia="ar-SA"/>
        </w:rPr>
        <w:t>pa</w:t>
      </w:r>
      <w:r w:rsidR="0056523E" w:rsidRPr="002E306D">
        <w:rPr>
          <w:rFonts w:ascii="Times New Roman" w:eastAsia="Lucida Sans Unicode" w:hAnsi="Times New Roman"/>
          <w:sz w:val="24"/>
          <w:szCs w:val="20"/>
          <w:lang w:eastAsia="ar-SA"/>
        </w:rPr>
        <w:t>tvirtinimo“</w:t>
      </w:r>
      <w:r w:rsidR="00C14D91" w:rsidRPr="002E306D">
        <w:rPr>
          <w:rFonts w:ascii="Times New Roman" w:eastAsia="Lucida Sans Unicode" w:hAnsi="Times New Roman"/>
          <w:sz w:val="24"/>
          <w:szCs w:val="20"/>
          <w:lang w:eastAsia="ar-SA"/>
        </w:rPr>
        <w:t xml:space="preserve"> įregistravus 1 punkte nurodytus nuostatus Juridinių asmenų registre</w:t>
      </w:r>
      <w:r w:rsidR="0056523E" w:rsidRPr="002E306D">
        <w:rPr>
          <w:rFonts w:ascii="Times New Roman" w:eastAsia="Lucida Sans Unicode" w:hAnsi="Times New Roman"/>
          <w:sz w:val="24"/>
          <w:szCs w:val="20"/>
          <w:lang w:eastAsia="ar-SA"/>
        </w:rPr>
        <w:t>.</w:t>
      </w:r>
    </w:p>
    <w:p w:rsidR="000910AB" w:rsidRDefault="000910AB" w:rsidP="0056523E">
      <w:pPr>
        <w:widowControl w:val="0"/>
        <w:suppressAutoHyphens/>
        <w:spacing w:after="0" w:line="240" w:lineRule="auto"/>
        <w:ind w:left="465"/>
        <w:jc w:val="both"/>
        <w:rPr>
          <w:rFonts w:ascii="TimesNewRomanPSMT" w:eastAsia="TimesNewRomanPSMT" w:hAnsi="TimesNewRomanPSMT" w:cs="TimesNewRomanPSMT"/>
          <w:sz w:val="24"/>
          <w:szCs w:val="24"/>
        </w:rPr>
      </w:pPr>
    </w:p>
    <w:p w:rsidR="0056523E" w:rsidRDefault="0056523E" w:rsidP="000910AB">
      <w:pPr>
        <w:widowControl w:val="0"/>
        <w:suppressAutoHyphens/>
        <w:spacing w:after="0" w:line="240" w:lineRule="auto"/>
        <w:jc w:val="both"/>
        <w:rPr>
          <w:rFonts w:ascii="Times New Roman" w:eastAsia="Lucida Sans Unicode" w:hAnsi="Times New Roman"/>
          <w:sz w:val="24"/>
          <w:szCs w:val="24"/>
          <w:lang w:eastAsia="ar-SA"/>
        </w:rPr>
      </w:pPr>
    </w:p>
    <w:p w:rsidR="004B4F52" w:rsidRDefault="004B4F52" w:rsidP="0056523E">
      <w:pPr>
        <w:widowControl w:val="0"/>
        <w:suppressAutoHyphens/>
        <w:spacing w:after="0" w:line="240" w:lineRule="auto"/>
        <w:ind w:left="465"/>
        <w:jc w:val="both"/>
        <w:rPr>
          <w:rFonts w:ascii="Times New Roman" w:eastAsia="Lucida Sans Unicode" w:hAnsi="Times New Roman"/>
          <w:sz w:val="24"/>
          <w:szCs w:val="24"/>
          <w:lang w:eastAsia="ar-SA"/>
        </w:rPr>
      </w:pPr>
    </w:p>
    <w:p w:rsidR="00326910" w:rsidRPr="0056523E" w:rsidRDefault="00326910" w:rsidP="0056523E">
      <w:pPr>
        <w:widowControl w:val="0"/>
        <w:suppressAutoHyphens/>
        <w:spacing w:after="0" w:line="240" w:lineRule="auto"/>
        <w:ind w:left="465"/>
        <w:jc w:val="both"/>
        <w:rPr>
          <w:rFonts w:ascii="Times New Roman" w:eastAsia="Lucida Sans Unicode" w:hAnsi="Times New Roman"/>
          <w:sz w:val="24"/>
          <w:szCs w:val="24"/>
          <w:lang w:eastAsia="ar-SA"/>
        </w:rPr>
      </w:pPr>
    </w:p>
    <w:p w:rsidR="002E6B18" w:rsidRPr="002E6B18" w:rsidRDefault="002E6B18" w:rsidP="002E6B18">
      <w:pPr>
        <w:widowControl w:val="0"/>
        <w:suppressAutoHyphens/>
        <w:autoSpaceDE w:val="0"/>
        <w:spacing w:after="0" w:line="240" w:lineRule="auto"/>
        <w:rPr>
          <w:rFonts w:ascii="TimesNewRomanPSMT" w:eastAsia="TimesNewRomanPSMT" w:hAnsi="TimesNewRomanPSMT" w:cs="TimesNewRomanPSMT"/>
          <w:sz w:val="24"/>
          <w:szCs w:val="24"/>
          <w:u w:color="FFFFFF"/>
          <w:lang w:eastAsia="ar-SA"/>
        </w:rPr>
      </w:pPr>
      <w:r w:rsidRPr="002E6B18">
        <w:rPr>
          <w:rFonts w:ascii="TimesNewRomanPSMT" w:eastAsia="TimesNewRomanPSMT" w:hAnsi="TimesNewRomanPSMT" w:cs="TimesNewRomanPSMT"/>
          <w:sz w:val="24"/>
          <w:szCs w:val="24"/>
          <w:u w:color="FFFFFF"/>
          <w:lang w:eastAsia="ar-SA"/>
        </w:rPr>
        <w:t>Savivaldybės meras</w:t>
      </w:r>
    </w:p>
    <w:p w:rsidR="002E6B18" w:rsidRPr="002E6B18" w:rsidRDefault="002E6B18"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2E6B18" w:rsidRPr="002E6B18" w:rsidRDefault="002E6B18"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2E6B18" w:rsidRPr="002E6B18" w:rsidRDefault="002E6B18"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2E6B18" w:rsidRPr="002E6B18" w:rsidRDefault="002E6B18"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2E6B18" w:rsidRDefault="002E6B18"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0910AB" w:rsidRDefault="000910AB"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0910AB" w:rsidRDefault="000910AB"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856C97" w:rsidRDefault="00856C97"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856C97" w:rsidRPr="002E6B18" w:rsidRDefault="00856C97"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2E6B18" w:rsidRPr="002E6B18" w:rsidRDefault="002E6B18"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2E6B18" w:rsidRPr="002E6B18" w:rsidRDefault="002E6B18"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2E6B18" w:rsidRPr="002E6B18" w:rsidRDefault="002E6B18" w:rsidP="002E6B18">
      <w:pPr>
        <w:widowControl w:val="0"/>
        <w:tabs>
          <w:tab w:val="left" w:pos="1271"/>
        </w:tabs>
        <w:suppressAutoHyphens/>
        <w:autoSpaceDE w:val="0"/>
        <w:spacing w:after="0" w:line="240" w:lineRule="auto"/>
        <w:ind w:left="420"/>
        <w:jc w:val="both"/>
        <w:rPr>
          <w:rFonts w:ascii="TimesNewRomanPSMT" w:eastAsia="TimesNewRomanPSMT" w:hAnsi="TimesNewRomanPSMT" w:cs="TimesNewRomanPSMT"/>
          <w:sz w:val="24"/>
          <w:szCs w:val="24"/>
          <w:u w:color="FFFFFF"/>
          <w:lang w:eastAsia="ar-SA"/>
        </w:rPr>
      </w:pPr>
    </w:p>
    <w:p w:rsidR="002E6B18" w:rsidRPr="002E6B18" w:rsidRDefault="002E6B18" w:rsidP="002E6B18">
      <w:pPr>
        <w:widowControl w:val="0"/>
        <w:suppressAutoHyphens/>
        <w:autoSpaceDE w:val="0"/>
        <w:spacing w:after="0" w:line="240" w:lineRule="auto"/>
        <w:rPr>
          <w:rFonts w:ascii="TimesNewRomanPSMT" w:eastAsia="TimesNewRomanPSMT" w:hAnsi="TimesNewRomanPSMT" w:cs="TimesNewRomanPSMT"/>
          <w:sz w:val="24"/>
          <w:szCs w:val="24"/>
          <w:u w:color="FFFFFF"/>
          <w:lang w:eastAsia="ar-SA"/>
        </w:rPr>
      </w:pPr>
      <w:bookmarkStart w:id="2" w:name="_Hlk89258234"/>
      <w:r w:rsidRPr="002E6B18">
        <w:rPr>
          <w:rFonts w:ascii="TimesNewRomanPSMT" w:eastAsia="TimesNewRomanPSMT" w:hAnsi="TimesNewRomanPSMT" w:cs="TimesNewRomanPSMT"/>
          <w:sz w:val="24"/>
          <w:szCs w:val="24"/>
          <w:u w:color="FFFFFF"/>
          <w:lang w:eastAsia="ar-SA"/>
        </w:rPr>
        <w:t>Jūratė Blinstrubaitė</w:t>
      </w:r>
      <w:r w:rsidRPr="002E6B18">
        <w:rPr>
          <w:rFonts w:ascii="TimesNewRomanPSMT" w:eastAsia="TimesNewRomanPSMT" w:hAnsi="TimesNewRomanPSMT" w:cs="TimesNewRomanPSMT"/>
          <w:sz w:val="24"/>
          <w:szCs w:val="24"/>
          <w:u w:color="FFFFFF"/>
          <w:lang w:eastAsia="ar-SA"/>
        </w:rPr>
        <w:tab/>
      </w:r>
      <w:r w:rsidRPr="002E6B18">
        <w:rPr>
          <w:rFonts w:ascii="TimesNewRomanPSMT" w:eastAsia="TimesNewRomanPSMT" w:hAnsi="TimesNewRomanPSMT" w:cs="TimesNewRomanPSMT"/>
          <w:sz w:val="24"/>
          <w:szCs w:val="24"/>
          <w:u w:color="FFFFFF"/>
          <w:lang w:eastAsia="ar-SA"/>
        </w:rPr>
        <w:tab/>
      </w:r>
      <w:r w:rsidR="00BB32EC">
        <w:rPr>
          <w:rFonts w:ascii="TimesNewRomanPSMT" w:eastAsia="TimesNewRomanPSMT" w:hAnsi="TimesNewRomanPSMT" w:cs="TimesNewRomanPSMT"/>
          <w:sz w:val="24"/>
          <w:szCs w:val="24"/>
          <w:u w:color="FFFFFF"/>
          <w:lang w:eastAsia="ar-SA"/>
        </w:rPr>
        <w:t xml:space="preserve">Gintautas </w:t>
      </w:r>
      <w:proofErr w:type="spellStart"/>
      <w:r w:rsidR="00BB32EC">
        <w:rPr>
          <w:rFonts w:ascii="TimesNewRomanPSMT" w:eastAsia="TimesNewRomanPSMT" w:hAnsi="TimesNewRomanPSMT" w:cs="TimesNewRomanPSMT"/>
          <w:sz w:val="24"/>
          <w:szCs w:val="24"/>
          <w:u w:color="FFFFFF"/>
          <w:lang w:eastAsia="ar-SA"/>
        </w:rPr>
        <w:t>Muznikas</w:t>
      </w:r>
      <w:proofErr w:type="spellEnd"/>
      <w:r w:rsidRPr="002E6B18">
        <w:rPr>
          <w:rFonts w:ascii="TimesNewRomanPSMT" w:eastAsia="TimesNewRomanPSMT" w:hAnsi="TimesNewRomanPSMT" w:cs="TimesNewRomanPSMT"/>
          <w:sz w:val="24"/>
          <w:szCs w:val="24"/>
          <w:u w:color="FFFFFF"/>
          <w:lang w:eastAsia="ar-SA"/>
        </w:rPr>
        <w:tab/>
      </w:r>
      <w:r w:rsidR="00823BAB">
        <w:rPr>
          <w:rFonts w:ascii="TimesNewRomanPSMT" w:eastAsia="TimesNewRomanPSMT" w:hAnsi="TimesNewRomanPSMT" w:cs="TimesNewRomanPSMT"/>
          <w:sz w:val="24"/>
          <w:szCs w:val="24"/>
          <w:u w:color="FFFFFF"/>
          <w:lang w:eastAsia="ar-SA"/>
        </w:rPr>
        <w:t>Vytautas Grigas</w:t>
      </w:r>
    </w:p>
    <w:p w:rsidR="002E6B18" w:rsidRPr="002E6B18" w:rsidRDefault="00326910" w:rsidP="002E6B18">
      <w:pPr>
        <w:widowControl w:val="0"/>
        <w:suppressAutoHyphens/>
        <w:autoSpaceDE w:val="0"/>
        <w:spacing w:after="0" w:line="240" w:lineRule="auto"/>
        <w:rPr>
          <w:rFonts w:ascii="TimesNewRomanPSMT" w:eastAsia="TimesNewRomanPSMT" w:hAnsi="TimesNewRomanPSMT" w:cs="TimesNewRomanPSMT"/>
          <w:sz w:val="24"/>
          <w:szCs w:val="24"/>
          <w:u w:color="FFFFFF"/>
          <w:lang w:eastAsia="ar-SA"/>
        </w:rPr>
      </w:pPr>
      <w:r>
        <w:rPr>
          <w:rFonts w:ascii="TimesNewRomanPSMT" w:eastAsia="TimesNewRomanPSMT" w:hAnsi="TimesNewRomanPSMT" w:cs="TimesNewRomanPSMT"/>
          <w:sz w:val="24"/>
          <w:szCs w:val="24"/>
          <w:u w:color="FFFFFF"/>
          <w:lang w:eastAsia="ar-SA"/>
        </w:rPr>
        <w:t>20</w:t>
      </w:r>
      <w:r w:rsidR="00C73261">
        <w:rPr>
          <w:rFonts w:ascii="TimesNewRomanPSMT" w:eastAsia="TimesNewRomanPSMT" w:hAnsi="TimesNewRomanPSMT" w:cs="TimesNewRomanPSMT"/>
          <w:sz w:val="24"/>
          <w:szCs w:val="24"/>
          <w:u w:color="FFFFFF"/>
          <w:lang w:eastAsia="ar-SA"/>
        </w:rPr>
        <w:t>21</w:t>
      </w:r>
      <w:r>
        <w:rPr>
          <w:rFonts w:ascii="TimesNewRomanPSMT" w:eastAsia="TimesNewRomanPSMT" w:hAnsi="TimesNewRomanPSMT" w:cs="TimesNewRomanPSMT"/>
          <w:sz w:val="24"/>
          <w:szCs w:val="24"/>
          <w:u w:color="FFFFFF"/>
          <w:lang w:eastAsia="ar-SA"/>
        </w:rPr>
        <w:t>-</w:t>
      </w:r>
      <w:r w:rsidR="00856C97">
        <w:rPr>
          <w:rFonts w:ascii="TimesNewRomanPSMT" w:eastAsia="TimesNewRomanPSMT" w:hAnsi="TimesNewRomanPSMT" w:cs="TimesNewRomanPSMT"/>
          <w:sz w:val="24"/>
          <w:szCs w:val="24"/>
          <w:u w:color="FFFFFF"/>
          <w:lang w:eastAsia="ar-SA"/>
        </w:rPr>
        <w:t>1</w:t>
      </w:r>
      <w:r w:rsidR="00BB32EC">
        <w:rPr>
          <w:rFonts w:ascii="TimesNewRomanPSMT" w:eastAsia="TimesNewRomanPSMT" w:hAnsi="TimesNewRomanPSMT" w:cs="TimesNewRomanPSMT"/>
          <w:sz w:val="24"/>
          <w:szCs w:val="24"/>
          <w:u w:color="FFFFFF"/>
          <w:lang w:eastAsia="ar-SA"/>
        </w:rPr>
        <w:t>2</w:t>
      </w:r>
      <w:r>
        <w:rPr>
          <w:rFonts w:ascii="TimesNewRomanPSMT" w:eastAsia="TimesNewRomanPSMT" w:hAnsi="TimesNewRomanPSMT" w:cs="TimesNewRomanPSMT"/>
          <w:sz w:val="24"/>
          <w:szCs w:val="24"/>
          <w:u w:color="FFFFFF"/>
          <w:lang w:eastAsia="ar-SA"/>
        </w:rPr>
        <w:tab/>
      </w:r>
      <w:r>
        <w:rPr>
          <w:rFonts w:ascii="TimesNewRomanPSMT" w:eastAsia="TimesNewRomanPSMT" w:hAnsi="TimesNewRomanPSMT" w:cs="TimesNewRomanPSMT"/>
          <w:sz w:val="24"/>
          <w:szCs w:val="24"/>
          <w:u w:color="FFFFFF"/>
          <w:lang w:eastAsia="ar-SA"/>
        </w:rPr>
        <w:tab/>
      </w:r>
      <w:r>
        <w:rPr>
          <w:rFonts w:ascii="TimesNewRomanPSMT" w:eastAsia="TimesNewRomanPSMT" w:hAnsi="TimesNewRomanPSMT" w:cs="TimesNewRomanPSMT"/>
          <w:sz w:val="24"/>
          <w:szCs w:val="24"/>
          <w:u w:color="FFFFFF"/>
          <w:lang w:eastAsia="ar-SA"/>
        </w:rPr>
        <w:tab/>
        <w:t>20</w:t>
      </w:r>
      <w:r w:rsidR="00C73261">
        <w:rPr>
          <w:rFonts w:ascii="TimesNewRomanPSMT" w:eastAsia="TimesNewRomanPSMT" w:hAnsi="TimesNewRomanPSMT" w:cs="TimesNewRomanPSMT"/>
          <w:sz w:val="24"/>
          <w:szCs w:val="24"/>
          <w:u w:color="FFFFFF"/>
          <w:lang w:eastAsia="ar-SA"/>
        </w:rPr>
        <w:t>21</w:t>
      </w:r>
      <w:r>
        <w:rPr>
          <w:rFonts w:ascii="TimesNewRomanPSMT" w:eastAsia="TimesNewRomanPSMT" w:hAnsi="TimesNewRomanPSMT" w:cs="TimesNewRomanPSMT"/>
          <w:sz w:val="24"/>
          <w:szCs w:val="24"/>
          <w:u w:color="FFFFFF"/>
          <w:lang w:eastAsia="ar-SA"/>
        </w:rPr>
        <w:t>-</w:t>
      </w:r>
      <w:r w:rsidR="00856C97">
        <w:rPr>
          <w:rFonts w:ascii="TimesNewRomanPSMT" w:eastAsia="TimesNewRomanPSMT" w:hAnsi="TimesNewRomanPSMT" w:cs="TimesNewRomanPSMT"/>
          <w:sz w:val="24"/>
          <w:szCs w:val="24"/>
          <w:u w:color="FFFFFF"/>
          <w:lang w:eastAsia="ar-SA"/>
        </w:rPr>
        <w:t>1</w:t>
      </w:r>
      <w:r w:rsidR="00BB32EC">
        <w:rPr>
          <w:rFonts w:ascii="TimesNewRomanPSMT" w:eastAsia="TimesNewRomanPSMT" w:hAnsi="TimesNewRomanPSMT" w:cs="TimesNewRomanPSMT"/>
          <w:sz w:val="24"/>
          <w:szCs w:val="24"/>
          <w:u w:color="FFFFFF"/>
          <w:lang w:eastAsia="ar-SA"/>
        </w:rPr>
        <w:t>2</w:t>
      </w:r>
      <w:r>
        <w:rPr>
          <w:rFonts w:ascii="TimesNewRomanPSMT" w:eastAsia="TimesNewRomanPSMT" w:hAnsi="TimesNewRomanPSMT" w:cs="TimesNewRomanPSMT"/>
          <w:sz w:val="24"/>
          <w:szCs w:val="24"/>
          <w:u w:color="FFFFFF"/>
          <w:lang w:eastAsia="ar-SA"/>
        </w:rPr>
        <w:tab/>
      </w:r>
      <w:r>
        <w:rPr>
          <w:rFonts w:ascii="TimesNewRomanPSMT" w:eastAsia="TimesNewRomanPSMT" w:hAnsi="TimesNewRomanPSMT" w:cs="TimesNewRomanPSMT"/>
          <w:sz w:val="24"/>
          <w:szCs w:val="24"/>
          <w:u w:color="FFFFFF"/>
          <w:lang w:eastAsia="ar-SA"/>
        </w:rPr>
        <w:tab/>
      </w:r>
      <w:r w:rsidR="00987825" w:rsidRPr="00987825">
        <w:rPr>
          <w:rFonts w:ascii="TimesNewRomanPSMT" w:eastAsia="TimesNewRomanPSMT" w:hAnsi="TimesNewRomanPSMT" w:cs="TimesNewRomanPSMT"/>
          <w:sz w:val="24"/>
          <w:szCs w:val="24"/>
          <w:u w:color="FFFFFF"/>
          <w:lang w:eastAsia="ar-SA"/>
        </w:rPr>
        <w:t>20</w:t>
      </w:r>
      <w:r w:rsidR="00C73261">
        <w:rPr>
          <w:rFonts w:ascii="TimesNewRomanPSMT" w:eastAsia="TimesNewRomanPSMT" w:hAnsi="TimesNewRomanPSMT" w:cs="TimesNewRomanPSMT"/>
          <w:sz w:val="24"/>
          <w:szCs w:val="24"/>
          <w:u w:color="FFFFFF"/>
          <w:lang w:eastAsia="ar-SA"/>
        </w:rPr>
        <w:t>21</w:t>
      </w:r>
      <w:r w:rsidR="00987825" w:rsidRPr="00987825">
        <w:rPr>
          <w:rFonts w:ascii="TimesNewRomanPSMT" w:eastAsia="TimesNewRomanPSMT" w:hAnsi="TimesNewRomanPSMT" w:cs="TimesNewRomanPSMT"/>
          <w:sz w:val="24"/>
          <w:szCs w:val="24"/>
          <w:u w:color="FFFFFF"/>
          <w:lang w:eastAsia="ar-SA"/>
        </w:rPr>
        <w:t>-</w:t>
      </w:r>
      <w:r w:rsidR="00856C97">
        <w:rPr>
          <w:rFonts w:ascii="TimesNewRomanPSMT" w:eastAsia="TimesNewRomanPSMT" w:hAnsi="TimesNewRomanPSMT" w:cs="TimesNewRomanPSMT"/>
          <w:sz w:val="24"/>
          <w:szCs w:val="24"/>
          <w:u w:color="FFFFFF"/>
          <w:lang w:eastAsia="ar-SA"/>
        </w:rPr>
        <w:t>1</w:t>
      </w:r>
      <w:r w:rsidR="00BB32EC">
        <w:rPr>
          <w:rFonts w:ascii="TimesNewRomanPSMT" w:eastAsia="TimesNewRomanPSMT" w:hAnsi="TimesNewRomanPSMT" w:cs="TimesNewRomanPSMT"/>
          <w:sz w:val="24"/>
          <w:szCs w:val="24"/>
          <w:u w:color="FFFFFF"/>
          <w:lang w:eastAsia="ar-SA"/>
        </w:rPr>
        <w:t>2</w:t>
      </w:r>
      <w:r w:rsidR="002E6B18" w:rsidRPr="002E6B18">
        <w:rPr>
          <w:rFonts w:ascii="TimesNewRomanPSMT" w:eastAsia="TimesNewRomanPSMT" w:hAnsi="TimesNewRomanPSMT" w:cs="TimesNewRomanPSMT"/>
          <w:sz w:val="24"/>
          <w:szCs w:val="24"/>
          <w:u w:color="FFFFFF"/>
          <w:lang w:eastAsia="ar-SA"/>
        </w:rPr>
        <w:tab/>
      </w:r>
      <w:r w:rsidR="002E6B18" w:rsidRPr="002E6B18">
        <w:rPr>
          <w:rFonts w:ascii="TimesNewRomanPSMT" w:eastAsia="TimesNewRomanPSMT" w:hAnsi="TimesNewRomanPSMT" w:cs="TimesNewRomanPSMT"/>
          <w:sz w:val="24"/>
          <w:szCs w:val="24"/>
          <w:u w:color="FFFFFF"/>
          <w:lang w:eastAsia="ar-SA"/>
        </w:rPr>
        <w:tab/>
      </w:r>
      <w:r w:rsidR="002E6B18" w:rsidRPr="002E6B18">
        <w:rPr>
          <w:rFonts w:ascii="TimesNewRomanPSMT" w:eastAsia="TimesNewRomanPSMT" w:hAnsi="TimesNewRomanPSMT" w:cs="TimesNewRomanPSMT"/>
          <w:sz w:val="24"/>
          <w:szCs w:val="24"/>
          <w:u w:color="FFFFFF"/>
          <w:lang w:eastAsia="ar-SA"/>
        </w:rPr>
        <w:tab/>
      </w:r>
      <w:r w:rsidR="002E6B18" w:rsidRPr="002E6B18">
        <w:rPr>
          <w:rFonts w:ascii="TimesNewRomanPSMT" w:eastAsia="TimesNewRomanPSMT" w:hAnsi="TimesNewRomanPSMT" w:cs="TimesNewRomanPSMT"/>
          <w:sz w:val="24"/>
          <w:szCs w:val="24"/>
          <w:u w:color="FFFFFF"/>
          <w:lang w:eastAsia="ar-SA"/>
        </w:rPr>
        <w:tab/>
      </w:r>
    </w:p>
    <w:p w:rsidR="002E6B18" w:rsidRPr="002E6B18" w:rsidRDefault="002E6B18" w:rsidP="002E6B18">
      <w:pPr>
        <w:widowControl w:val="0"/>
        <w:suppressAutoHyphens/>
        <w:autoSpaceDE w:val="0"/>
        <w:spacing w:after="0" w:line="240" w:lineRule="auto"/>
        <w:ind w:left="420"/>
        <w:rPr>
          <w:rFonts w:ascii="Times New Roman" w:eastAsia="Lucida Sans Unicode" w:hAnsi="Times New Roman"/>
          <w:sz w:val="24"/>
          <w:szCs w:val="20"/>
          <w:u w:color="FFFFFF"/>
          <w:lang w:eastAsia="ar-SA"/>
        </w:rPr>
      </w:pPr>
    </w:p>
    <w:p w:rsidR="002E6B18" w:rsidRPr="002E6B18" w:rsidRDefault="002E6B18"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2E6B18" w:rsidRPr="002E6B18" w:rsidRDefault="002E6B18"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2E6B18" w:rsidRPr="002E6B18" w:rsidRDefault="00BB32EC" w:rsidP="002E6B18">
      <w:pPr>
        <w:widowControl w:val="0"/>
        <w:suppressAutoHyphens/>
        <w:autoSpaceDE w:val="0"/>
        <w:spacing w:after="0" w:line="240" w:lineRule="auto"/>
        <w:rPr>
          <w:rFonts w:ascii="TimesNewRomanPSMT" w:eastAsia="TimesNewRomanPSMT" w:hAnsi="TimesNewRomanPSMT" w:cs="TimesNewRomanPSMT"/>
          <w:sz w:val="24"/>
          <w:szCs w:val="24"/>
          <w:u w:color="FFFFFF"/>
          <w:lang w:eastAsia="ar-SA"/>
        </w:rPr>
      </w:pPr>
      <w:r>
        <w:rPr>
          <w:rFonts w:ascii="TimesNewRomanPSMT" w:eastAsia="TimesNewRomanPSMT" w:hAnsi="TimesNewRomanPSMT" w:cs="TimesNewRomanPSMT"/>
          <w:sz w:val="24"/>
          <w:szCs w:val="24"/>
          <w:u w:color="FFFFFF"/>
          <w:lang w:eastAsia="ar-SA"/>
        </w:rPr>
        <w:t xml:space="preserve">Elena </w:t>
      </w:r>
      <w:proofErr w:type="spellStart"/>
      <w:r>
        <w:rPr>
          <w:rFonts w:ascii="TimesNewRomanPSMT" w:eastAsia="TimesNewRomanPSMT" w:hAnsi="TimesNewRomanPSMT" w:cs="TimesNewRomanPSMT"/>
          <w:sz w:val="24"/>
          <w:szCs w:val="24"/>
          <w:u w:color="FFFFFF"/>
          <w:lang w:eastAsia="ar-SA"/>
        </w:rPr>
        <w:t>Neimaer-Zinkienė</w:t>
      </w:r>
      <w:proofErr w:type="spellEnd"/>
      <w:r w:rsidR="005D504F">
        <w:rPr>
          <w:rFonts w:ascii="TimesNewRomanPSMT" w:eastAsia="TimesNewRomanPSMT" w:hAnsi="TimesNewRomanPSMT" w:cs="TimesNewRomanPSMT"/>
          <w:sz w:val="24"/>
          <w:szCs w:val="24"/>
          <w:u w:color="FFFFFF"/>
          <w:lang w:eastAsia="ar-SA"/>
        </w:rPr>
        <w:tab/>
      </w:r>
      <w:r w:rsidR="005D504F">
        <w:rPr>
          <w:rFonts w:ascii="TimesNewRomanPSMT" w:eastAsia="TimesNewRomanPSMT" w:hAnsi="TimesNewRomanPSMT" w:cs="TimesNewRomanPSMT"/>
          <w:sz w:val="24"/>
          <w:szCs w:val="24"/>
          <w:u w:color="FFFFFF"/>
          <w:lang w:eastAsia="ar-SA"/>
        </w:rPr>
        <w:tab/>
      </w:r>
      <w:r w:rsidR="002E6B18" w:rsidRPr="002E6B18">
        <w:rPr>
          <w:rFonts w:ascii="TimesNewRomanPSMT" w:eastAsia="TimesNewRomanPSMT" w:hAnsi="TimesNewRomanPSMT" w:cs="TimesNewRomanPSMT"/>
          <w:sz w:val="24"/>
          <w:szCs w:val="24"/>
          <w:u w:color="FFFFFF"/>
          <w:lang w:eastAsia="ar-SA"/>
        </w:rPr>
        <w:t>Rūta Švedienė</w:t>
      </w:r>
    </w:p>
    <w:p w:rsidR="002E6B18" w:rsidRPr="002E6B18" w:rsidRDefault="00326910" w:rsidP="002E6B18">
      <w:pPr>
        <w:widowControl w:val="0"/>
        <w:suppressAutoHyphens/>
        <w:autoSpaceDE w:val="0"/>
        <w:spacing w:after="0" w:line="240" w:lineRule="auto"/>
        <w:jc w:val="both"/>
        <w:rPr>
          <w:rFonts w:ascii="Times New Roman" w:eastAsia="Lucida Sans Unicode" w:hAnsi="Times New Roman"/>
          <w:sz w:val="24"/>
          <w:szCs w:val="20"/>
          <w:u w:color="FFFFFF"/>
          <w:lang w:eastAsia="ar-SA"/>
        </w:rPr>
      </w:pPr>
      <w:r>
        <w:rPr>
          <w:rFonts w:ascii="Times New Roman" w:eastAsia="Lucida Sans Unicode" w:hAnsi="Times New Roman"/>
          <w:sz w:val="24"/>
          <w:szCs w:val="20"/>
          <w:u w:color="FFFFFF"/>
          <w:lang w:eastAsia="ar-SA"/>
        </w:rPr>
        <w:t>20</w:t>
      </w:r>
      <w:r w:rsidR="00C73261">
        <w:rPr>
          <w:rFonts w:ascii="Times New Roman" w:eastAsia="Lucida Sans Unicode" w:hAnsi="Times New Roman"/>
          <w:sz w:val="24"/>
          <w:szCs w:val="20"/>
          <w:u w:color="FFFFFF"/>
          <w:lang w:eastAsia="ar-SA"/>
        </w:rPr>
        <w:t>21</w:t>
      </w:r>
      <w:r>
        <w:rPr>
          <w:rFonts w:ascii="Times New Roman" w:eastAsia="Lucida Sans Unicode" w:hAnsi="Times New Roman"/>
          <w:sz w:val="24"/>
          <w:szCs w:val="20"/>
          <w:u w:color="FFFFFF"/>
          <w:lang w:eastAsia="ar-SA"/>
        </w:rPr>
        <w:t>-</w:t>
      </w:r>
      <w:r w:rsidR="00856C97">
        <w:rPr>
          <w:rFonts w:ascii="Times New Roman" w:eastAsia="Lucida Sans Unicode" w:hAnsi="Times New Roman"/>
          <w:sz w:val="24"/>
          <w:szCs w:val="20"/>
          <w:u w:color="FFFFFF"/>
          <w:lang w:eastAsia="ar-SA"/>
        </w:rPr>
        <w:t>1</w:t>
      </w:r>
      <w:r w:rsidR="00BB32EC">
        <w:rPr>
          <w:rFonts w:ascii="Times New Roman" w:eastAsia="Lucida Sans Unicode" w:hAnsi="Times New Roman"/>
          <w:sz w:val="24"/>
          <w:szCs w:val="20"/>
          <w:u w:color="FFFFFF"/>
          <w:lang w:eastAsia="ar-SA"/>
        </w:rPr>
        <w:t>2</w:t>
      </w:r>
      <w:r w:rsidR="005D504F">
        <w:rPr>
          <w:rFonts w:ascii="Times New Roman" w:eastAsia="Lucida Sans Unicode" w:hAnsi="Times New Roman"/>
          <w:sz w:val="24"/>
          <w:szCs w:val="20"/>
          <w:u w:color="FFFFFF"/>
          <w:lang w:eastAsia="ar-SA"/>
        </w:rPr>
        <w:tab/>
      </w:r>
      <w:r w:rsidR="005D504F">
        <w:rPr>
          <w:rFonts w:ascii="Times New Roman" w:eastAsia="Lucida Sans Unicode" w:hAnsi="Times New Roman"/>
          <w:sz w:val="24"/>
          <w:szCs w:val="20"/>
          <w:u w:color="FFFFFF"/>
          <w:lang w:eastAsia="ar-SA"/>
        </w:rPr>
        <w:tab/>
      </w:r>
      <w:r w:rsidR="005D504F">
        <w:rPr>
          <w:rFonts w:ascii="Times New Roman" w:eastAsia="Lucida Sans Unicode" w:hAnsi="Times New Roman"/>
          <w:sz w:val="24"/>
          <w:szCs w:val="20"/>
          <w:u w:color="FFFFFF"/>
          <w:lang w:eastAsia="ar-SA"/>
        </w:rPr>
        <w:tab/>
        <w:t>2021-</w:t>
      </w:r>
      <w:r w:rsidR="00856C97">
        <w:rPr>
          <w:rFonts w:ascii="Times New Roman" w:eastAsia="Lucida Sans Unicode" w:hAnsi="Times New Roman"/>
          <w:sz w:val="24"/>
          <w:szCs w:val="20"/>
          <w:u w:color="FFFFFF"/>
          <w:lang w:eastAsia="ar-SA"/>
        </w:rPr>
        <w:t>1</w:t>
      </w:r>
      <w:r w:rsidR="00BB32EC">
        <w:rPr>
          <w:rFonts w:ascii="Times New Roman" w:eastAsia="Lucida Sans Unicode" w:hAnsi="Times New Roman"/>
          <w:sz w:val="24"/>
          <w:szCs w:val="20"/>
          <w:u w:color="FFFFFF"/>
          <w:lang w:eastAsia="ar-SA"/>
        </w:rPr>
        <w:t>2</w:t>
      </w:r>
    </w:p>
    <w:bookmarkEnd w:id="0"/>
    <w:bookmarkEnd w:id="2"/>
    <w:p w:rsidR="00987825" w:rsidRDefault="00987825" w:rsidP="0056523E">
      <w:pPr>
        <w:suppressAutoHyphens/>
        <w:spacing w:after="0" w:line="0" w:lineRule="atLeast"/>
        <w:jc w:val="center"/>
        <w:rPr>
          <w:rFonts w:ascii="Times New Roman" w:eastAsia="Times New Roman" w:hAnsi="Times New Roman"/>
          <w:b/>
          <w:bCs/>
          <w:sz w:val="24"/>
          <w:szCs w:val="24"/>
          <w:lang w:eastAsia="ar-SA"/>
        </w:rPr>
      </w:pPr>
    </w:p>
    <w:p w:rsidR="007E7E44" w:rsidRPr="0056523E" w:rsidRDefault="004F650C" w:rsidP="004F650C">
      <w:pPr>
        <w:suppressAutoHyphens/>
        <w:spacing w:after="0" w:line="0" w:lineRule="atLeast"/>
        <w:ind w:left="1296"/>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lastRenderedPageBreak/>
        <w:t xml:space="preserve">     </w:t>
      </w:r>
      <w:r w:rsidR="007E7E44" w:rsidRPr="0056523E">
        <w:rPr>
          <w:rFonts w:ascii="Times New Roman" w:eastAsia="Times New Roman" w:hAnsi="Times New Roman"/>
          <w:sz w:val="24"/>
          <w:szCs w:val="24"/>
          <w:lang w:eastAsia="ar-SA"/>
        </w:rPr>
        <w:t>PATVIRTINTA</w:t>
      </w:r>
    </w:p>
    <w:p w:rsidR="007E7E44" w:rsidRPr="0056523E" w:rsidRDefault="007E7E44" w:rsidP="007E7E44">
      <w:pPr>
        <w:suppressAutoHyphens/>
        <w:spacing w:after="0" w:line="240" w:lineRule="auto"/>
        <w:jc w:val="center"/>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 xml:space="preserve">                                      </w:t>
      </w:r>
      <w:r w:rsidRPr="0056523E">
        <w:rPr>
          <w:rFonts w:ascii="Times New Roman" w:eastAsia="Times New Roman" w:hAnsi="Times New Roman"/>
          <w:sz w:val="24"/>
          <w:szCs w:val="24"/>
          <w:lang w:eastAsia="ar-SA"/>
        </w:rPr>
        <w:t>Kėdainių rajono savivaldybės tarybos</w:t>
      </w:r>
    </w:p>
    <w:p w:rsidR="007E7E44" w:rsidRPr="0056523E" w:rsidRDefault="007E7E44" w:rsidP="007E7E44">
      <w:pPr>
        <w:suppressAutoHyphens/>
        <w:spacing w:after="0" w:line="240" w:lineRule="auto"/>
        <w:jc w:val="center"/>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 xml:space="preserve">                                 </w:t>
      </w:r>
      <w:r w:rsidR="00856C97">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20</w:t>
      </w:r>
      <w:r w:rsidR="00915EFB">
        <w:rPr>
          <w:rFonts w:ascii="Times New Roman" w:eastAsia="Times New Roman" w:hAnsi="Times New Roman"/>
          <w:sz w:val="24"/>
          <w:szCs w:val="24"/>
          <w:lang w:eastAsia="ar-SA"/>
        </w:rPr>
        <w:t>21</w:t>
      </w:r>
      <w:r w:rsidRPr="0056523E">
        <w:rPr>
          <w:rFonts w:ascii="Times New Roman" w:eastAsia="Times New Roman" w:hAnsi="Times New Roman"/>
          <w:sz w:val="24"/>
          <w:szCs w:val="24"/>
          <w:lang w:eastAsia="ar-SA"/>
        </w:rPr>
        <w:t xml:space="preserve"> m. </w:t>
      </w:r>
      <w:r w:rsidR="00BB32EC">
        <w:rPr>
          <w:rFonts w:ascii="Times New Roman" w:eastAsia="Times New Roman" w:hAnsi="Times New Roman"/>
          <w:sz w:val="24"/>
          <w:szCs w:val="24"/>
          <w:lang w:eastAsia="ar-SA"/>
        </w:rPr>
        <w:t>gruodžio</w:t>
      </w:r>
      <w:r w:rsidR="00915EFB">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 xml:space="preserve">       d. sprendimu Nr. </w:t>
      </w:r>
      <w:r w:rsidRPr="0056523E">
        <w:rPr>
          <w:rFonts w:ascii="Times New Roman" w:eastAsia="Times New Roman" w:hAnsi="Times New Roman"/>
          <w:sz w:val="24"/>
          <w:szCs w:val="24"/>
          <w:lang w:eastAsia="ar-SA"/>
        </w:rPr>
        <w:t>TS</w:t>
      </w:r>
      <w:r>
        <w:rPr>
          <w:rFonts w:ascii="Times New Roman" w:eastAsia="Times New Roman" w:hAnsi="Times New Roman"/>
          <w:sz w:val="24"/>
          <w:szCs w:val="24"/>
          <w:lang w:eastAsia="ar-SA"/>
        </w:rPr>
        <w:t xml:space="preserve">-      </w:t>
      </w:r>
      <w:r w:rsidRPr="0056523E">
        <w:rPr>
          <w:rFonts w:ascii="Times New Roman" w:eastAsia="Times New Roman" w:hAnsi="Times New Roman"/>
          <w:sz w:val="24"/>
          <w:szCs w:val="24"/>
          <w:lang w:eastAsia="ar-SA"/>
        </w:rPr>
        <w:t xml:space="preserve">  </w:t>
      </w:r>
    </w:p>
    <w:p w:rsidR="007E7E44" w:rsidRPr="0056523E" w:rsidRDefault="007E7E44" w:rsidP="007E7E44">
      <w:pPr>
        <w:suppressAutoHyphens/>
        <w:autoSpaceDE w:val="0"/>
        <w:spacing w:after="0" w:line="240" w:lineRule="auto"/>
        <w:jc w:val="center"/>
        <w:rPr>
          <w:rFonts w:ascii="Times New Roman" w:eastAsia="Arial" w:hAnsi="Times New Roman" w:cs="Calibri"/>
          <w:b/>
          <w:bCs/>
          <w:caps/>
          <w:sz w:val="24"/>
          <w:szCs w:val="20"/>
          <w:lang w:eastAsia="ar-SA"/>
        </w:rPr>
      </w:pP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KĖDAINIŲ BENDRUOMENĖS SOCIALINIO CENTRO NUOSTATAI</w:t>
      </w: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p>
    <w:p w:rsidR="006135C6" w:rsidRDefault="007E7E44" w:rsidP="007E7E44">
      <w:pPr>
        <w:suppressAutoHyphens/>
        <w:spacing w:after="0" w:line="240" w:lineRule="auto"/>
        <w:ind w:left="360"/>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I</w:t>
      </w:r>
      <w:r>
        <w:rPr>
          <w:rFonts w:ascii="Times New Roman" w:eastAsia="Times New Roman" w:hAnsi="Times New Roman"/>
          <w:b/>
          <w:sz w:val="24"/>
          <w:szCs w:val="24"/>
          <w:lang w:eastAsia="ar-SA"/>
        </w:rPr>
        <w:t xml:space="preserve"> </w:t>
      </w:r>
      <w:r w:rsidR="006135C6">
        <w:rPr>
          <w:rFonts w:ascii="Times New Roman" w:eastAsia="Times New Roman" w:hAnsi="Times New Roman"/>
          <w:b/>
          <w:sz w:val="24"/>
          <w:szCs w:val="24"/>
          <w:lang w:eastAsia="ar-SA"/>
        </w:rPr>
        <w:t>SKYRIUS</w:t>
      </w:r>
    </w:p>
    <w:p w:rsidR="007E7E44" w:rsidRPr="0056523E" w:rsidRDefault="007E7E44" w:rsidP="007E7E44">
      <w:pPr>
        <w:suppressAutoHyphens/>
        <w:spacing w:after="0" w:line="240" w:lineRule="auto"/>
        <w:ind w:left="360"/>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BENDROSIOS NUOSTATOS</w:t>
      </w:r>
    </w:p>
    <w:p w:rsidR="007E7E44" w:rsidRPr="0056523E" w:rsidRDefault="007E7E44" w:rsidP="007E7E44">
      <w:pPr>
        <w:suppressAutoHyphens/>
        <w:spacing w:after="0" w:line="240" w:lineRule="auto"/>
        <w:ind w:left="360"/>
        <w:jc w:val="both"/>
        <w:rPr>
          <w:rFonts w:ascii="Times New Roman" w:eastAsia="Times New Roman" w:hAnsi="Times New Roman"/>
          <w:sz w:val="24"/>
          <w:szCs w:val="24"/>
          <w:lang w:eastAsia="ar-SA"/>
        </w:rPr>
      </w:pPr>
    </w:p>
    <w:p w:rsidR="00D16816"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DF553F">
        <w:rPr>
          <w:rFonts w:ascii="Times New Roman" w:eastAsia="Times New Roman" w:hAnsi="Times New Roman"/>
          <w:sz w:val="24"/>
          <w:szCs w:val="24"/>
          <w:lang w:eastAsia="ar-SA"/>
        </w:rPr>
        <w:t xml:space="preserve">1. </w:t>
      </w:r>
      <w:r w:rsidR="00D16816" w:rsidRPr="00DF553F">
        <w:rPr>
          <w:rFonts w:ascii="Times New Roman" w:eastAsia="Times New Roman" w:hAnsi="Times New Roman"/>
          <w:sz w:val="24"/>
          <w:szCs w:val="24"/>
          <w:lang w:eastAsia="ar-SA"/>
        </w:rPr>
        <w:t xml:space="preserve">Kėdainių bendruomenės socialinio centro nuostatai (toliau – nuostatai) reglamentuoja Kėdainių bendruomenės socialinio centro (toliau –  Centras) teisinę formą, savininką, savininko teises ir pareigas įgyvendinančią instituciją ir jos kompetenciją, buveinę, tipą, pagrindinę paskirtį, globos formas, veiklos teisinį pagrindą, rūšis, tikslus, </w:t>
      </w:r>
      <w:r w:rsidR="00CD6CFA" w:rsidRPr="00DF553F">
        <w:rPr>
          <w:rFonts w:ascii="Times New Roman" w:eastAsia="Times New Roman" w:hAnsi="Times New Roman"/>
          <w:sz w:val="24"/>
          <w:szCs w:val="24"/>
          <w:lang w:eastAsia="ar-SA"/>
        </w:rPr>
        <w:t>funkcijas</w:t>
      </w:r>
      <w:r w:rsidR="00D16816" w:rsidRPr="00DF553F">
        <w:rPr>
          <w:rFonts w:ascii="Times New Roman" w:eastAsia="Times New Roman" w:hAnsi="Times New Roman"/>
          <w:sz w:val="24"/>
          <w:szCs w:val="24"/>
          <w:lang w:eastAsia="ar-SA"/>
        </w:rPr>
        <w:t xml:space="preserve">, Centro teises, </w:t>
      </w:r>
      <w:r w:rsidR="004D2EBF" w:rsidRPr="00DF553F">
        <w:rPr>
          <w:rFonts w:ascii="Times New Roman" w:eastAsia="Times New Roman" w:hAnsi="Times New Roman"/>
          <w:sz w:val="24"/>
          <w:szCs w:val="24"/>
          <w:lang w:eastAsia="ar-SA"/>
        </w:rPr>
        <w:t>darbo organizavimą</w:t>
      </w:r>
      <w:r w:rsidR="00D16816" w:rsidRPr="00DF553F">
        <w:rPr>
          <w:rFonts w:ascii="Times New Roman" w:eastAsia="Times New Roman" w:hAnsi="Times New Roman"/>
          <w:sz w:val="24"/>
          <w:szCs w:val="24"/>
          <w:lang w:eastAsia="ar-SA"/>
        </w:rPr>
        <w:t xml:space="preserve"> , darbuotojų priėmimą į darbą ir atleidimą iš jo, darbo apmokėjimo tvarką, Centro finansavimą</w:t>
      </w:r>
      <w:r w:rsidR="004D2EBF" w:rsidRPr="00DF553F">
        <w:rPr>
          <w:rFonts w:ascii="Times New Roman" w:eastAsia="Times New Roman" w:hAnsi="Times New Roman"/>
          <w:sz w:val="24"/>
          <w:szCs w:val="24"/>
          <w:lang w:eastAsia="ar-SA"/>
        </w:rPr>
        <w:t xml:space="preserve"> ir kontrolę</w:t>
      </w:r>
      <w:r w:rsidR="00D16816" w:rsidRPr="00DF553F">
        <w:rPr>
          <w:rFonts w:ascii="Times New Roman" w:eastAsia="Times New Roman" w:hAnsi="Times New Roman"/>
          <w:sz w:val="24"/>
          <w:szCs w:val="24"/>
          <w:lang w:eastAsia="ar-SA"/>
        </w:rPr>
        <w:t>, Centro likvidavimą</w:t>
      </w:r>
      <w:r w:rsidR="004D2EBF" w:rsidRPr="00DF553F">
        <w:rPr>
          <w:rFonts w:ascii="Times New Roman" w:eastAsia="Times New Roman" w:hAnsi="Times New Roman"/>
          <w:sz w:val="24"/>
          <w:szCs w:val="24"/>
          <w:lang w:eastAsia="ar-SA"/>
        </w:rPr>
        <w:t xml:space="preserve"> ir</w:t>
      </w:r>
      <w:r w:rsidR="00D16816" w:rsidRPr="00DF553F">
        <w:rPr>
          <w:rFonts w:ascii="Times New Roman" w:eastAsia="Times New Roman" w:hAnsi="Times New Roman"/>
          <w:sz w:val="24"/>
          <w:szCs w:val="24"/>
          <w:lang w:eastAsia="ar-SA"/>
        </w:rPr>
        <w:t xml:space="preserve"> reorganizavimą.</w:t>
      </w:r>
    </w:p>
    <w:p w:rsidR="007E7E44" w:rsidRPr="0056523E" w:rsidRDefault="004D2EBF" w:rsidP="007E7E44">
      <w:pPr>
        <w:widowControl w:val="0"/>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2. </w:t>
      </w:r>
      <w:r w:rsidR="007E7E44" w:rsidRPr="0056523E">
        <w:rPr>
          <w:rFonts w:ascii="Times New Roman" w:eastAsia="Times New Roman" w:hAnsi="Times New Roman"/>
          <w:sz w:val="24"/>
          <w:szCs w:val="24"/>
          <w:lang w:eastAsia="ar-SA"/>
        </w:rPr>
        <w:t>Kėdainių bendruomenės socialinis centras yra biudžetinė įstaiga, finansuojama iš Kėdainių rajono savivaldybės, Lietuvos Respubliko</w:t>
      </w:r>
      <w:r w:rsidR="007E7E44">
        <w:rPr>
          <w:rFonts w:ascii="Times New Roman" w:eastAsia="Times New Roman" w:hAnsi="Times New Roman"/>
          <w:sz w:val="24"/>
          <w:szCs w:val="24"/>
          <w:lang w:eastAsia="ar-SA"/>
        </w:rPr>
        <w:t>s valstybės biudžeto</w:t>
      </w:r>
      <w:r w:rsidR="007E7E44" w:rsidRPr="0056523E">
        <w:rPr>
          <w:rFonts w:ascii="Times New Roman" w:eastAsia="Times New Roman" w:hAnsi="Times New Roman"/>
          <w:sz w:val="24"/>
          <w:szCs w:val="24"/>
          <w:lang w:eastAsia="ar-SA"/>
        </w:rPr>
        <w:t xml:space="preserve"> ir kt. lėšų.</w:t>
      </w:r>
    </w:p>
    <w:p w:rsidR="007E7E44" w:rsidRPr="0056523E" w:rsidRDefault="004D2EBF" w:rsidP="007E7E44">
      <w:pPr>
        <w:widowControl w:val="0"/>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w:t>
      </w:r>
      <w:r w:rsidR="007E7E44" w:rsidRPr="0056523E">
        <w:rPr>
          <w:rFonts w:ascii="Times New Roman" w:eastAsia="Times New Roman" w:hAnsi="Times New Roman"/>
          <w:sz w:val="24"/>
          <w:szCs w:val="24"/>
          <w:lang w:eastAsia="ar-SA"/>
        </w:rPr>
        <w:t>. Centro savininkas yra Kėdainių rajono savivaldybė (klasifikatoriaus kodas 111103885), o savininko teises ir pareigas įgyvendina Kėdainių rajono savivaldybės taryba.</w:t>
      </w:r>
    </w:p>
    <w:p w:rsidR="007E7E44" w:rsidRPr="0056523E" w:rsidRDefault="004D2EBF" w:rsidP="007E7E44">
      <w:pPr>
        <w:widowControl w:val="0"/>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w:t>
      </w:r>
      <w:r w:rsidR="007E7E44" w:rsidRPr="0056523E">
        <w:rPr>
          <w:rFonts w:ascii="Times New Roman" w:eastAsia="Times New Roman" w:hAnsi="Times New Roman"/>
          <w:sz w:val="24"/>
          <w:szCs w:val="24"/>
          <w:lang w:eastAsia="ar-SA"/>
        </w:rPr>
        <w:t xml:space="preserve">. Centras yra juridinis asmuo, turintis savo nuostatus, sąskaitas banke, antspaudą su pavadinimu. </w:t>
      </w:r>
      <w:r w:rsidR="00DF553F">
        <w:rPr>
          <w:rFonts w:ascii="Times New Roman" w:eastAsia="Times New Roman" w:hAnsi="Times New Roman"/>
          <w:sz w:val="24"/>
          <w:szCs w:val="24"/>
          <w:lang w:eastAsia="ar-SA"/>
        </w:rPr>
        <w:t xml:space="preserve"> </w:t>
      </w:r>
    </w:p>
    <w:p w:rsidR="007E7E44" w:rsidRPr="0056523E" w:rsidRDefault="004D2EBF" w:rsidP="007E7E44">
      <w:pPr>
        <w:widowControl w:val="0"/>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5</w:t>
      </w:r>
      <w:r w:rsidR="007E7E44" w:rsidRPr="0056523E">
        <w:rPr>
          <w:rFonts w:ascii="Times New Roman" w:eastAsia="Times New Roman" w:hAnsi="Times New Roman"/>
          <w:sz w:val="24"/>
          <w:szCs w:val="24"/>
          <w:lang w:eastAsia="ar-SA"/>
        </w:rPr>
        <w:t>. Centras savo veikloje vadovaujasi Lietuvos Respublikos Konstitucija, Lietuvos Respublikos įstatymais, Lietuvos Respublikos Vyriausybės nutarimais, Socialinės apsaugos ir darbo ministerijos norminiais aktais, Kėdainių rajono savivaldybės tarybos sprendimais, mero potvarkiais, administracijos direktoriaus įsakymais ir šiais nuostatais.</w:t>
      </w:r>
    </w:p>
    <w:p w:rsidR="007E7E44" w:rsidRPr="0056523E" w:rsidRDefault="004D2EBF" w:rsidP="007E7E44">
      <w:pPr>
        <w:widowControl w:val="0"/>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6</w:t>
      </w:r>
      <w:r w:rsidR="007E7E44" w:rsidRPr="0056523E">
        <w:rPr>
          <w:rFonts w:ascii="Times New Roman" w:eastAsia="Times New Roman" w:hAnsi="Times New Roman"/>
          <w:sz w:val="24"/>
          <w:szCs w:val="24"/>
          <w:lang w:eastAsia="ar-SA"/>
        </w:rPr>
        <w:t>. Centro nuostatus tvirtina, keičia ir papildo Kėdainių rajono  savivaldybės  taryba.</w:t>
      </w:r>
    </w:p>
    <w:p w:rsidR="007E7E44" w:rsidRPr="0056523E" w:rsidRDefault="004D2EBF" w:rsidP="007E7E44">
      <w:pPr>
        <w:widowControl w:val="0"/>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w:t>
      </w:r>
      <w:r w:rsidR="007E7E44" w:rsidRPr="0056523E">
        <w:rPr>
          <w:rFonts w:ascii="Times New Roman" w:eastAsia="Times New Roman" w:hAnsi="Times New Roman"/>
          <w:sz w:val="24"/>
          <w:szCs w:val="24"/>
          <w:lang w:eastAsia="ar-SA"/>
        </w:rPr>
        <w:t>. Centras įsteigtas Kėdainių rajono tarybos 2002 m. kovo 22 d.</w:t>
      </w:r>
      <w:r w:rsidR="007E7E44" w:rsidRPr="00C42C81">
        <w:t xml:space="preserve"> </w:t>
      </w:r>
      <w:r w:rsidR="007E7E44" w:rsidRPr="00C42C81">
        <w:rPr>
          <w:rFonts w:ascii="Times New Roman" w:eastAsia="Times New Roman" w:hAnsi="Times New Roman"/>
          <w:sz w:val="24"/>
          <w:szCs w:val="24"/>
          <w:lang w:eastAsia="ar-SA"/>
        </w:rPr>
        <w:t>sprendimu</w:t>
      </w:r>
      <w:r w:rsidR="007E7E44" w:rsidRPr="0056523E">
        <w:rPr>
          <w:rFonts w:ascii="Times New Roman" w:eastAsia="Times New Roman" w:hAnsi="Times New Roman"/>
          <w:sz w:val="24"/>
          <w:szCs w:val="24"/>
          <w:lang w:eastAsia="ar-SA"/>
        </w:rPr>
        <w:t xml:space="preserve"> Nr. 34 „Dėl Kėdainių bendruomenės socialinio centro steigimo“, sujungiant Nakvynės namus, pensininkų bendrabutį, Šėtos 91-ajį bendrabutį, Invalidų veiklos ir reabilitacijos centrą „Likimas“, Labdaros vaistinę.</w:t>
      </w:r>
    </w:p>
    <w:p w:rsidR="007E7E44" w:rsidRPr="0056523E" w:rsidRDefault="004D2EBF" w:rsidP="007E7E44">
      <w:pPr>
        <w:widowControl w:val="0"/>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8</w:t>
      </w:r>
      <w:r w:rsidR="007E7E44" w:rsidRPr="0056523E">
        <w:rPr>
          <w:rFonts w:ascii="Times New Roman" w:eastAsia="Times New Roman" w:hAnsi="Times New Roman"/>
          <w:sz w:val="24"/>
          <w:szCs w:val="24"/>
          <w:lang w:eastAsia="ar-SA"/>
        </w:rPr>
        <w:t xml:space="preserve">.  Centro veiklos pradžia  </w:t>
      </w:r>
      <w:r w:rsidR="007E7E44" w:rsidRPr="0056523E">
        <w:rPr>
          <w:rFonts w:ascii="Times New Roman" w:eastAsia="Times New Roman" w:hAnsi="Times New Roman"/>
          <w:sz w:val="24"/>
          <w:szCs w:val="24"/>
          <w:lang w:eastAsia="ar-SA"/>
        </w:rPr>
        <w:sym w:font="Symbol" w:char="F02D"/>
      </w:r>
      <w:r w:rsidR="007E7E44" w:rsidRPr="0056523E">
        <w:rPr>
          <w:rFonts w:ascii="Times New Roman" w:eastAsia="Times New Roman" w:hAnsi="Times New Roman"/>
          <w:sz w:val="24"/>
          <w:szCs w:val="24"/>
          <w:lang w:eastAsia="ar-SA"/>
        </w:rPr>
        <w:t xml:space="preserve"> 2002 m. liepos 1d. </w:t>
      </w:r>
    </w:p>
    <w:p w:rsidR="007E7E44" w:rsidRPr="0056523E" w:rsidRDefault="004D2EBF" w:rsidP="007E7E44">
      <w:pPr>
        <w:widowControl w:val="0"/>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9</w:t>
      </w:r>
      <w:r w:rsidR="007E7E44" w:rsidRPr="0056523E">
        <w:rPr>
          <w:rFonts w:ascii="Times New Roman" w:eastAsia="Times New Roman" w:hAnsi="Times New Roman"/>
          <w:sz w:val="24"/>
          <w:szCs w:val="24"/>
          <w:lang w:eastAsia="ar-SA"/>
        </w:rPr>
        <w:t>. Centras teikia nestacionarias socialines paslaugas.</w:t>
      </w:r>
    </w:p>
    <w:p w:rsidR="007E7E44" w:rsidRPr="0056523E" w:rsidRDefault="004D2EBF" w:rsidP="007E7E44">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10</w:t>
      </w:r>
      <w:r w:rsidR="007E7E44" w:rsidRPr="0056523E">
        <w:rPr>
          <w:rFonts w:ascii="Times New Roman" w:eastAsia="Times New Roman" w:hAnsi="Times New Roman"/>
          <w:sz w:val="24"/>
          <w:szCs w:val="24"/>
          <w:lang w:eastAsia="ar-SA"/>
        </w:rPr>
        <w:t>. Centro pagrindinė veiklos  rūšis:</w:t>
      </w:r>
    </w:p>
    <w:p w:rsidR="007E7E44" w:rsidRPr="0056523E" w:rsidRDefault="004D2EBF" w:rsidP="007E7E44">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10</w:t>
      </w:r>
      <w:r w:rsidR="007E7E44" w:rsidRPr="0056523E">
        <w:rPr>
          <w:rFonts w:ascii="Times New Roman" w:eastAsia="Times New Roman" w:hAnsi="Times New Roman"/>
          <w:sz w:val="24"/>
          <w:szCs w:val="24"/>
          <w:lang w:eastAsia="ar-SA"/>
        </w:rPr>
        <w:t>.1.</w:t>
      </w:r>
      <w:r w:rsidR="007E7E44" w:rsidRPr="0056523E">
        <w:rPr>
          <w:rFonts w:ascii="Times New Roman" w:eastAsia="Times New Roman" w:hAnsi="Times New Roman"/>
          <w:sz w:val="24"/>
          <w:szCs w:val="24"/>
          <w:lang w:eastAsia="lt-LT"/>
        </w:rPr>
        <w:t xml:space="preserve"> </w:t>
      </w:r>
      <w:r w:rsidR="007E7E44" w:rsidRPr="0056523E">
        <w:rPr>
          <w:rFonts w:ascii="Times New Roman" w:eastAsia="Times New Roman" w:hAnsi="Times New Roman"/>
          <w:sz w:val="24"/>
          <w:szCs w:val="24"/>
          <w:lang w:eastAsia="ar-SA"/>
        </w:rPr>
        <w:t xml:space="preserve">Nesusijusio su apgyvendinimu socialinio darbo veikla: </w:t>
      </w:r>
    </w:p>
    <w:p w:rsidR="007E7E44" w:rsidRPr="0056523E" w:rsidRDefault="004D2EBF" w:rsidP="007E7E44">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10</w:t>
      </w:r>
      <w:r w:rsidR="007E7E44" w:rsidRPr="0056523E">
        <w:rPr>
          <w:rFonts w:ascii="Times New Roman" w:eastAsia="Times New Roman" w:hAnsi="Times New Roman"/>
          <w:sz w:val="24"/>
          <w:szCs w:val="24"/>
          <w:lang w:eastAsia="ar-SA"/>
        </w:rPr>
        <w:t>.1.1. Nesusijusio su apgyvendinimu socialinio darbo su pagyvenusiais ir neįgaliaisiais asmenimis veikla (kodas 88.10);</w:t>
      </w:r>
    </w:p>
    <w:p w:rsidR="007E7E44" w:rsidRPr="0056523E" w:rsidRDefault="004D2EBF" w:rsidP="007E7E44">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10</w:t>
      </w:r>
      <w:r w:rsidR="007E7E44" w:rsidRPr="0056523E">
        <w:rPr>
          <w:rFonts w:ascii="Times New Roman" w:eastAsia="Times New Roman" w:hAnsi="Times New Roman"/>
          <w:sz w:val="24"/>
          <w:szCs w:val="24"/>
          <w:lang w:eastAsia="ar-SA"/>
        </w:rPr>
        <w:t>.1.2. Kita, niekur kitur nepriskirta, nesusijusi su apgyvendinimu socialinio darbo veikla (kodas 88.99).</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1</w:t>
      </w:r>
      <w:r w:rsidRPr="0056523E">
        <w:rPr>
          <w:rFonts w:ascii="Times New Roman" w:eastAsia="Times New Roman" w:hAnsi="Times New Roman"/>
          <w:sz w:val="24"/>
          <w:szCs w:val="24"/>
          <w:lang w:eastAsia="ar-SA"/>
        </w:rPr>
        <w:t xml:space="preserve">. Centro papildomos veiklos rūšys: </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1</w:t>
      </w:r>
      <w:r w:rsidRPr="0056523E">
        <w:rPr>
          <w:rFonts w:ascii="Times New Roman" w:eastAsia="Times New Roman" w:hAnsi="Times New Roman"/>
          <w:sz w:val="24"/>
          <w:szCs w:val="24"/>
          <w:lang w:eastAsia="ar-SA"/>
        </w:rPr>
        <w:t>.1. Kita stacionarinė globos veikla (kodas 87.90);</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1</w:t>
      </w:r>
      <w:r w:rsidRPr="0056523E">
        <w:rPr>
          <w:rFonts w:ascii="Times New Roman" w:eastAsia="Times New Roman" w:hAnsi="Times New Roman"/>
          <w:sz w:val="24"/>
          <w:szCs w:val="24"/>
          <w:lang w:eastAsia="ar-SA"/>
        </w:rPr>
        <w:t>.2. Kita žmonių sveikatos priežiūros veikla (kodas 86.90).</w:t>
      </w: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p>
    <w:p w:rsidR="006135C6"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 xml:space="preserve">II </w:t>
      </w:r>
      <w:r w:rsidR="006135C6">
        <w:rPr>
          <w:rFonts w:ascii="Times New Roman" w:eastAsia="Times New Roman" w:hAnsi="Times New Roman"/>
          <w:b/>
          <w:sz w:val="24"/>
          <w:szCs w:val="24"/>
          <w:lang w:eastAsia="ar-SA"/>
        </w:rPr>
        <w:t>SKYRIUS</w:t>
      </w:r>
    </w:p>
    <w:p w:rsidR="007E7E44"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 xml:space="preserve">CENTRO VEIKLOS TIKSLAI IR FUNKCIJOS </w:t>
      </w: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2</w:t>
      </w:r>
      <w:r w:rsidRPr="0056523E">
        <w:rPr>
          <w:rFonts w:ascii="Times New Roman" w:eastAsia="Times New Roman" w:hAnsi="Times New Roman"/>
          <w:sz w:val="24"/>
          <w:szCs w:val="24"/>
          <w:lang w:eastAsia="ar-SA"/>
        </w:rPr>
        <w:t>. Centro veiklos tikslas – teikti nestacionarias socialines paslaugas, socialinę, reabilitacinę, kultūrinę, švietėjišką, informacinę pagalbą bei paslaugas neįgaliesiems ir socialiai remtiniems asmenims bei socialinės rizikos asmenims.</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 Centro veiklos funkcijos:</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 xml:space="preserve">.1. teikia neįgaliesiems bei pensinio amžiaus </w:t>
      </w:r>
      <w:r>
        <w:rPr>
          <w:rFonts w:ascii="Times New Roman" w:eastAsia="Times New Roman" w:hAnsi="Times New Roman"/>
          <w:sz w:val="24"/>
          <w:szCs w:val="24"/>
          <w:lang w:eastAsia="ar-SA"/>
        </w:rPr>
        <w:t xml:space="preserve">asmenims </w:t>
      </w:r>
      <w:r w:rsidRPr="0056523E">
        <w:rPr>
          <w:rFonts w:ascii="Times New Roman" w:eastAsia="Times New Roman" w:hAnsi="Times New Roman"/>
          <w:sz w:val="24"/>
          <w:szCs w:val="24"/>
          <w:lang w:eastAsia="ar-SA"/>
        </w:rPr>
        <w:t>pagalbos į namus paslaugas darbo, poilsio ir  švenčių dienomis;</w:t>
      </w:r>
      <w:r w:rsidR="00ED0AAE">
        <w:rPr>
          <w:rFonts w:ascii="Times New Roman" w:eastAsia="Times New Roman" w:hAnsi="Times New Roman"/>
          <w:sz w:val="24"/>
          <w:szCs w:val="24"/>
          <w:lang w:eastAsia="ar-SA"/>
        </w:rPr>
        <w:t xml:space="preserve"> </w:t>
      </w:r>
      <w:r w:rsidR="002E306D">
        <w:rPr>
          <w:rFonts w:ascii="Times New Roman" w:eastAsia="Times New Roman" w:hAnsi="Times New Roman"/>
          <w:sz w:val="24"/>
          <w:szCs w:val="24"/>
          <w:lang w:eastAsia="ar-SA"/>
        </w:rPr>
        <w:t xml:space="preserve"> </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.2. teikia dienos socialinės globos paslaugas suaugusiems asmenims su negalia dienos centre bei klientų namuose;</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.3. teikia Kėdainių miesto seniūnijos asmenims</w:t>
      </w:r>
      <w:r w:rsidR="00B87B1E">
        <w:rPr>
          <w:rFonts w:ascii="Times New Roman" w:eastAsia="Times New Roman" w:hAnsi="Times New Roman"/>
          <w:sz w:val="24"/>
          <w:szCs w:val="24"/>
          <w:lang w:eastAsia="ar-SA"/>
        </w:rPr>
        <w:t>,</w:t>
      </w:r>
      <w:r w:rsidRPr="0056523E">
        <w:rPr>
          <w:rFonts w:ascii="Times New Roman" w:eastAsia="Times New Roman" w:hAnsi="Times New Roman"/>
          <w:sz w:val="24"/>
          <w:szCs w:val="24"/>
          <w:lang w:eastAsia="ar-SA"/>
        </w:rPr>
        <w:t xml:space="preserve"> </w:t>
      </w:r>
      <w:r w:rsidR="00B87B1E" w:rsidRPr="00B87B1E">
        <w:rPr>
          <w:rFonts w:ascii="Times New Roman" w:eastAsia="Times New Roman" w:hAnsi="Times New Roman"/>
          <w:sz w:val="24"/>
          <w:szCs w:val="24"/>
          <w:lang w:eastAsia="ar-SA"/>
        </w:rPr>
        <w:t>patiriantiems socialinę riziką</w:t>
      </w:r>
      <w:r w:rsidR="00B87B1E">
        <w:rPr>
          <w:rFonts w:ascii="Times New Roman" w:eastAsia="Times New Roman" w:hAnsi="Times New Roman"/>
          <w:sz w:val="24"/>
          <w:szCs w:val="24"/>
          <w:lang w:eastAsia="ar-SA"/>
        </w:rPr>
        <w:t>,</w:t>
      </w:r>
      <w:r w:rsidR="00B87B1E" w:rsidRPr="00B87B1E">
        <w:rPr>
          <w:rFonts w:ascii="Times New Roman" w:eastAsia="Times New Roman" w:hAnsi="Times New Roman"/>
          <w:sz w:val="24"/>
          <w:szCs w:val="24"/>
          <w:lang w:eastAsia="ar-SA"/>
        </w:rPr>
        <w:t xml:space="preserve"> </w:t>
      </w:r>
      <w:r w:rsidRPr="0056523E">
        <w:rPr>
          <w:rFonts w:ascii="Times New Roman" w:eastAsia="Times New Roman" w:hAnsi="Times New Roman"/>
          <w:sz w:val="24"/>
          <w:szCs w:val="24"/>
          <w:lang w:eastAsia="ar-SA"/>
        </w:rPr>
        <w:t>socialinės priežiūros paslaugas;</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w:t>
      </w:r>
      <w:r>
        <w:rPr>
          <w:rFonts w:ascii="Times New Roman" w:eastAsia="Times New Roman" w:hAnsi="Times New Roman"/>
          <w:sz w:val="24"/>
          <w:szCs w:val="24"/>
          <w:lang w:eastAsia="ar-SA"/>
        </w:rPr>
        <w:t>4</w:t>
      </w:r>
      <w:r w:rsidRPr="0056523E">
        <w:rPr>
          <w:rFonts w:ascii="Times New Roman" w:eastAsia="Times New Roman" w:hAnsi="Times New Roman"/>
          <w:sz w:val="24"/>
          <w:szCs w:val="24"/>
          <w:lang w:eastAsia="ar-SA"/>
        </w:rPr>
        <w:t xml:space="preserve">. teikia </w:t>
      </w:r>
      <w:r>
        <w:rPr>
          <w:rFonts w:ascii="Times New Roman" w:eastAsia="Times New Roman" w:hAnsi="Times New Roman"/>
          <w:sz w:val="24"/>
          <w:szCs w:val="24"/>
          <w:lang w:eastAsia="ar-SA"/>
        </w:rPr>
        <w:t xml:space="preserve">bendrosios praktikos slaugos </w:t>
      </w:r>
      <w:r w:rsidRPr="0056523E">
        <w:rPr>
          <w:rFonts w:ascii="Times New Roman" w:eastAsia="Times New Roman" w:hAnsi="Times New Roman"/>
          <w:sz w:val="24"/>
          <w:szCs w:val="24"/>
          <w:lang w:eastAsia="ar-SA"/>
        </w:rPr>
        <w:t>paslaugas</w:t>
      </w:r>
      <w:r>
        <w:rPr>
          <w:rFonts w:ascii="Times New Roman" w:eastAsia="Times New Roman" w:hAnsi="Times New Roman"/>
          <w:sz w:val="24"/>
          <w:szCs w:val="24"/>
          <w:lang w:eastAsia="ar-SA"/>
        </w:rPr>
        <w:t xml:space="preserve"> Kėdainių rajono suaugusiems asmenims su negali</w:t>
      </w:r>
      <w:r w:rsidR="006135C6">
        <w:rPr>
          <w:rFonts w:ascii="Times New Roman" w:eastAsia="Times New Roman" w:hAnsi="Times New Roman"/>
          <w:sz w:val="24"/>
          <w:szCs w:val="24"/>
          <w:lang w:eastAsia="ar-SA"/>
        </w:rPr>
        <w:t>a</w:t>
      </w:r>
      <w:r>
        <w:rPr>
          <w:rFonts w:ascii="Times New Roman" w:eastAsia="Times New Roman" w:hAnsi="Times New Roman"/>
          <w:sz w:val="24"/>
          <w:szCs w:val="24"/>
          <w:lang w:eastAsia="ar-SA"/>
        </w:rPr>
        <w:t>, gaunantiems dienos socialinės globos paslaugas</w:t>
      </w:r>
      <w:r w:rsidRPr="0056523E">
        <w:rPr>
          <w:rFonts w:ascii="Times New Roman" w:eastAsia="Times New Roman" w:hAnsi="Times New Roman"/>
          <w:sz w:val="24"/>
          <w:szCs w:val="24"/>
          <w:lang w:eastAsia="ar-SA"/>
        </w:rPr>
        <w:t>;</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w:t>
      </w:r>
      <w:r>
        <w:rPr>
          <w:rFonts w:ascii="Times New Roman" w:eastAsia="Times New Roman" w:hAnsi="Times New Roman"/>
          <w:sz w:val="24"/>
          <w:szCs w:val="24"/>
          <w:lang w:eastAsia="ar-SA"/>
        </w:rPr>
        <w:t>5</w:t>
      </w:r>
      <w:r w:rsidRPr="0056523E">
        <w:rPr>
          <w:rFonts w:ascii="Times New Roman" w:eastAsia="Times New Roman" w:hAnsi="Times New Roman"/>
          <w:sz w:val="24"/>
          <w:szCs w:val="24"/>
          <w:lang w:eastAsia="ar-SA"/>
        </w:rPr>
        <w:t>. konsultuoja nevyriausybines organizacijas Centro kompetencijos klausimais;</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w:t>
      </w:r>
      <w:r>
        <w:rPr>
          <w:rFonts w:ascii="Times New Roman" w:eastAsia="Times New Roman" w:hAnsi="Times New Roman"/>
          <w:sz w:val="24"/>
          <w:szCs w:val="24"/>
          <w:lang w:eastAsia="ar-SA"/>
        </w:rPr>
        <w:t>6</w:t>
      </w:r>
      <w:r w:rsidRPr="0056523E">
        <w:rPr>
          <w:rFonts w:ascii="Times New Roman" w:eastAsia="Times New Roman" w:hAnsi="Times New Roman"/>
          <w:sz w:val="24"/>
          <w:szCs w:val="24"/>
          <w:lang w:eastAsia="ar-SA"/>
        </w:rPr>
        <w:t>. organizuoja Kėdainių rajono savivaldybės gyventojų aprūpinimą</w:t>
      </w:r>
      <w:r>
        <w:rPr>
          <w:rFonts w:ascii="Times New Roman" w:eastAsia="Times New Roman" w:hAnsi="Times New Roman"/>
          <w:sz w:val="24"/>
          <w:szCs w:val="24"/>
          <w:lang w:eastAsia="ar-SA"/>
        </w:rPr>
        <w:t xml:space="preserve"> neįgaliųjų</w:t>
      </w:r>
      <w:r w:rsidRPr="0056523E">
        <w:rPr>
          <w:rFonts w:ascii="Times New Roman" w:eastAsia="Times New Roman" w:hAnsi="Times New Roman"/>
          <w:sz w:val="24"/>
          <w:szCs w:val="24"/>
          <w:lang w:eastAsia="ar-SA"/>
        </w:rPr>
        <w:t xml:space="preserve"> techninės pagalbos priemonėmis; </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w:t>
      </w:r>
      <w:r>
        <w:rPr>
          <w:rFonts w:ascii="Times New Roman" w:eastAsia="Times New Roman" w:hAnsi="Times New Roman"/>
          <w:sz w:val="24"/>
          <w:szCs w:val="24"/>
          <w:lang w:eastAsia="ar-SA"/>
        </w:rPr>
        <w:t>7</w:t>
      </w:r>
      <w:r w:rsidRPr="0056523E">
        <w:rPr>
          <w:rFonts w:ascii="Times New Roman" w:eastAsia="Times New Roman" w:hAnsi="Times New Roman"/>
          <w:sz w:val="24"/>
          <w:szCs w:val="24"/>
          <w:lang w:eastAsia="ar-SA"/>
        </w:rPr>
        <w:t>. vykdo Kėdainių rajono socialinės paramos programą, tvirtinamą Kėdainių rajono savivaldybės tarybos;</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w:t>
      </w:r>
      <w:r>
        <w:rPr>
          <w:rFonts w:ascii="Times New Roman" w:eastAsia="Times New Roman" w:hAnsi="Times New Roman"/>
          <w:sz w:val="24"/>
          <w:szCs w:val="24"/>
          <w:lang w:eastAsia="ar-SA"/>
        </w:rPr>
        <w:t>8</w:t>
      </w:r>
      <w:r w:rsidRPr="0056523E">
        <w:rPr>
          <w:rFonts w:ascii="Times New Roman" w:eastAsia="Times New Roman" w:hAnsi="Times New Roman"/>
          <w:sz w:val="24"/>
          <w:szCs w:val="24"/>
          <w:lang w:eastAsia="ar-SA"/>
        </w:rPr>
        <w:t>.</w:t>
      </w:r>
      <w:r>
        <w:rPr>
          <w:rFonts w:ascii="Times New Roman" w:eastAsia="Times New Roman" w:hAnsi="Times New Roman"/>
          <w:sz w:val="24"/>
          <w:szCs w:val="24"/>
          <w:lang w:eastAsia="ar-SA"/>
        </w:rPr>
        <w:t xml:space="preserve"> </w:t>
      </w:r>
      <w:r w:rsidRPr="0056523E">
        <w:rPr>
          <w:rFonts w:ascii="Times New Roman" w:eastAsia="Times New Roman" w:hAnsi="Times New Roman"/>
          <w:sz w:val="24"/>
          <w:szCs w:val="24"/>
          <w:lang w:eastAsia="ar-SA"/>
        </w:rPr>
        <w:t xml:space="preserve">organizuoja Kėdainių rajono savivaldybėje Europos pagalbos labiausiai skurstantiems asmenims fondo paramos teikimą;   </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w:t>
      </w:r>
      <w:r>
        <w:rPr>
          <w:rFonts w:ascii="Times New Roman" w:eastAsia="Times New Roman" w:hAnsi="Times New Roman"/>
          <w:sz w:val="24"/>
          <w:szCs w:val="24"/>
          <w:lang w:eastAsia="ar-SA"/>
        </w:rPr>
        <w:t>9</w:t>
      </w:r>
      <w:r w:rsidRPr="0056523E">
        <w:rPr>
          <w:rFonts w:ascii="Times New Roman" w:eastAsia="Times New Roman" w:hAnsi="Times New Roman"/>
          <w:sz w:val="24"/>
          <w:szCs w:val="24"/>
          <w:lang w:eastAsia="ar-SA"/>
        </w:rPr>
        <w:t xml:space="preserve">. gavus labdarą aprūpina neįgaliuosius, </w:t>
      </w:r>
      <w:r>
        <w:rPr>
          <w:rFonts w:ascii="Times New Roman" w:eastAsia="Times New Roman" w:hAnsi="Times New Roman"/>
          <w:sz w:val="24"/>
          <w:szCs w:val="24"/>
          <w:lang w:eastAsia="ar-SA"/>
        </w:rPr>
        <w:t>nepasiturinčius</w:t>
      </w:r>
      <w:r w:rsidRPr="0056523E">
        <w:rPr>
          <w:rFonts w:ascii="Times New Roman" w:eastAsia="Times New Roman" w:hAnsi="Times New Roman"/>
          <w:sz w:val="24"/>
          <w:szCs w:val="24"/>
          <w:lang w:eastAsia="ar-SA"/>
        </w:rPr>
        <w:t xml:space="preserve"> bendruomenės narius daiktais, drabužiais, avalyne ir kt.;</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3</w:t>
      </w:r>
      <w:r>
        <w:rPr>
          <w:rFonts w:ascii="Times New Roman" w:eastAsia="Times New Roman" w:hAnsi="Times New Roman"/>
          <w:sz w:val="24"/>
          <w:szCs w:val="24"/>
          <w:lang w:eastAsia="ar-SA"/>
        </w:rPr>
        <w:t xml:space="preserve">.10. laikinai apgyvendina, </w:t>
      </w:r>
      <w:proofErr w:type="spellStart"/>
      <w:r>
        <w:rPr>
          <w:rFonts w:ascii="Times New Roman" w:eastAsia="Times New Roman" w:hAnsi="Times New Roman"/>
          <w:sz w:val="24"/>
          <w:szCs w:val="24"/>
          <w:lang w:eastAsia="ar-SA"/>
        </w:rPr>
        <w:t>apnakvindina</w:t>
      </w:r>
      <w:proofErr w:type="spellEnd"/>
      <w:r>
        <w:rPr>
          <w:rFonts w:ascii="Times New Roman" w:eastAsia="Times New Roman" w:hAnsi="Times New Roman"/>
          <w:sz w:val="24"/>
          <w:szCs w:val="24"/>
          <w:lang w:eastAsia="ar-SA"/>
        </w:rPr>
        <w:t xml:space="preserve"> </w:t>
      </w:r>
      <w:r w:rsidRPr="0056523E">
        <w:rPr>
          <w:rFonts w:ascii="Times New Roman" w:eastAsia="Times New Roman" w:hAnsi="Times New Roman"/>
          <w:sz w:val="24"/>
          <w:szCs w:val="24"/>
          <w:lang w:eastAsia="ar-SA"/>
        </w:rPr>
        <w:t xml:space="preserve">asmenis, neturinčius nuolatinės gyvenamosios vietos, teikia jiems socialinės priežiūros paslaugas;           </w:t>
      </w:r>
    </w:p>
    <w:p w:rsidR="007E7E44"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.1</w:t>
      </w:r>
      <w:r>
        <w:rPr>
          <w:rFonts w:ascii="Times New Roman" w:eastAsia="Times New Roman" w:hAnsi="Times New Roman"/>
          <w:sz w:val="24"/>
          <w:szCs w:val="24"/>
          <w:lang w:eastAsia="ar-SA"/>
        </w:rPr>
        <w:t>1</w:t>
      </w:r>
      <w:r w:rsidRPr="0056523E">
        <w:rPr>
          <w:rFonts w:ascii="Times New Roman" w:eastAsia="Times New Roman" w:hAnsi="Times New Roman"/>
          <w:sz w:val="24"/>
          <w:szCs w:val="24"/>
          <w:lang w:eastAsia="ar-SA"/>
        </w:rPr>
        <w:t xml:space="preserve">. teikia kineziterapijos, masažo paslaugas </w:t>
      </w:r>
      <w:r>
        <w:rPr>
          <w:rFonts w:ascii="Times New Roman" w:eastAsia="Times New Roman" w:hAnsi="Times New Roman"/>
          <w:sz w:val="24"/>
          <w:szCs w:val="24"/>
          <w:lang w:eastAsia="ar-SA"/>
        </w:rPr>
        <w:t>neįgaliems, pensinio amžiaus Kėdainių rajono gyventojams;</w:t>
      </w:r>
    </w:p>
    <w:p w:rsidR="007E7E44" w:rsidRPr="0056523E" w:rsidRDefault="007E7E44" w:rsidP="007E7E44">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Pr="0056523E">
        <w:rPr>
          <w:rFonts w:ascii="Times New Roman" w:eastAsia="Times New Roman" w:hAnsi="Times New Roman"/>
          <w:sz w:val="24"/>
          <w:szCs w:val="24"/>
          <w:lang w:eastAsia="ar-SA"/>
        </w:rPr>
        <w:t xml:space="preserve"> 1</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.1</w:t>
      </w:r>
      <w:r>
        <w:rPr>
          <w:rFonts w:ascii="Times New Roman" w:eastAsia="Times New Roman" w:hAnsi="Times New Roman"/>
          <w:sz w:val="24"/>
          <w:szCs w:val="24"/>
          <w:lang w:eastAsia="ar-SA"/>
        </w:rPr>
        <w:t>2</w:t>
      </w:r>
      <w:r w:rsidRPr="0056523E">
        <w:rPr>
          <w:rFonts w:ascii="Times New Roman" w:eastAsia="Times New Roman" w:hAnsi="Times New Roman"/>
          <w:sz w:val="24"/>
          <w:szCs w:val="24"/>
          <w:lang w:eastAsia="ar-SA"/>
        </w:rPr>
        <w:t>. teikia informavimo, konsultavimo, laisvalaikio organizavimo, sociokultūrines ir kitas socialines paslaugas neįgaliesiems, pensinio amžiaus</w:t>
      </w:r>
      <w:r>
        <w:rPr>
          <w:rFonts w:ascii="Times New Roman" w:eastAsia="Times New Roman" w:hAnsi="Times New Roman"/>
          <w:sz w:val="24"/>
          <w:szCs w:val="24"/>
          <w:lang w:eastAsia="ar-SA"/>
        </w:rPr>
        <w:t xml:space="preserve"> asmenims</w:t>
      </w:r>
      <w:r w:rsidRPr="0056523E">
        <w:rPr>
          <w:rFonts w:ascii="Times New Roman" w:eastAsia="Times New Roman" w:hAnsi="Times New Roman"/>
          <w:sz w:val="24"/>
          <w:szCs w:val="24"/>
          <w:lang w:eastAsia="ar-SA"/>
        </w:rPr>
        <w:t>, sudaro sąlygas jiems realizuoti savo sugebėjimus;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.1</w:t>
      </w:r>
      <w:r>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 teikia kirpimo paslaugas</w:t>
      </w:r>
      <w:r>
        <w:rPr>
          <w:rFonts w:ascii="Times New Roman" w:eastAsia="Times New Roman" w:hAnsi="Times New Roman"/>
          <w:sz w:val="24"/>
          <w:szCs w:val="24"/>
          <w:lang w:eastAsia="ar-SA"/>
        </w:rPr>
        <w:t xml:space="preserve"> neįgaliesiems bei pensinio amžiaus Kėdainių rajono gyventojams</w:t>
      </w:r>
      <w:r w:rsidRPr="0056523E">
        <w:rPr>
          <w:rFonts w:ascii="Times New Roman" w:eastAsia="Times New Roman" w:hAnsi="Times New Roman"/>
          <w:sz w:val="24"/>
          <w:szCs w:val="24"/>
          <w:lang w:eastAsia="ar-SA"/>
        </w:rPr>
        <w:t>;</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3</w:t>
      </w:r>
      <w:r>
        <w:rPr>
          <w:rFonts w:ascii="Times New Roman" w:eastAsia="Times New Roman" w:hAnsi="Times New Roman"/>
          <w:sz w:val="24"/>
          <w:szCs w:val="24"/>
          <w:lang w:eastAsia="ar-SA"/>
        </w:rPr>
        <w:t xml:space="preserve">.14. teikia maudymosi paslaugas </w:t>
      </w:r>
      <w:r w:rsidRPr="00364215">
        <w:rPr>
          <w:rFonts w:ascii="Times New Roman" w:hAnsi="Times New Roman"/>
          <w:sz w:val="24"/>
          <w:szCs w:val="24"/>
        </w:rPr>
        <w:t xml:space="preserve">Kėdainių </w:t>
      </w:r>
      <w:r>
        <w:rPr>
          <w:rFonts w:ascii="Times New Roman" w:hAnsi="Times New Roman"/>
          <w:sz w:val="24"/>
          <w:szCs w:val="24"/>
        </w:rPr>
        <w:t xml:space="preserve">rajono gyventojams, </w:t>
      </w:r>
      <w:r w:rsidRPr="00364215">
        <w:rPr>
          <w:rFonts w:ascii="Times New Roman" w:hAnsi="Times New Roman"/>
          <w:sz w:val="24"/>
          <w:szCs w:val="24"/>
        </w:rPr>
        <w:t>kurie neturi gal</w:t>
      </w:r>
      <w:r>
        <w:rPr>
          <w:rFonts w:ascii="Times New Roman" w:hAnsi="Times New Roman"/>
          <w:sz w:val="24"/>
          <w:szCs w:val="24"/>
        </w:rPr>
        <w:t>imybės maudytis savo namuose</w:t>
      </w:r>
      <w:r w:rsidRPr="00364215">
        <w:rPr>
          <w:rFonts w:ascii="Times New Roman" w:eastAsia="Times New Roman" w:hAnsi="Times New Roman"/>
          <w:sz w:val="24"/>
          <w:szCs w:val="24"/>
          <w:lang w:eastAsia="ar-SA"/>
        </w:rPr>
        <w:t>;</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.1</w:t>
      </w:r>
      <w:r>
        <w:rPr>
          <w:rFonts w:ascii="Times New Roman" w:eastAsia="Times New Roman" w:hAnsi="Times New Roman"/>
          <w:sz w:val="24"/>
          <w:szCs w:val="24"/>
          <w:lang w:eastAsia="ar-SA"/>
        </w:rPr>
        <w:t>5</w:t>
      </w:r>
      <w:r w:rsidRPr="0056523E">
        <w:rPr>
          <w:rFonts w:ascii="Times New Roman" w:eastAsia="Times New Roman" w:hAnsi="Times New Roman"/>
          <w:sz w:val="24"/>
          <w:szCs w:val="24"/>
          <w:lang w:eastAsia="ar-SA"/>
        </w:rPr>
        <w:t>. bendradarbiauja su sveikatos priežiūros, švietimo, kultūros bei kitomis institucijomis bei nevyriausybinėmis organizacijomis;</w:t>
      </w:r>
    </w:p>
    <w:p w:rsidR="007E7E44" w:rsidRDefault="007E7E44" w:rsidP="007E7E44">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3</w:t>
      </w:r>
      <w:r>
        <w:rPr>
          <w:rFonts w:ascii="Times New Roman" w:eastAsia="Times New Roman" w:hAnsi="Times New Roman"/>
          <w:sz w:val="24"/>
          <w:szCs w:val="24"/>
          <w:lang w:eastAsia="ar-SA"/>
        </w:rPr>
        <w:t>.16. atlieka asmens gebėjimo pasirūpinti savimi ir priimti kasdienius sprendimus vertinimą;</w:t>
      </w:r>
    </w:p>
    <w:p w:rsidR="007E7E44" w:rsidRDefault="007E7E44" w:rsidP="007E7E44">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3</w:t>
      </w:r>
      <w:r>
        <w:rPr>
          <w:rFonts w:ascii="Times New Roman" w:eastAsia="Times New Roman" w:hAnsi="Times New Roman"/>
          <w:sz w:val="24"/>
          <w:szCs w:val="24"/>
          <w:lang w:eastAsia="ar-SA"/>
        </w:rPr>
        <w:t xml:space="preserve">.17. </w:t>
      </w:r>
      <w:r>
        <w:rPr>
          <w:rFonts w:ascii="Times New Roman" w:hAnsi="Times New Roman"/>
          <w:sz w:val="24"/>
          <w:szCs w:val="24"/>
        </w:rPr>
        <w:t>atlieka asmens veiklos ir gebėjimų dalyvauti vertinimą;</w:t>
      </w:r>
    </w:p>
    <w:p w:rsidR="007E7E44" w:rsidRDefault="007E7E44" w:rsidP="007E7E44">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3</w:t>
      </w:r>
      <w:r>
        <w:rPr>
          <w:rFonts w:ascii="Times New Roman" w:eastAsia="Times New Roman" w:hAnsi="Times New Roman"/>
          <w:sz w:val="24"/>
          <w:szCs w:val="24"/>
          <w:lang w:eastAsia="ar-SA"/>
        </w:rPr>
        <w:t>.18. teikia integralią pagalbą Kėdainių rajono gyventojams;</w:t>
      </w:r>
    </w:p>
    <w:p w:rsidR="007E7E44" w:rsidRDefault="007E7E44" w:rsidP="007E7E44">
      <w:pPr>
        <w:suppressAutoHyphens/>
        <w:spacing w:after="0" w:line="240" w:lineRule="auto"/>
        <w:ind w:firstLine="680"/>
        <w:jc w:val="both"/>
        <w:rPr>
          <w:rFonts w:ascii="Times New Roman" w:hAnsi="Times New Roman"/>
          <w:sz w:val="24"/>
          <w:szCs w:val="24"/>
        </w:rPr>
      </w:pPr>
      <w:r>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3</w:t>
      </w:r>
      <w:r>
        <w:rPr>
          <w:rFonts w:ascii="Times New Roman" w:eastAsia="Times New Roman" w:hAnsi="Times New Roman"/>
          <w:sz w:val="24"/>
          <w:szCs w:val="24"/>
          <w:lang w:eastAsia="ar-SA"/>
        </w:rPr>
        <w:t xml:space="preserve">.19. </w:t>
      </w:r>
      <w:r>
        <w:rPr>
          <w:rFonts w:ascii="Times New Roman" w:hAnsi="Times New Roman"/>
          <w:sz w:val="24"/>
          <w:szCs w:val="24"/>
        </w:rPr>
        <w:t>v</w:t>
      </w:r>
      <w:r w:rsidRPr="00790FEE">
        <w:rPr>
          <w:rFonts w:ascii="Times New Roman" w:hAnsi="Times New Roman"/>
          <w:sz w:val="24"/>
          <w:szCs w:val="24"/>
        </w:rPr>
        <w:t>ykdo suaugusio asmens globėjo (rūpintojo) pareigas, kai asmuo gyvena bendruomenėje ir nėra fizinio asmens, galinčio eiti globėjo (rūpintojo) pareigas</w:t>
      </w:r>
      <w:r>
        <w:rPr>
          <w:rFonts w:ascii="Times New Roman" w:hAnsi="Times New Roman"/>
          <w:sz w:val="24"/>
          <w:szCs w:val="24"/>
        </w:rPr>
        <w:t>;</w:t>
      </w:r>
    </w:p>
    <w:p w:rsidR="007E7E44" w:rsidRPr="00D74C44" w:rsidRDefault="007E7E44" w:rsidP="007E7E44">
      <w:pPr>
        <w:suppressAutoHyphens/>
        <w:spacing w:after="0" w:line="240" w:lineRule="auto"/>
        <w:ind w:firstLine="680"/>
        <w:jc w:val="both"/>
        <w:rPr>
          <w:rFonts w:ascii="Times New Roman" w:hAnsi="Times New Roman"/>
          <w:sz w:val="24"/>
          <w:szCs w:val="24"/>
        </w:rPr>
      </w:pPr>
      <w:bookmarkStart w:id="3" w:name="_Hlk75784980"/>
      <w:r w:rsidRPr="00D74C44">
        <w:rPr>
          <w:rFonts w:ascii="Times New Roman" w:hAnsi="Times New Roman"/>
          <w:sz w:val="24"/>
          <w:szCs w:val="24"/>
        </w:rPr>
        <w:t>1</w:t>
      </w:r>
      <w:r w:rsidR="004D2EBF">
        <w:rPr>
          <w:rFonts w:ascii="Times New Roman" w:hAnsi="Times New Roman"/>
          <w:sz w:val="24"/>
          <w:szCs w:val="24"/>
        </w:rPr>
        <w:t>3</w:t>
      </w:r>
      <w:r w:rsidRPr="00D74C44">
        <w:rPr>
          <w:rFonts w:ascii="Times New Roman" w:hAnsi="Times New Roman"/>
          <w:sz w:val="24"/>
          <w:szCs w:val="24"/>
        </w:rPr>
        <w:t xml:space="preserve">.20. teikia </w:t>
      </w:r>
      <w:r w:rsidR="00915EFB" w:rsidRPr="00D74C44">
        <w:rPr>
          <w:rFonts w:ascii="Times New Roman" w:hAnsi="Times New Roman"/>
          <w:sz w:val="24"/>
          <w:szCs w:val="24"/>
        </w:rPr>
        <w:t>asmeninės pagalbos (</w:t>
      </w:r>
      <w:r w:rsidRPr="00D74C44">
        <w:rPr>
          <w:rFonts w:ascii="Times New Roman" w:hAnsi="Times New Roman"/>
          <w:sz w:val="24"/>
          <w:szCs w:val="24"/>
        </w:rPr>
        <w:t>asmeninio asistent</w:t>
      </w:r>
      <w:r w:rsidR="00915EFB" w:rsidRPr="00D74C44">
        <w:rPr>
          <w:rFonts w:ascii="Times New Roman" w:hAnsi="Times New Roman"/>
          <w:sz w:val="24"/>
          <w:szCs w:val="24"/>
        </w:rPr>
        <w:t>o)</w:t>
      </w:r>
      <w:r w:rsidRPr="00D74C44">
        <w:rPr>
          <w:rFonts w:ascii="Times New Roman" w:hAnsi="Times New Roman"/>
          <w:sz w:val="24"/>
          <w:szCs w:val="24"/>
        </w:rPr>
        <w:t xml:space="preserve"> paslaugas neįgalie</w:t>
      </w:r>
      <w:r w:rsidR="00915EFB" w:rsidRPr="00D74C44">
        <w:rPr>
          <w:rFonts w:ascii="Times New Roman" w:hAnsi="Times New Roman"/>
          <w:sz w:val="24"/>
          <w:szCs w:val="24"/>
        </w:rPr>
        <w:t>siems</w:t>
      </w:r>
      <w:r w:rsidR="003E4DF9" w:rsidRPr="00D74C44">
        <w:rPr>
          <w:rFonts w:ascii="Times New Roman" w:hAnsi="Times New Roman"/>
          <w:sz w:val="24"/>
          <w:szCs w:val="24"/>
        </w:rPr>
        <w:t>;</w:t>
      </w:r>
    </w:p>
    <w:p w:rsidR="003E4DF9" w:rsidRDefault="00915EFB" w:rsidP="007E7E44">
      <w:pPr>
        <w:suppressAutoHyphens/>
        <w:spacing w:after="0" w:line="240" w:lineRule="auto"/>
        <w:ind w:firstLine="680"/>
        <w:jc w:val="both"/>
        <w:rPr>
          <w:rFonts w:ascii="Times New Roman" w:hAnsi="Times New Roman"/>
          <w:sz w:val="24"/>
          <w:szCs w:val="24"/>
        </w:rPr>
      </w:pPr>
      <w:r w:rsidRPr="00D74C44">
        <w:rPr>
          <w:rFonts w:ascii="Times New Roman" w:hAnsi="Times New Roman"/>
          <w:sz w:val="24"/>
          <w:szCs w:val="24"/>
        </w:rPr>
        <w:t>1</w:t>
      </w:r>
      <w:r w:rsidR="004D2EBF">
        <w:rPr>
          <w:rFonts w:ascii="Times New Roman" w:hAnsi="Times New Roman"/>
          <w:sz w:val="24"/>
          <w:szCs w:val="24"/>
        </w:rPr>
        <w:t>3</w:t>
      </w:r>
      <w:r w:rsidRPr="00D74C44">
        <w:rPr>
          <w:rFonts w:ascii="Times New Roman" w:hAnsi="Times New Roman"/>
          <w:sz w:val="24"/>
          <w:szCs w:val="24"/>
        </w:rPr>
        <w:t xml:space="preserve">.21. </w:t>
      </w:r>
      <w:r w:rsidR="003E4DF9" w:rsidRPr="00D74C44">
        <w:rPr>
          <w:rFonts w:ascii="Times New Roman" w:hAnsi="Times New Roman"/>
          <w:sz w:val="24"/>
          <w:szCs w:val="24"/>
        </w:rPr>
        <w:t>organizuoja iš pataisos įstaigų paleidžiamų asmenų socialinės integracijos</w:t>
      </w:r>
      <w:r w:rsidR="003E4DF9" w:rsidRPr="00D74C44">
        <w:t xml:space="preserve"> </w:t>
      </w:r>
      <w:r w:rsidR="003E4DF9" w:rsidRPr="00D74C44">
        <w:rPr>
          <w:rFonts w:ascii="Times New Roman" w:hAnsi="Times New Roman"/>
          <w:sz w:val="24"/>
          <w:szCs w:val="24"/>
        </w:rPr>
        <w:t>antrąjį etapą.</w:t>
      </w:r>
    </w:p>
    <w:p w:rsidR="00D02779" w:rsidRDefault="00D02779" w:rsidP="00D02779">
      <w:pPr>
        <w:suppressAutoHyphens/>
        <w:spacing w:after="0" w:line="240" w:lineRule="auto"/>
        <w:ind w:firstLine="680"/>
        <w:jc w:val="both"/>
        <w:rPr>
          <w:rFonts w:ascii="Times New Roman" w:hAnsi="Times New Roman"/>
          <w:sz w:val="24"/>
          <w:szCs w:val="24"/>
        </w:rPr>
      </w:pPr>
      <w:r w:rsidRPr="00884C13">
        <w:rPr>
          <w:rFonts w:ascii="Times New Roman" w:hAnsi="Times New Roman"/>
          <w:sz w:val="24"/>
          <w:szCs w:val="24"/>
        </w:rPr>
        <w:t>1</w:t>
      </w:r>
      <w:r w:rsidR="004D2EBF">
        <w:rPr>
          <w:rFonts w:ascii="Times New Roman" w:hAnsi="Times New Roman"/>
          <w:sz w:val="24"/>
          <w:szCs w:val="24"/>
        </w:rPr>
        <w:t>3</w:t>
      </w:r>
      <w:r w:rsidRPr="00884C13">
        <w:rPr>
          <w:rFonts w:ascii="Times New Roman" w:hAnsi="Times New Roman"/>
          <w:sz w:val="24"/>
          <w:szCs w:val="24"/>
        </w:rPr>
        <w:t>.22</w:t>
      </w:r>
      <w:r w:rsidR="00AC4ACE" w:rsidRPr="00884C13">
        <w:rPr>
          <w:rFonts w:ascii="Times New Roman" w:hAnsi="Times New Roman"/>
          <w:sz w:val="24"/>
          <w:szCs w:val="24"/>
        </w:rPr>
        <w:t>.</w:t>
      </w:r>
      <w:r w:rsidRPr="00884C13">
        <w:rPr>
          <w:rFonts w:ascii="Times New Roman" w:hAnsi="Times New Roman"/>
          <w:sz w:val="24"/>
          <w:szCs w:val="24"/>
        </w:rPr>
        <w:t xml:space="preserve"> teikia </w:t>
      </w:r>
      <w:r w:rsidR="00D31D1F">
        <w:rPr>
          <w:rFonts w:ascii="Times New Roman" w:hAnsi="Times New Roman"/>
          <w:sz w:val="24"/>
          <w:szCs w:val="24"/>
        </w:rPr>
        <w:t xml:space="preserve">laikino </w:t>
      </w:r>
      <w:r w:rsidRPr="00884C13">
        <w:rPr>
          <w:rFonts w:ascii="Times New Roman" w:hAnsi="Times New Roman"/>
          <w:sz w:val="24"/>
          <w:szCs w:val="24"/>
        </w:rPr>
        <w:t xml:space="preserve">atokvėpio paslaugas </w:t>
      </w:r>
      <w:r w:rsidR="00D31D1F">
        <w:rPr>
          <w:rFonts w:ascii="Times New Roman" w:hAnsi="Times New Roman"/>
          <w:sz w:val="24"/>
          <w:szCs w:val="24"/>
        </w:rPr>
        <w:t>asmens namuose</w:t>
      </w:r>
      <w:r w:rsidRPr="00884C13">
        <w:rPr>
          <w:rFonts w:ascii="Times New Roman" w:hAnsi="Times New Roman"/>
          <w:sz w:val="24"/>
          <w:szCs w:val="24"/>
        </w:rPr>
        <w:t>.</w:t>
      </w:r>
      <w:r w:rsidRPr="00ED0AAE">
        <w:t xml:space="preserve"> </w:t>
      </w:r>
    </w:p>
    <w:p w:rsidR="003E4DF9" w:rsidRDefault="003E4DF9" w:rsidP="007E7E44">
      <w:pPr>
        <w:suppressAutoHyphens/>
        <w:spacing w:after="0" w:line="240" w:lineRule="auto"/>
        <w:ind w:firstLine="680"/>
        <w:jc w:val="both"/>
        <w:rPr>
          <w:rFonts w:ascii="Times New Roman" w:hAnsi="Times New Roman"/>
          <w:sz w:val="24"/>
          <w:szCs w:val="24"/>
        </w:rPr>
      </w:pPr>
    </w:p>
    <w:bookmarkEnd w:id="3"/>
    <w:p w:rsidR="006135C6"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III</w:t>
      </w:r>
      <w:r w:rsidR="006135C6">
        <w:rPr>
          <w:rFonts w:ascii="Times New Roman" w:eastAsia="Times New Roman" w:hAnsi="Times New Roman"/>
          <w:b/>
          <w:sz w:val="24"/>
          <w:szCs w:val="24"/>
          <w:lang w:eastAsia="ar-SA"/>
        </w:rPr>
        <w:t xml:space="preserve"> SKYRIUS</w:t>
      </w: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 xml:space="preserve"> CENTRO TEISĖS</w:t>
      </w: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4</w:t>
      </w:r>
      <w:r w:rsidRPr="0056523E">
        <w:rPr>
          <w:rFonts w:ascii="Times New Roman" w:eastAsia="Times New Roman" w:hAnsi="Times New Roman"/>
          <w:sz w:val="24"/>
          <w:szCs w:val="24"/>
          <w:lang w:eastAsia="ar-SA"/>
        </w:rPr>
        <w:t>.</w:t>
      </w:r>
      <w:r>
        <w:rPr>
          <w:rFonts w:ascii="Times New Roman" w:eastAsia="Times New Roman" w:hAnsi="Times New Roman"/>
          <w:sz w:val="24"/>
          <w:szCs w:val="24"/>
          <w:lang w:eastAsia="ar-SA"/>
        </w:rPr>
        <w:t xml:space="preserve"> </w:t>
      </w:r>
      <w:r w:rsidRPr="0056523E">
        <w:rPr>
          <w:rFonts w:ascii="Times New Roman" w:eastAsia="Times New Roman" w:hAnsi="Times New Roman"/>
          <w:sz w:val="24"/>
          <w:szCs w:val="24"/>
          <w:lang w:eastAsia="ar-SA"/>
        </w:rPr>
        <w:t>Centras, vykdydamas savo funkcijas, turi teisę:</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4</w:t>
      </w:r>
      <w:r w:rsidRPr="0056523E">
        <w:rPr>
          <w:rFonts w:ascii="Times New Roman" w:eastAsia="Times New Roman" w:hAnsi="Times New Roman"/>
          <w:sz w:val="24"/>
          <w:szCs w:val="24"/>
          <w:lang w:eastAsia="ar-SA"/>
        </w:rPr>
        <w:t>.1. sudaryti sutartis su  juridiniais bei fiziniais asmenimis;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4</w:t>
      </w:r>
      <w:r w:rsidRPr="0056523E">
        <w:rPr>
          <w:rFonts w:ascii="Times New Roman" w:eastAsia="Times New Roman" w:hAnsi="Times New Roman"/>
          <w:sz w:val="24"/>
          <w:szCs w:val="24"/>
          <w:lang w:eastAsia="ar-SA"/>
        </w:rPr>
        <w:t>.2. bendradarbiauti su Lietuvos Respublikos valstybės ir savivaldybių institucijomis, įstaigomis, nevyriausybinėmis organizacijomis, kitų valstybių institucijomis, tarptautinėmis organizacijomis bei žiniasklaidos atstovais;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4</w:t>
      </w:r>
      <w:r w:rsidRPr="0056523E">
        <w:rPr>
          <w:rFonts w:ascii="Times New Roman" w:eastAsia="Times New Roman" w:hAnsi="Times New Roman"/>
          <w:sz w:val="24"/>
          <w:szCs w:val="24"/>
          <w:lang w:eastAsia="ar-SA"/>
        </w:rPr>
        <w:t>.3. teikti pasiūlymus Kėdainių rajono savivaldybei su Centro veikla susijusiais klausimais;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4</w:t>
      </w:r>
      <w:r w:rsidRPr="0056523E">
        <w:rPr>
          <w:rFonts w:ascii="Times New Roman" w:eastAsia="Times New Roman" w:hAnsi="Times New Roman"/>
          <w:sz w:val="24"/>
          <w:szCs w:val="24"/>
          <w:lang w:eastAsia="ar-SA"/>
        </w:rPr>
        <w:t>.4. gauti iš valstybės, savivaldybės institucijų ir kitų įstaigų informaciją, išvadas, pasiūlymus Centro kompetencijos klausimais;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4</w:t>
      </w:r>
      <w:r w:rsidRPr="0056523E">
        <w:rPr>
          <w:rFonts w:ascii="Times New Roman" w:eastAsia="Times New Roman" w:hAnsi="Times New Roman"/>
          <w:sz w:val="24"/>
          <w:szCs w:val="24"/>
          <w:lang w:eastAsia="ar-SA"/>
        </w:rPr>
        <w:t>.5. pasitelkti savo darbui reikalingus specialistus pagal sutartis;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4</w:t>
      </w:r>
      <w:r w:rsidRPr="0056523E">
        <w:rPr>
          <w:rFonts w:ascii="Times New Roman" w:eastAsia="Times New Roman" w:hAnsi="Times New Roman"/>
          <w:sz w:val="24"/>
          <w:szCs w:val="24"/>
          <w:lang w:eastAsia="ar-SA"/>
        </w:rPr>
        <w:t>.6. Centras turi ir kitas įstatymų ir kitų teisės aktų suteiktas teises.</w:t>
      </w:r>
    </w:p>
    <w:p w:rsidR="007E7E44" w:rsidRPr="0056523E" w:rsidRDefault="007E7E44" w:rsidP="007E7E44">
      <w:pPr>
        <w:suppressAutoHyphens/>
        <w:spacing w:after="0" w:line="240" w:lineRule="auto"/>
        <w:jc w:val="both"/>
        <w:rPr>
          <w:rFonts w:ascii="Times New Roman" w:eastAsia="Times New Roman" w:hAnsi="Times New Roman"/>
          <w:sz w:val="24"/>
          <w:szCs w:val="24"/>
          <w:lang w:eastAsia="ar-SA"/>
        </w:rPr>
      </w:pPr>
    </w:p>
    <w:p w:rsidR="006135C6"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 xml:space="preserve">IV </w:t>
      </w:r>
      <w:r w:rsidR="006135C6">
        <w:rPr>
          <w:rFonts w:ascii="Times New Roman" w:eastAsia="Times New Roman" w:hAnsi="Times New Roman"/>
          <w:b/>
          <w:sz w:val="24"/>
          <w:szCs w:val="24"/>
          <w:lang w:eastAsia="ar-SA"/>
        </w:rPr>
        <w:t>SKYRIUS</w:t>
      </w: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CENTRO DARBO ORGANIZAVIMAS</w:t>
      </w:r>
    </w:p>
    <w:p w:rsidR="007E7E44" w:rsidRPr="0056523E" w:rsidRDefault="007E7E44" w:rsidP="007E7E44">
      <w:pPr>
        <w:tabs>
          <w:tab w:val="left" w:pos="3570"/>
        </w:tabs>
        <w:suppressAutoHyphens/>
        <w:spacing w:after="0" w:line="240" w:lineRule="auto"/>
        <w:rPr>
          <w:rFonts w:ascii="Times New Roman" w:eastAsia="Times New Roman" w:hAnsi="Times New Roman"/>
          <w:sz w:val="24"/>
          <w:szCs w:val="24"/>
          <w:lang w:eastAsia="ar-SA"/>
        </w:rPr>
      </w:pPr>
    </w:p>
    <w:p w:rsidR="007E7E44" w:rsidRPr="0056523E" w:rsidRDefault="007E7E44" w:rsidP="007E7E44">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5</w:t>
      </w:r>
      <w:r w:rsidRPr="0056523E">
        <w:rPr>
          <w:rFonts w:ascii="Times New Roman" w:eastAsia="Times New Roman" w:hAnsi="Times New Roman"/>
          <w:sz w:val="24"/>
          <w:szCs w:val="24"/>
          <w:lang w:eastAsia="ar-SA"/>
        </w:rPr>
        <w:t xml:space="preserve">. </w:t>
      </w:r>
      <w:r w:rsidR="00576F4B" w:rsidRPr="00576F4B">
        <w:rPr>
          <w:rFonts w:ascii="Times New Roman" w:eastAsia="Times New Roman" w:hAnsi="Times New Roman"/>
          <w:sz w:val="24"/>
          <w:szCs w:val="24"/>
          <w:lang w:eastAsia="ar-SA"/>
        </w:rPr>
        <w:t>Centrui vadovauja direktorius, kuris konkurso būdu į pareigas skiriamas ir iš jų atleidžiamas teisės aktų nustatyta tvarka</w:t>
      </w:r>
      <w:r w:rsidRPr="0056523E">
        <w:rPr>
          <w:rFonts w:ascii="Times New Roman" w:eastAsia="Times New Roman" w:hAnsi="Times New Roman"/>
          <w:sz w:val="24"/>
          <w:szCs w:val="24"/>
          <w:lang w:eastAsia="ar-SA"/>
        </w:rPr>
        <w:t>.</w:t>
      </w:r>
    </w:p>
    <w:p w:rsidR="007E7E44" w:rsidRPr="0056523E" w:rsidRDefault="007E7E44" w:rsidP="007E7E44">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6</w:t>
      </w:r>
      <w:r w:rsidRPr="0056523E">
        <w:rPr>
          <w:rFonts w:ascii="Times New Roman" w:eastAsia="Times New Roman" w:hAnsi="Times New Roman"/>
          <w:sz w:val="24"/>
          <w:szCs w:val="24"/>
          <w:lang w:eastAsia="ar-SA"/>
        </w:rPr>
        <w:t xml:space="preserve">. Centro direktorius yra atskaitingas Kėdainių rajono  savivaldybės </w:t>
      </w:r>
      <w:r>
        <w:rPr>
          <w:rFonts w:ascii="Times New Roman" w:eastAsia="Times New Roman" w:hAnsi="Times New Roman"/>
          <w:sz w:val="24"/>
          <w:szCs w:val="24"/>
          <w:lang w:eastAsia="ar-SA"/>
        </w:rPr>
        <w:t>merui</w:t>
      </w:r>
      <w:r w:rsidRPr="0056523E">
        <w:rPr>
          <w:rFonts w:ascii="Times New Roman" w:eastAsia="Times New Roman" w:hAnsi="Times New Roman"/>
          <w:sz w:val="24"/>
          <w:szCs w:val="24"/>
          <w:lang w:eastAsia="ar-SA"/>
        </w:rPr>
        <w:t>.</w:t>
      </w:r>
    </w:p>
    <w:p w:rsidR="007E7E44" w:rsidRPr="0056523E" w:rsidRDefault="007E7E44" w:rsidP="007E7E44">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7</w:t>
      </w:r>
      <w:r w:rsidRPr="0056523E">
        <w:rPr>
          <w:rFonts w:ascii="Times New Roman" w:eastAsia="Times New Roman" w:hAnsi="Times New Roman"/>
          <w:sz w:val="24"/>
          <w:szCs w:val="24"/>
          <w:lang w:eastAsia="ar-SA"/>
        </w:rPr>
        <w:t>. Centro direktorius:</w:t>
      </w:r>
    </w:p>
    <w:p w:rsidR="007E7E44" w:rsidRPr="0056523E" w:rsidRDefault="007E7E44" w:rsidP="007E7E44">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7</w:t>
      </w:r>
      <w:r w:rsidRPr="0056523E">
        <w:rPr>
          <w:rFonts w:ascii="Times New Roman" w:eastAsia="Times New Roman" w:hAnsi="Times New Roman"/>
          <w:sz w:val="24"/>
          <w:szCs w:val="24"/>
          <w:lang w:eastAsia="ar-SA"/>
        </w:rPr>
        <w:t>.1. organizuoja ir užtikrina visų Centrui pavestų funkcijų vykdymą;</w:t>
      </w:r>
    </w:p>
    <w:p w:rsidR="007E7E44" w:rsidRPr="0056523E" w:rsidRDefault="007E7E44" w:rsidP="007E7E44">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7</w:t>
      </w:r>
      <w:r w:rsidRPr="0056523E">
        <w:rPr>
          <w:rFonts w:ascii="Times New Roman" w:eastAsia="Times New Roman" w:hAnsi="Times New Roman"/>
          <w:sz w:val="24"/>
          <w:szCs w:val="24"/>
          <w:lang w:eastAsia="ar-SA"/>
        </w:rPr>
        <w:t>.2. sprendžia Centro kompetencijai priskirtus klausimus;</w:t>
      </w:r>
    </w:p>
    <w:p w:rsidR="007E7E44" w:rsidRPr="0056523E" w:rsidRDefault="007E7E44" w:rsidP="007E7E44">
      <w:pPr>
        <w:tabs>
          <w:tab w:val="left" w:pos="720"/>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7</w:t>
      </w:r>
      <w:r w:rsidRPr="0056523E">
        <w:rPr>
          <w:rFonts w:ascii="Times New Roman" w:eastAsia="Times New Roman" w:hAnsi="Times New Roman"/>
          <w:sz w:val="24"/>
          <w:szCs w:val="24"/>
          <w:lang w:eastAsia="ar-SA"/>
        </w:rPr>
        <w:t>.3. priima ir atleidžia Centro darbuotojus, atlieka kitas personalo valdymo funkcijas bei          tvirtina pareig</w:t>
      </w:r>
      <w:r w:rsidR="003E4823">
        <w:rPr>
          <w:rFonts w:ascii="Times New Roman" w:eastAsia="Times New Roman" w:hAnsi="Times New Roman"/>
          <w:sz w:val="24"/>
          <w:szCs w:val="24"/>
          <w:lang w:eastAsia="ar-SA"/>
        </w:rPr>
        <w:t>ybių</w:t>
      </w:r>
      <w:r w:rsidRPr="0056523E">
        <w:rPr>
          <w:rFonts w:ascii="Times New Roman" w:eastAsia="Times New Roman" w:hAnsi="Times New Roman"/>
          <w:sz w:val="24"/>
          <w:szCs w:val="24"/>
          <w:lang w:eastAsia="ar-SA"/>
        </w:rPr>
        <w:t xml:space="preserve"> aprašymus;</w:t>
      </w:r>
    </w:p>
    <w:p w:rsidR="007E7E44" w:rsidRPr="0056523E" w:rsidRDefault="007E7E44" w:rsidP="007E7E44">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7</w:t>
      </w:r>
      <w:r w:rsidRPr="0056523E">
        <w:rPr>
          <w:rFonts w:ascii="Times New Roman" w:eastAsia="Times New Roman" w:hAnsi="Times New Roman"/>
          <w:sz w:val="24"/>
          <w:szCs w:val="24"/>
          <w:lang w:eastAsia="ar-SA"/>
        </w:rPr>
        <w:t>.4. įgyvendina strateginius planus, programas Centro veiklai tobulinti;</w:t>
      </w:r>
    </w:p>
    <w:p w:rsidR="007E7E44" w:rsidRPr="0056523E" w:rsidRDefault="007E7E44" w:rsidP="007E7E44">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7</w:t>
      </w:r>
      <w:r w:rsidRPr="0056523E">
        <w:rPr>
          <w:rFonts w:ascii="Times New Roman" w:eastAsia="Times New Roman" w:hAnsi="Times New Roman"/>
          <w:sz w:val="24"/>
          <w:szCs w:val="24"/>
          <w:lang w:eastAsia="ar-SA"/>
        </w:rPr>
        <w:t>.5. pagal savo  kompetenciją leidžia  įsakymus ir užtikrina jų vykdymą;</w:t>
      </w:r>
    </w:p>
    <w:p w:rsidR="007E7E44" w:rsidRPr="0056523E" w:rsidRDefault="007E7E44" w:rsidP="007E7E44">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7</w:t>
      </w:r>
      <w:r w:rsidRPr="0056523E">
        <w:rPr>
          <w:rFonts w:ascii="Times New Roman" w:eastAsia="Times New Roman" w:hAnsi="Times New Roman"/>
          <w:sz w:val="24"/>
          <w:szCs w:val="24"/>
          <w:lang w:eastAsia="ar-SA"/>
        </w:rPr>
        <w:t>.6. rūpinasi, kad racionaliai ir taupiai būtų  naudojamos Centrui skirtos biudžeto ir kitos lėšos, tinkamai saugomos materialinės vertybės, atsako už Centro ūkinę ir finansinę veiklą;</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7</w:t>
      </w:r>
      <w:r w:rsidRPr="0056523E">
        <w:rPr>
          <w:rFonts w:ascii="Times New Roman" w:eastAsia="Times New Roman" w:hAnsi="Times New Roman"/>
          <w:sz w:val="24"/>
          <w:szCs w:val="24"/>
          <w:lang w:eastAsia="ar-SA"/>
        </w:rPr>
        <w:t>.7. organizuoja ir kontroliuoja darbo tvarką ir drausmę, tvirtina vidaus darbo tvarkos taisykles;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7</w:t>
      </w:r>
      <w:r w:rsidRPr="0056523E">
        <w:rPr>
          <w:rFonts w:ascii="Times New Roman" w:eastAsia="Times New Roman" w:hAnsi="Times New Roman"/>
          <w:sz w:val="24"/>
          <w:szCs w:val="24"/>
          <w:lang w:eastAsia="ar-SA"/>
        </w:rPr>
        <w:t>.8. atsako už uždavinių ir funkcijų, numatytų šiuose nuostatuose, įgyvendinimą;</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7</w:t>
      </w:r>
      <w:r w:rsidRPr="0056523E">
        <w:rPr>
          <w:rFonts w:ascii="Times New Roman" w:eastAsia="Times New Roman" w:hAnsi="Times New Roman"/>
          <w:sz w:val="24"/>
          <w:szCs w:val="24"/>
          <w:lang w:eastAsia="ar-SA"/>
        </w:rPr>
        <w:t>.9. atstovauja Centrui teismuose, valstybinės valdžios, savivaldybės institucijose, santykiuose su kitais juridiniais ir fiziniais asmenimis;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7</w:t>
      </w:r>
      <w:r w:rsidRPr="0056523E">
        <w:rPr>
          <w:rFonts w:ascii="Times New Roman" w:eastAsia="Times New Roman" w:hAnsi="Times New Roman"/>
          <w:sz w:val="24"/>
          <w:szCs w:val="24"/>
          <w:lang w:eastAsia="ar-SA"/>
        </w:rPr>
        <w:t>.10. teikia informaciją visuomenei apie Centro veiklą ir teikiamas paslaugas;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85574A">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7</w:t>
      </w:r>
      <w:r w:rsidRPr="0085574A">
        <w:rPr>
          <w:rFonts w:ascii="Times New Roman" w:eastAsia="Times New Roman" w:hAnsi="Times New Roman"/>
          <w:sz w:val="24"/>
          <w:szCs w:val="24"/>
          <w:lang w:eastAsia="ar-SA"/>
        </w:rPr>
        <w:t>.11</w:t>
      </w:r>
      <w:r w:rsidRPr="0056523E">
        <w:rPr>
          <w:rFonts w:ascii="Times New Roman" w:eastAsia="Times New Roman" w:hAnsi="Times New Roman"/>
          <w:sz w:val="24"/>
          <w:szCs w:val="24"/>
          <w:lang w:eastAsia="ar-SA"/>
        </w:rPr>
        <w:t>. tvirtina Centro  vidaus struktūrą ir pareigybių sąrašą, neviršijant nustatyto didžiausio leistino pareigybių skaičiaus, padalinių darbo organizavimo, klientų priėmimo ir kt. reikalingas tvarkas;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85574A">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7</w:t>
      </w:r>
      <w:r w:rsidRPr="0085574A">
        <w:rPr>
          <w:rFonts w:ascii="Times New Roman" w:eastAsia="Times New Roman" w:hAnsi="Times New Roman"/>
          <w:sz w:val="24"/>
          <w:szCs w:val="24"/>
          <w:lang w:eastAsia="ar-SA"/>
        </w:rPr>
        <w:t>.12</w:t>
      </w:r>
      <w:r w:rsidRPr="0056523E">
        <w:rPr>
          <w:rFonts w:ascii="Times New Roman" w:eastAsia="Times New Roman" w:hAnsi="Times New Roman"/>
          <w:sz w:val="24"/>
          <w:szCs w:val="24"/>
          <w:lang w:eastAsia="ar-SA"/>
        </w:rPr>
        <w:t>. vykdo kitas įstatymų ir teisės aktų jam pavestas funkcijas.</w:t>
      </w:r>
    </w:p>
    <w:p w:rsidR="007E7E44"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8</w:t>
      </w:r>
      <w:r w:rsidRPr="0056523E">
        <w:rPr>
          <w:rFonts w:ascii="Times New Roman" w:eastAsia="Times New Roman" w:hAnsi="Times New Roman"/>
          <w:sz w:val="24"/>
          <w:szCs w:val="24"/>
          <w:lang w:eastAsia="ar-SA"/>
        </w:rPr>
        <w:t>. Centro darbuotojų uždavinius, funkcijas ir atsakomybę reglamentuoja pareigybi</w:t>
      </w:r>
      <w:r w:rsidR="003E4823">
        <w:rPr>
          <w:rFonts w:ascii="Times New Roman" w:eastAsia="Times New Roman" w:hAnsi="Times New Roman"/>
          <w:sz w:val="24"/>
          <w:szCs w:val="24"/>
          <w:lang w:eastAsia="ar-SA"/>
        </w:rPr>
        <w:t>ų</w:t>
      </w:r>
      <w:r w:rsidRPr="0056523E">
        <w:rPr>
          <w:rFonts w:ascii="Times New Roman" w:eastAsia="Times New Roman" w:hAnsi="Times New Roman"/>
          <w:sz w:val="24"/>
          <w:szCs w:val="24"/>
          <w:lang w:eastAsia="ar-SA"/>
        </w:rPr>
        <w:t xml:space="preserve"> aprašymai.</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9</w:t>
      </w:r>
      <w:r>
        <w:rPr>
          <w:rFonts w:ascii="Times New Roman" w:eastAsia="Times New Roman" w:hAnsi="Times New Roman"/>
          <w:sz w:val="24"/>
          <w:szCs w:val="24"/>
          <w:lang w:eastAsia="ar-SA"/>
        </w:rPr>
        <w:t xml:space="preserve">. </w:t>
      </w:r>
      <w:r>
        <w:rPr>
          <w:rFonts w:ascii="Times New Roman" w:hAnsi="Times New Roman"/>
          <w:sz w:val="24"/>
          <w:szCs w:val="24"/>
        </w:rPr>
        <w:t>D</w:t>
      </w:r>
      <w:r w:rsidRPr="00790FEE">
        <w:rPr>
          <w:rFonts w:ascii="Times New Roman" w:hAnsi="Times New Roman"/>
          <w:sz w:val="24"/>
          <w:szCs w:val="24"/>
        </w:rPr>
        <w:t>arbo sutartis su juridinio asmens vadovu pasibaigia įstatymuose nustatyta tvarka.</w:t>
      </w:r>
    </w:p>
    <w:p w:rsidR="007E7E44" w:rsidRDefault="004D2EBF" w:rsidP="007E7E44">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20</w:t>
      </w:r>
      <w:r w:rsidR="007E7E44" w:rsidRPr="0056523E">
        <w:rPr>
          <w:rFonts w:ascii="Times New Roman" w:eastAsia="Times New Roman" w:hAnsi="Times New Roman"/>
          <w:sz w:val="24"/>
          <w:szCs w:val="24"/>
          <w:lang w:eastAsia="ar-SA"/>
        </w:rPr>
        <w:t>. Centro direktorius ir darbuotojai už  drausmės pažeidimus atsako Lietuvos Respublikos įstatymų nustatyta tvarka.</w:t>
      </w:r>
    </w:p>
    <w:p w:rsidR="007E7E44" w:rsidRPr="0056523E" w:rsidRDefault="007E7E44" w:rsidP="007E7E44">
      <w:pPr>
        <w:suppressAutoHyphens/>
        <w:spacing w:after="0" w:line="240" w:lineRule="auto"/>
        <w:ind w:left="720"/>
        <w:jc w:val="both"/>
        <w:rPr>
          <w:rFonts w:ascii="Times New Roman" w:eastAsia="Times New Roman" w:hAnsi="Times New Roman"/>
          <w:sz w:val="24"/>
          <w:szCs w:val="24"/>
          <w:lang w:eastAsia="ar-SA"/>
        </w:rPr>
      </w:pPr>
    </w:p>
    <w:p w:rsidR="006135C6"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V</w:t>
      </w:r>
      <w:r w:rsidR="006135C6">
        <w:rPr>
          <w:rFonts w:ascii="Times New Roman" w:eastAsia="Times New Roman" w:hAnsi="Times New Roman"/>
          <w:b/>
          <w:sz w:val="24"/>
          <w:szCs w:val="24"/>
          <w:lang w:eastAsia="ar-SA"/>
        </w:rPr>
        <w:t xml:space="preserve"> SKYRIUS</w:t>
      </w: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 xml:space="preserve"> CENTRO DARBUOTOJŲ PRIĖMIMAS Į DARBĄ IR ATLEIDIMAS IŠ JO, </w:t>
      </w:r>
    </w:p>
    <w:p w:rsidR="007E7E44"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DARBO UŽMOKESČIO JIEMS MOKĖJIMAS</w:t>
      </w:r>
    </w:p>
    <w:p w:rsidR="007E7E44" w:rsidRPr="0056523E" w:rsidRDefault="007E7E44" w:rsidP="007E7E44">
      <w:pPr>
        <w:suppressAutoHyphens/>
        <w:spacing w:after="0" w:line="240" w:lineRule="auto"/>
        <w:ind w:left="720"/>
        <w:jc w:val="center"/>
        <w:rPr>
          <w:rFonts w:ascii="Times New Roman" w:eastAsia="Times New Roman" w:hAnsi="Times New Roman"/>
          <w:b/>
          <w:sz w:val="24"/>
          <w:szCs w:val="24"/>
          <w:lang w:eastAsia="ar-SA"/>
        </w:rPr>
      </w:pP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2</w:t>
      </w:r>
      <w:r w:rsidR="004D2EBF">
        <w:rPr>
          <w:rFonts w:ascii="Times New Roman" w:eastAsia="Times New Roman" w:hAnsi="Times New Roman"/>
          <w:sz w:val="24"/>
          <w:szCs w:val="24"/>
          <w:lang w:eastAsia="ar-SA"/>
        </w:rPr>
        <w:t>1</w:t>
      </w:r>
      <w:r w:rsidRPr="0056523E">
        <w:rPr>
          <w:rFonts w:ascii="Times New Roman" w:eastAsia="Times New Roman" w:hAnsi="Times New Roman"/>
          <w:sz w:val="24"/>
          <w:szCs w:val="24"/>
          <w:lang w:eastAsia="ar-SA"/>
        </w:rPr>
        <w:t>. Centro darbuotojų priėmimo į darbą ir atleidimo iš jo tvarka ir sąlygos, darbo užmokestis nustatomi vadovaujantis Lietuvos Respublikos įstatymais, Lietuvos Respublikos Vyriausybės nutarimais ir kitais  teisės aktais.</w:t>
      </w:r>
    </w:p>
    <w:p w:rsidR="007E7E44" w:rsidRPr="0056523E" w:rsidRDefault="007E7E44" w:rsidP="007E7E44">
      <w:pPr>
        <w:suppressAutoHyphens/>
        <w:spacing w:after="0" w:line="240" w:lineRule="auto"/>
        <w:rPr>
          <w:rFonts w:ascii="Times New Roman" w:eastAsia="Times New Roman" w:hAnsi="Times New Roman"/>
          <w:b/>
          <w:sz w:val="24"/>
          <w:szCs w:val="24"/>
          <w:lang w:eastAsia="ar-SA"/>
        </w:rPr>
      </w:pPr>
    </w:p>
    <w:p w:rsidR="006135C6"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VI</w:t>
      </w:r>
      <w:r w:rsidR="006135C6">
        <w:rPr>
          <w:rFonts w:ascii="Times New Roman" w:eastAsia="Times New Roman" w:hAnsi="Times New Roman"/>
          <w:b/>
          <w:sz w:val="24"/>
          <w:szCs w:val="24"/>
          <w:lang w:eastAsia="ar-SA"/>
        </w:rPr>
        <w:t xml:space="preserve"> SKYRIUS</w:t>
      </w: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 xml:space="preserve"> CENTRO FINANSAVIMAS IR KONTROLĖ</w:t>
      </w:r>
    </w:p>
    <w:p w:rsidR="007E7E44" w:rsidRPr="0056523E" w:rsidRDefault="007E7E44" w:rsidP="007E7E44">
      <w:pPr>
        <w:suppressAutoHyphens/>
        <w:spacing w:after="0" w:line="240" w:lineRule="auto"/>
        <w:rPr>
          <w:rFonts w:ascii="Times New Roman" w:eastAsia="Times New Roman" w:hAnsi="Times New Roman"/>
          <w:b/>
          <w:sz w:val="24"/>
          <w:szCs w:val="24"/>
          <w:lang w:eastAsia="ar-SA"/>
        </w:rPr>
      </w:pP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sidR="004D2EBF">
        <w:rPr>
          <w:rFonts w:ascii="Times New Roman" w:eastAsia="Times New Roman" w:hAnsi="Times New Roman"/>
          <w:sz w:val="24"/>
          <w:szCs w:val="24"/>
          <w:lang w:eastAsia="ar-SA"/>
        </w:rPr>
        <w:t>2</w:t>
      </w:r>
      <w:r w:rsidRPr="0056523E">
        <w:rPr>
          <w:rFonts w:ascii="Times New Roman" w:eastAsia="Times New Roman" w:hAnsi="Times New Roman"/>
          <w:sz w:val="24"/>
          <w:szCs w:val="24"/>
          <w:lang w:eastAsia="ar-SA"/>
        </w:rPr>
        <w:t>. Centras turtą valdo, naudoja ir disponuoja jam patikėjimo teise perduotu Kėdainių rajono savivaldybės tarybos sprendimu bei įsigytu iš rajono savivaldybės biudžeto skirtų  asignavimų bei  kitų  šaltinių nematerialiuoju, ilgalaikiu ir trumpalaikiu  materialiuoju turtu įstatymų nustatyta tvarka.</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 Centro  lėšų  šaltiniai:</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.1. Kėdainių rajono savivaldybės biudžeto lėšos;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.2. Lietuvos Respublikos valstybės biudžeto lėšos;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.3. lėšos gautos kaip parama iš kitų Lietuvos ir užsienio valstybių fizinių arba juridinių asmenų;</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.4. Lietuvos ir užsienio fondų lėšos;</w:t>
      </w:r>
    </w:p>
    <w:p w:rsidR="007E7E44"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.5. lėšos už atsitiktines paslaugas;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2</w:t>
      </w:r>
      <w:r w:rsidR="004D2EBF">
        <w:rPr>
          <w:rFonts w:ascii="Times New Roman" w:eastAsia="Times New Roman" w:hAnsi="Times New Roman"/>
          <w:sz w:val="24"/>
          <w:szCs w:val="24"/>
          <w:lang w:eastAsia="ar-SA"/>
        </w:rPr>
        <w:t>3</w:t>
      </w:r>
      <w:r>
        <w:rPr>
          <w:rFonts w:ascii="Times New Roman" w:eastAsia="Times New Roman" w:hAnsi="Times New Roman"/>
          <w:sz w:val="24"/>
          <w:szCs w:val="24"/>
          <w:lang w:eastAsia="ar-SA"/>
        </w:rPr>
        <w:t xml:space="preserve">.6. Europos </w:t>
      </w:r>
      <w:r w:rsidR="006135C6">
        <w:rPr>
          <w:rFonts w:ascii="Times New Roman" w:eastAsia="Times New Roman" w:hAnsi="Times New Roman"/>
          <w:sz w:val="24"/>
          <w:szCs w:val="24"/>
          <w:lang w:eastAsia="ar-SA"/>
        </w:rPr>
        <w:t>S</w:t>
      </w:r>
      <w:r>
        <w:rPr>
          <w:rFonts w:ascii="Times New Roman" w:eastAsia="Times New Roman" w:hAnsi="Times New Roman"/>
          <w:sz w:val="24"/>
          <w:szCs w:val="24"/>
          <w:lang w:eastAsia="ar-SA"/>
        </w:rPr>
        <w:t>ąjungos lėšos.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sidR="00D86B2C">
        <w:rPr>
          <w:rFonts w:ascii="Times New Roman" w:eastAsia="Times New Roman" w:hAnsi="Times New Roman"/>
          <w:sz w:val="24"/>
          <w:szCs w:val="24"/>
          <w:lang w:eastAsia="ar-SA"/>
        </w:rPr>
        <w:t>4</w:t>
      </w:r>
      <w:r w:rsidRPr="0056523E">
        <w:rPr>
          <w:rFonts w:ascii="Times New Roman" w:eastAsia="Times New Roman" w:hAnsi="Times New Roman"/>
          <w:sz w:val="24"/>
          <w:szCs w:val="24"/>
          <w:lang w:eastAsia="ar-SA"/>
        </w:rPr>
        <w:t>. Centro finansinę veiklą kontroliuoja Kėdainių rajono savivaldybės Kontrolės ir audito tarnyba, Centralizuotas vidaus audito skyrius</w:t>
      </w:r>
      <w:r w:rsidR="006135C6">
        <w:rPr>
          <w:rFonts w:ascii="Times New Roman" w:eastAsia="Times New Roman" w:hAnsi="Times New Roman"/>
          <w:sz w:val="24"/>
          <w:szCs w:val="24"/>
          <w:lang w:eastAsia="ar-SA"/>
        </w:rPr>
        <w:t>,</w:t>
      </w:r>
      <w:r w:rsidRPr="0056523E">
        <w:rPr>
          <w:rFonts w:ascii="Times New Roman" w:eastAsia="Times New Roman" w:hAnsi="Times New Roman"/>
          <w:sz w:val="24"/>
          <w:szCs w:val="24"/>
          <w:lang w:eastAsia="ar-SA"/>
        </w:rPr>
        <w:t xml:space="preserve"> kitos  įstatymų numatytos institucijos.</w:t>
      </w:r>
    </w:p>
    <w:p w:rsidR="007E7E44" w:rsidRDefault="007E7E44" w:rsidP="007E7E44">
      <w:pPr>
        <w:suppressAutoHyphens/>
        <w:spacing w:after="0" w:line="240" w:lineRule="auto"/>
        <w:rPr>
          <w:rFonts w:ascii="Times New Roman" w:eastAsia="Times New Roman" w:hAnsi="Times New Roman"/>
          <w:b/>
          <w:sz w:val="24"/>
          <w:szCs w:val="24"/>
          <w:lang w:eastAsia="ar-SA"/>
        </w:rPr>
      </w:pP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VII. BAIGIAMOSIOS NUOSTATOS</w:t>
      </w:r>
    </w:p>
    <w:p w:rsidR="007E7E44" w:rsidRPr="0056523E" w:rsidRDefault="007E7E44" w:rsidP="007E7E44">
      <w:pPr>
        <w:suppressAutoHyphens/>
        <w:spacing w:after="0" w:line="240" w:lineRule="auto"/>
        <w:ind w:left="720"/>
        <w:jc w:val="center"/>
        <w:rPr>
          <w:rFonts w:ascii="Times New Roman" w:eastAsia="Times New Roman" w:hAnsi="Times New Roman"/>
          <w:b/>
          <w:sz w:val="24"/>
          <w:szCs w:val="24"/>
          <w:lang w:eastAsia="ar-SA"/>
        </w:rPr>
      </w:pPr>
    </w:p>
    <w:p w:rsidR="007E7E44" w:rsidRPr="0056523E" w:rsidRDefault="007E7E44" w:rsidP="007E7E44">
      <w:pPr>
        <w:suppressAutoHyphens/>
        <w:spacing w:after="0" w:line="240" w:lineRule="auto"/>
        <w:ind w:firstLine="72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sidR="00D86B2C">
        <w:rPr>
          <w:rFonts w:ascii="Times New Roman" w:eastAsia="Times New Roman" w:hAnsi="Times New Roman"/>
          <w:sz w:val="24"/>
          <w:szCs w:val="24"/>
          <w:lang w:eastAsia="ar-SA"/>
        </w:rPr>
        <w:t>5</w:t>
      </w:r>
      <w:r w:rsidRPr="0056523E">
        <w:rPr>
          <w:rFonts w:ascii="Times New Roman" w:eastAsia="Times New Roman" w:hAnsi="Times New Roman"/>
          <w:sz w:val="24"/>
          <w:szCs w:val="24"/>
          <w:lang w:eastAsia="ar-SA"/>
        </w:rPr>
        <w:t>.  Informacija apie Centro veiklą skelbiama įstaigos internet</w:t>
      </w:r>
      <w:r w:rsidR="006135C6">
        <w:rPr>
          <w:rFonts w:ascii="Times New Roman" w:eastAsia="Times New Roman" w:hAnsi="Times New Roman"/>
          <w:sz w:val="24"/>
          <w:szCs w:val="24"/>
          <w:lang w:eastAsia="ar-SA"/>
        </w:rPr>
        <w:t>o</w:t>
      </w:r>
      <w:r w:rsidRPr="0056523E">
        <w:rPr>
          <w:rFonts w:ascii="Times New Roman" w:eastAsia="Times New Roman" w:hAnsi="Times New Roman"/>
          <w:sz w:val="24"/>
          <w:szCs w:val="24"/>
          <w:lang w:eastAsia="ar-SA"/>
        </w:rPr>
        <w:t xml:space="preserve"> svetainėje, per kitas visuomenės informavimo priemones.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 xml:space="preserve"> 2</w:t>
      </w:r>
      <w:r w:rsidR="00D86B2C">
        <w:rPr>
          <w:rFonts w:ascii="Times New Roman" w:eastAsia="Times New Roman" w:hAnsi="Times New Roman"/>
          <w:sz w:val="24"/>
          <w:szCs w:val="24"/>
          <w:lang w:eastAsia="ar-SA"/>
        </w:rPr>
        <w:t>6</w:t>
      </w:r>
      <w:r w:rsidRPr="0056523E">
        <w:rPr>
          <w:rFonts w:ascii="Times New Roman" w:eastAsia="Times New Roman" w:hAnsi="Times New Roman"/>
          <w:sz w:val="24"/>
          <w:szCs w:val="24"/>
          <w:lang w:eastAsia="ar-SA"/>
        </w:rPr>
        <w:t>. Centrą  reorganizuoja arba likviduoja Kėdainių rajono savivaldybės taryba Lietuvos Respublikos  įstatymų nustatyta  tvarka.</w:t>
      </w:r>
    </w:p>
    <w:p w:rsidR="007E7E44" w:rsidRPr="0056523E" w:rsidRDefault="007E7E44" w:rsidP="007E7E44">
      <w:pPr>
        <w:suppressAutoHyphens/>
        <w:spacing w:after="0" w:line="240" w:lineRule="auto"/>
        <w:ind w:left="720"/>
        <w:jc w:val="center"/>
        <w:rPr>
          <w:rFonts w:ascii="Times New Roman" w:eastAsia="Times New Roman" w:hAnsi="Times New Roman"/>
          <w:sz w:val="24"/>
          <w:szCs w:val="24"/>
          <w:lang w:eastAsia="ar-SA"/>
        </w:rPr>
      </w:pPr>
    </w:p>
    <w:p w:rsidR="007E7E44" w:rsidRPr="0056523E" w:rsidRDefault="007E7E44" w:rsidP="007E7E44">
      <w:pPr>
        <w:suppressAutoHyphens/>
        <w:spacing w:after="0" w:line="240" w:lineRule="auto"/>
        <w:ind w:left="720"/>
        <w:jc w:val="center"/>
        <w:rPr>
          <w:rFonts w:ascii="Times New Roman" w:eastAsia="Times New Roman" w:hAnsi="Times New Roman"/>
          <w:sz w:val="24"/>
          <w:szCs w:val="24"/>
          <w:lang w:eastAsia="ar-SA"/>
        </w:rPr>
      </w:pPr>
    </w:p>
    <w:p w:rsidR="00081612" w:rsidRPr="0010533A" w:rsidRDefault="0056523E" w:rsidP="0010533A">
      <w:pPr>
        <w:suppressAutoHyphens/>
        <w:spacing w:after="0" w:line="240" w:lineRule="auto"/>
        <w:ind w:left="720"/>
        <w:jc w:val="center"/>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______________</w:t>
      </w:r>
      <w:r w:rsidR="0010533A">
        <w:rPr>
          <w:rFonts w:ascii="Times New Roman" w:eastAsia="Times New Roman" w:hAnsi="Times New Roman"/>
          <w:sz w:val="24"/>
          <w:szCs w:val="24"/>
          <w:lang w:eastAsia="ar-SA"/>
        </w:rPr>
        <w:t>______________________</w:t>
      </w:r>
    </w:p>
    <w:p w:rsidR="00081612" w:rsidRPr="00081612" w:rsidRDefault="00081612" w:rsidP="00081612">
      <w:pPr>
        <w:suppressAutoHyphens/>
        <w:spacing w:after="0" w:line="0" w:lineRule="atLeast"/>
        <w:jc w:val="center"/>
        <w:rPr>
          <w:rFonts w:ascii="Times New Roman" w:eastAsia="Times New Roman" w:hAnsi="Times New Roman"/>
          <w:b/>
          <w:bCs/>
          <w:sz w:val="24"/>
          <w:szCs w:val="24"/>
          <w:u w:color="FFFFFF"/>
          <w:lang w:eastAsia="ar-SA"/>
        </w:rPr>
      </w:pPr>
    </w:p>
    <w:p w:rsidR="00A308F0" w:rsidRDefault="00A308F0" w:rsidP="00081612">
      <w:pPr>
        <w:spacing w:after="0" w:line="240" w:lineRule="auto"/>
        <w:ind w:left="4376" w:firstLine="1296"/>
        <w:rPr>
          <w:rFonts w:ascii="Times New Roman" w:eastAsia="Times New Roman" w:hAnsi="Times New Roman"/>
          <w:lang w:eastAsia="lt-LT"/>
        </w:rPr>
      </w:pPr>
    </w:p>
    <w:p w:rsidR="00D04C09" w:rsidRDefault="00D04C09" w:rsidP="00081612">
      <w:pPr>
        <w:spacing w:after="0" w:line="240" w:lineRule="auto"/>
        <w:ind w:left="4376" w:firstLine="1296"/>
        <w:rPr>
          <w:rFonts w:ascii="Times New Roman" w:eastAsia="Times New Roman" w:hAnsi="Times New Roman"/>
          <w:lang w:eastAsia="lt-LT"/>
        </w:rPr>
      </w:pPr>
    </w:p>
    <w:p w:rsidR="00D04C09" w:rsidRDefault="00D04C09" w:rsidP="00081612">
      <w:pPr>
        <w:spacing w:after="0" w:line="240" w:lineRule="auto"/>
        <w:ind w:left="4376" w:firstLine="1296"/>
        <w:rPr>
          <w:rFonts w:ascii="Times New Roman" w:eastAsia="Times New Roman" w:hAnsi="Times New Roman"/>
          <w:lang w:eastAsia="lt-LT"/>
        </w:rPr>
      </w:pPr>
    </w:p>
    <w:p w:rsidR="00D04C09" w:rsidRDefault="00D04C09" w:rsidP="00081612">
      <w:pPr>
        <w:spacing w:after="0" w:line="240" w:lineRule="auto"/>
        <w:ind w:left="4376" w:firstLine="1296"/>
        <w:rPr>
          <w:rFonts w:ascii="Times New Roman" w:eastAsia="Times New Roman" w:hAnsi="Times New Roman"/>
          <w:lang w:eastAsia="lt-LT"/>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DF553F" w:rsidRDefault="00DF553F" w:rsidP="007B325A">
      <w:pPr>
        <w:suppressAutoHyphens/>
        <w:spacing w:after="0" w:line="0" w:lineRule="atLeast"/>
        <w:jc w:val="center"/>
        <w:rPr>
          <w:rFonts w:ascii="Times New Roman" w:eastAsia="Times New Roman" w:hAnsi="Times New Roman"/>
          <w:sz w:val="24"/>
          <w:szCs w:val="24"/>
          <w:lang w:eastAsia="ar-SA"/>
        </w:rPr>
      </w:pPr>
    </w:p>
    <w:p w:rsidR="00DF553F" w:rsidRDefault="00DF553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F97369" w:rsidRDefault="00F97369" w:rsidP="007B325A">
      <w:pPr>
        <w:suppressAutoHyphens/>
        <w:spacing w:after="0" w:line="0" w:lineRule="atLeast"/>
        <w:jc w:val="center"/>
        <w:rPr>
          <w:rFonts w:ascii="Times New Roman" w:eastAsia="Times New Roman" w:hAnsi="Times New Roman"/>
          <w:sz w:val="24"/>
          <w:szCs w:val="24"/>
          <w:lang w:eastAsia="ar-SA"/>
        </w:rPr>
      </w:pPr>
    </w:p>
    <w:p w:rsidR="00F97369" w:rsidRDefault="00F97369" w:rsidP="007B325A">
      <w:pPr>
        <w:suppressAutoHyphens/>
        <w:spacing w:after="0" w:line="0" w:lineRule="atLeast"/>
        <w:jc w:val="center"/>
        <w:rPr>
          <w:rFonts w:ascii="Times New Roman" w:eastAsia="Times New Roman" w:hAnsi="Times New Roman"/>
          <w:sz w:val="24"/>
          <w:szCs w:val="24"/>
          <w:lang w:eastAsia="ar-SA"/>
        </w:rPr>
      </w:pPr>
    </w:p>
    <w:p w:rsidR="001A0C53" w:rsidRDefault="001A0C53"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856C97" w:rsidRPr="00856C97" w:rsidRDefault="00856C97" w:rsidP="00856C97">
      <w:pPr>
        <w:suppressAutoHyphens/>
        <w:spacing w:after="0" w:line="240" w:lineRule="auto"/>
        <w:ind w:left="5184"/>
        <w:jc w:val="center"/>
        <w:rPr>
          <w:rFonts w:ascii="Times New Roman" w:eastAsia="Times New Roman" w:hAnsi="Times New Roman"/>
          <w:b/>
          <w:bCs/>
          <w:caps/>
          <w:sz w:val="24"/>
          <w:szCs w:val="24"/>
          <w:lang w:eastAsia="ar-SA"/>
        </w:rPr>
      </w:pPr>
      <w:r w:rsidRPr="00856C97">
        <w:rPr>
          <w:rFonts w:ascii="Times New Roman" w:eastAsia="Times New Roman" w:hAnsi="Times New Roman"/>
          <w:b/>
          <w:bCs/>
          <w:caps/>
          <w:sz w:val="24"/>
          <w:szCs w:val="24"/>
          <w:lang w:eastAsia="ar-SA"/>
        </w:rPr>
        <w:t>Lyginamasis variantas</w:t>
      </w:r>
    </w:p>
    <w:p w:rsidR="00856C97" w:rsidRPr="0056523E" w:rsidRDefault="00856C97" w:rsidP="00856C97">
      <w:pPr>
        <w:suppressAutoHyphens/>
        <w:autoSpaceDE w:val="0"/>
        <w:spacing w:after="0" w:line="240" w:lineRule="auto"/>
        <w:jc w:val="center"/>
        <w:rPr>
          <w:rFonts w:ascii="Times New Roman" w:eastAsia="Arial" w:hAnsi="Times New Roman" w:cs="Calibri"/>
          <w:b/>
          <w:bCs/>
          <w:caps/>
          <w:sz w:val="24"/>
          <w:szCs w:val="20"/>
          <w:lang w:eastAsia="ar-SA"/>
        </w:rPr>
      </w:pPr>
    </w:p>
    <w:p w:rsidR="00856C97" w:rsidRPr="0056523E" w:rsidRDefault="00856C97" w:rsidP="00856C97">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KĖDAINIŲ BENDRUOMENĖS SOCIALINIO CENTRO NUOSTATAI</w:t>
      </w:r>
    </w:p>
    <w:p w:rsidR="00856C97" w:rsidRPr="0056523E" w:rsidRDefault="00856C97" w:rsidP="00856C97">
      <w:pPr>
        <w:suppressAutoHyphens/>
        <w:spacing w:after="0" w:line="240" w:lineRule="auto"/>
        <w:jc w:val="center"/>
        <w:rPr>
          <w:rFonts w:ascii="Times New Roman" w:eastAsia="Times New Roman" w:hAnsi="Times New Roman"/>
          <w:b/>
          <w:sz w:val="24"/>
          <w:szCs w:val="24"/>
          <w:lang w:eastAsia="ar-SA"/>
        </w:rPr>
      </w:pPr>
    </w:p>
    <w:p w:rsidR="00856C97" w:rsidRDefault="00856C97" w:rsidP="00856C97">
      <w:pPr>
        <w:suppressAutoHyphens/>
        <w:spacing w:after="0" w:line="240" w:lineRule="auto"/>
        <w:ind w:left="360"/>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I</w:t>
      </w:r>
      <w:r>
        <w:rPr>
          <w:rFonts w:ascii="Times New Roman" w:eastAsia="Times New Roman" w:hAnsi="Times New Roman"/>
          <w:b/>
          <w:sz w:val="24"/>
          <w:szCs w:val="24"/>
          <w:lang w:eastAsia="ar-SA"/>
        </w:rPr>
        <w:t xml:space="preserve"> SKYRIUS</w:t>
      </w:r>
    </w:p>
    <w:p w:rsidR="00856C97" w:rsidRPr="0056523E" w:rsidRDefault="00856C97" w:rsidP="00856C97">
      <w:pPr>
        <w:suppressAutoHyphens/>
        <w:spacing w:after="0" w:line="240" w:lineRule="auto"/>
        <w:ind w:left="360"/>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BENDROSIOS NUOSTATOS</w:t>
      </w:r>
    </w:p>
    <w:p w:rsidR="00856C97" w:rsidRPr="0056523E" w:rsidRDefault="00856C97" w:rsidP="00856C97">
      <w:pPr>
        <w:suppressAutoHyphens/>
        <w:spacing w:after="0" w:line="240" w:lineRule="auto"/>
        <w:ind w:left="360"/>
        <w:jc w:val="both"/>
        <w:rPr>
          <w:rFonts w:ascii="Times New Roman" w:eastAsia="Times New Roman" w:hAnsi="Times New Roman"/>
          <w:sz w:val="24"/>
          <w:szCs w:val="24"/>
          <w:lang w:eastAsia="ar-SA"/>
        </w:rPr>
      </w:pPr>
    </w:p>
    <w:p w:rsidR="005723C4" w:rsidRDefault="005723C4" w:rsidP="005723C4">
      <w:pPr>
        <w:widowControl w:val="0"/>
        <w:suppressAutoHyphens/>
        <w:spacing w:after="0" w:line="240" w:lineRule="auto"/>
        <w:ind w:firstLine="680"/>
        <w:jc w:val="both"/>
        <w:rPr>
          <w:rFonts w:ascii="Times New Roman" w:eastAsia="Times New Roman" w:hAnsi="Times New Roman"/>
          <w:sz w:val="24"/>
          <w:szCs w:val="24"/>
          <w:lang w:eastAsia="ar-SA"/>
        </w:rPr>
      </w:pPr>
      <w:r w:rsidRPr="005723C4">
        <w:rPr>
          <w:rFonts w:ascii="Times New Roman" w:eastAsia="Times New Roman" w:hAnsi="Times New Roman"/>
          <w:sz w:val="24"/>
          <w:szCs w:val="24"/>
          <w:highlight w:val="yellow"/>
          <w:lang w:eastAsia="ar-SA"/>
        </w:rPr>
        <w:t>1. Kėdainių bendruomenės socialinio centro nuostatai (toliau – nuostatai) reglamentuoja Kėdainių bendruomenės socialinio centro (toliau –  Centras) teisinę formą, savininką, savininko teises ir pareigas įgyvendinančią instituciją ir jos kompetenciją, buveinę, tipą, pagrindinę paskirtį, globos formas, veiklos teisinį pagrindą, rūšis, tikslus, funkcijas, Centro teises, darbo organizavimą , darbuotojų priėmimą į darbą ir atleidimą iš jo, darbo apmokėjimo tvarką, Centro finansavimą ir kontrolę, Centro likvidavimą ir reorganizavimą.</w:t>
      </w:r>
    </w:p>
    <w:p w:rsidR="005723C4" w:rsidRDefault="005723C4" w:rsidP="005723C4">
      <w:pPr>
        <w:widowControl w:val="0"/>
        <w:suppressAutoHyphens/>
        <w:spacing w:after="0" w:line="240" w:lineRule="auto"/>
        <w:ind w:firstLine="680"/>
        <w:jc w:val="both"/>
        <w:rPr>
          <w:rFonts w:ascii="Times New Roman" w:eastAsia="Times New Roman" w:hAnsi="Times New Roman"/>
          <w:sz w:val="24"/>
          <w:szCs w:val="24"/>
          <w:lang w:eastAsia="ar-SA"/>
        </w:rPr>
      </w:pPr>
      <w:r w:rsidRPr="005723C4">
        <w:rPr>
          <w:rFonts w:ascii="Times New Roman" w:eastAsia="Times New Roman" w:hAnsi="Times New Roman"/>
          <w:sz w:val="24"/>
          <w:szCs w:val="24"/>
          <w:highlight w:val="yellow"/>
          <w:lang w:eastAsia="ar-SA"/>
        </w:rPr>
        <w:t>Toliau keičiasi punktų numeracija.</w:t>
      </w:r>
    </w:p>
    <w:p w:rsidR="00856C97" w:rsidRPr="0056523E" w:rsidRDefault="00856C97" w:rsidP="00856C97">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 xml:space="preserve">1. Kėdainių bendruomenės socialinis centras (toliau </w:t>
      </w:r>
      <w:r w:rsidRPr="0056523E">
        <w:rPr>
          <w:rFonts w:ascii="Times New Roman" w:eastAsia="Times New Roman" w:hAnsi="Times New Roman"/>
          <w:sz w:val="24"/>
          <w:szCs w:val="24"/>
          <w:lang w:eastAsia="ar-SA"/>
        </w:rPr>
        <w:sym w:font="Symbol" w:char="F02D"/>
      </w:r>
      <w:r w:rsidRPr="0056523E">
        <w:rPr>
          <w:rFonts w:ascii="Times New Roman" w:eastAsia="Times New Roman" w:hAnsi="Times New Roman"/>
          <w:sz w:val="24"/>
          <w:szCs w:val="24"/>
          <w:lang w:eastAsia="ar-SA"/>
        </w:rPr>
        <w:t xml:space="preserve"> Centras) yra biudžetinė įstaiga, finansuojama iš Kėdainių rajono savivaldybės, Lietuvos Respubliko</w:t>
      </w:r>
      <w:r>
        <w:rPr>
          <w:rFonts w:ascii="Times New Roman" w:eastAsia="Times New Roman" w:hAnsi="Times New Roman"/>
          <w:sz w:val="24"/>
          <w:szCs w:val="24"/>
          <w:lang w:eastAsia="ar-SA"/>
        </w:rPr>
        <w:t>s valstybės biudžeto</w:t>
      </w:r>
      <w:r w:rsidRPr="0056523E">
        <w:rPr>
          <w:rFonts w:ascii="Times New Roman" w:eastAsia="Times New Roman" w:hAnsi="Times New Roman"/>
          <w:sz w:val="24"/>
          <w:szCs w:val="24"/>
          <w:lang w:eastAsia="ar-SA"/>
        </w:rPr>
        <w:t xml:space="preserve"> ir kt. lėšų.</w:t>
      </w:r>
    </w:p>
    <w:p w:rsidR="00856C97" w:rsidRPr="0056523E" w:rsidRDefault="00856C97" w:rsidP="00856C97">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 Centro savininkas yra Kėdainių rajono savivaldybė (klasifikatoriaus kodas 111103885), o savininko teises ir pareigas įgyvendina Kėdainių rajono savivaldybės taryba.</w:t>
      </w:r>
    </w:p>
    <w:p w:rsidR="00856C97" w:rsidRPr="00DF553F" w:rsidRDefault="00856C97" w:rsidP="00856C97">
      <w:pPr>
        <w:widowControl w:val="0"/>
        <w:suppressAutoHyphens/>
        <w:spacing w:after="0" w:line="240" w:lineRule="auto"/>
        <w:ind w:firstLine="680"/>
        <w:jc w:val="both"/>
        <w:rPr>
          <w:rFonts w:ascii="Times New Roman" w:eastAsia="Times New Roman" w:hAnsi="Times New Roman"/>
          <w:strike/>
          <w:sz w:val="24"/>
          <w:szCs w:val="24"/>
          <w:lang w:eastAsia="ar-SA"/>
        </w:rPr>
      </w:pPr>
      <w:r w:rsidRPr="0056523E">
        <w:rPr>
          <w:rFonts w:ascii="Times New Roman" w:eastAsia="Times New Roman" w:hAnsi="Times New Roman"/>
          <w:sz w:val="24"/>
          <w:szCs w:val="24"/>
          <w:lang w:eastAsia="ar-SA"/>
        </w:rPr>
        <w:t>3. Centras yra juridinis asmuo, turintis savo nuostatus, sąskaitas banke, antspaudą su pavadinimu</w:t>
      </w:r>
      <w:r w:rsidRPr="00DF553F">
        <w:rPr>
          <w:rFonts w:ascii="Times New Roman" w:eastAsia="Times New Roman" w:hAnsi="Times New Roman"/>
          <w:strike/>
          <w:sz w:val="24"/>
          <w:szCs w:val="24"/>
          <w:lang w:eastAsia="ar-SA"/>
        </w:rPr>
        <w:t>. Centro  finansinę veiklą  tvarko  vyr. buhalteris.</w:t>
      </w:r>
    </w:p>
    <w:p w:rsidR="00856C97" w:rsidRPr="0056523E" w:rsidRDefault="00856C97" w:rsidP="00856C97">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4. Centras savo veikloje vadovaujasi Lietuvos Respublikos Konstitucija, Lietuvos Respublikos įstatymais, Lietuvos Respublikos Vyriausybės nutarimais, Socialinės apsaugos ir darbo ministerijos norminiais aktais, Kėdainių rajono savivaldybės tarybos sprendimais, mero potvarkiais, administracijos direktoriaus įsakymais ir šiais nuostatais.</w:t>
      </w:r>
    </w:p>
    <w:p w:rsidR="00856C97" w:rsidRPr="0056523E" w:rsidRDefault="00856C97" w:rsidP="00856C97">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5. Centro nuostatus tvirtina, keičia ir papildo Kėdainių rajono  savivaldybės  taryba.</w:t>
      </w:r>
    </w:p>
    <w:p w:rsidR="00856C97" w:rsidRPr="0056523E" w:rsidRDefault="00856C97" w:rsidP="00856C97">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6. Centras įsteigtas Kėdainių rajono tarybos 2002 m. kovo 22 d.</w:t>
      </w:r>
      <w:r w:rsidRPr="00C42C81">
        <w:t xml:space="preserve"> </w:t>
      </w:r>
      <w:r w:rsidRPr="00C42C81">
        <w:rPr>
          <w:rFonts w:ascii="Times New Roman" w:eastAsia="Times New Roman" w:hAnsi="Times New Roman"/>
          <w:sz w:val="24"/>
          <w:szCs w:val="24"/>
          <w:lang w:eastAsia="ar-SA"/>
        </w:rPr>
        <w:t>sprendimu</w:t>
      </w:r>
      <w:r w:rsidRPr="0056523E">
        <w:rPr>
          <w:rFonts w:ascii="Times New Roman" w:eastAsia="Times New Roman" w:hAnsi="Times New Roman"/>
          <w:sz w:val="24"/>
          <w:szCs w:val="24"/>
          <w:lang w:eastAsia="ar-SA"/>
        </w:rPr>
        <w:t xml:space="preserve"> Nr. 34 „Dėl Kėdainių bendruomenės socialinio centro steigimo“, sujungiant Nakvynės namus, pensininkų bendrabutį, Šėtos 91-ajį bendrabutį, Invalidų veiklos ir reabilitacijos centrą „Likimas“, Labdaros vaistinę.</w:t>
      </w:r>
    </w:p>
    <w:p w:rsidR="00856C97" w:rsidRPr="0056523E" w:rsidRDefault="00856C97" w:rsidP="00856C97">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 xml:space="preserve">7.  Centro veiklos pradžia  </w:t>
      </w:r>
      <w:r w:rsidRPr="0056523E">
        <w:rPr>
          <w:rFonts w:ascii="Times New Roman" w:eastAsia="Times New Roman" w:hAnsi="Times New Roman"/>
          <w:sz w:val="24"/>
          <w:szCs w:val="24"/>
          <w:lang w:eastAsia="ar-SA"/>
        </w:rPr>
        <w:sym w:font="Symbol" w:char="F02D"/>
      </w:r>
      <w:r w:rsidRPr="0056523E">
        <w:rPr>
          <w:rFonts w:ascii="Times New Roman" w:eastAsia="Times New Roman" w:hAnsi="Times New Roman"/>
          <w:sz w:val="24"/>
          <w:szCs w:val="24"/>
          <w:lang w:eastAsia="ar-SA"/>
        </w:rPr>
        <w:t xml:space="preserve"> 2002 m. liepos 1d. </w:t>
      </w:r>
    </w:p>
    <w:p w:rsidR="00856C97" w:rsidRPr="0056523E" w:rsidRDefault="00856C97" w:rsidP="00856C97">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8. Centras teikia nestacionarias socialines paslaugas.</w:t>
      </w:r>
    </w:p>
    <w:p w:rsidR="00856C97" w:rsidRPr="0056523E" w:rsidRDefault="00856C97" w:rsidP="00856C97">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9. Centro pagrindinė veiklos  rūšis:</w:t>
      </w:r>
    </w:p>
    <w:p w:rsidR="00856C97" w:rsidRPr="0056523E" w:rsidRDefault="00856C97" w:rsidP="00856C97">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9.1.</w:t>
      </w:r>
      <w:r w:rsidRPr="0056523E">
        <w:rPr>
          <w:rFonts w:ascii="Times New Roman" w:eastAsia="Times New Roman" w:hAnsi="Times New Roman"/>
          <w:sz w:val="24"/>
          <w:szCs w:val="24"/>
          <w:lang w:eastAsia="lt-LT"/>
        </w:rPr>
        <w:t xml:space="preserve"> </w:t>
      </w:r>
      <w:r w:rsidRPr="0056523E">
        <w:rPr>
          <w:rFonts w:ascii="Times New Roman" w:eastAsia="Times New Roman" w:hAnsi="Times New Roman"/>
          <w:sz w:val="24"/>
          <w:szCs w:val="24"/>
          <w:lang w:eastAsia="ar-SA"/>
        </w:rPr>
        <w:t xml:space="preserve">Nesusijusio su apgyvendinimu socialinio darbo veikla: </w:t>
      </w:r>
    </w:p>
    <w:p w:rsidR="00856C97" w:rsidRPr="0056523E" w:rsidRDefault="00856C97" w:rsidP="00856C97">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9.1.1. Nesusijusio su apgyvendinimu socialinio darbo su pagyvenusiais ir neįgaliaisiais asmenimis veikla (kodas 88.10);</w:t>
      </w:r>
    </w:p>
    <w:p w:rsidR="00856C97" w:rsidRPr="0056523E" w:rsidRDefault="00856C97" w:rsidP="00856C97">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9.1.2. Kita, niekur kitur nepriskirta, nesusijusi su apgyvendinimu socialinio darbo veikla (kodas 88.99).</w:t>
      </w:r>
    </w:p>
    <w:p w:rsidR="00856C97" w:rsidRPr="0056523E" w:rsidRDefault="00856C97" w:rsidP="00856C97">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 xml:space="preserve">10. Centro papildomos veiklos rūšys: </w:t>
      </w:r>
    </w:p>
    <w:p w:rsidR="00856C97" w:rsidRPr="0056523E" w:rsidRDefault="00856C97" w:rsidP="00856C97">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10.1. Kita stacionarinė globos veikla (kodas 87.90);</w:t>
      </w:r>
    </w:p>
    <w:p w:rsidR="00856C97" w:rsidRPr="0056523E" w:rsidRDefault="00856C97" w:rsidP="00856C97">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10.2. Kita žmonių sveikatos priežiūros veikla (kodas 86.90).</w:t>
      </w:r>
    </w:p>
    <w:p w:rsidR="00856C97" w:rsidRPr="0056523E" w:rsidRDefault="00856C97" w:rsidP="00856C97">
      <w:pPr>
        <w:suppressAutoHyphens/>
        <w:spacing w:after="0" w:line="240" w:lineRule="auto"/>
        <w:jc w:val="center"/>
        <w:rPr>
          <w:rFonts w:ascii="Times New Roman" w:eastAsia="Times New Roman" w:hAnsi="Times New Roman"/>
          <w:b/>
          <w:sz w:val="24"/>
          <w:szCs w:val="24"/>
          <w:lang w:eastAsia="ar-SA"/>
        </w:rPr>
      </w:pPr>
    </w:p>
    <w:p w:rsidR="00856C97" w:rsidRDefault="00856C97" w:rsidP="00856C97">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 xml:space="preserve">II </w:t>
      </w:r>
      <w:r>
        <w:rPr>
          <w:rFonts w:ascii="Times New Roman" w:eastAsia="Times New Roman" w:hAnsi="Times New Roman"/>
          <w:b/>
          <w:sz w:val="24"/>
          <w:szCs w:val="24"/>
          <w:lang w:eastAsia="ar-SA"/>
        </w:rPr>
        <w:t>SKYRIUS</w:t>
      </w:r>
    </w:p>
    <w:p w:rsidR="00856C97" w:rsidRDefault="00856C97" w:rsidP="00856C97">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 xml:space="preserve">CENTRO VEIKLOS TIKSLAI IR FUNKCIJOS </w:t>
      </w:r>
    </w:p>
    <w:p w:rsidR="00856C97" w:rsidRPr="0056523E" w:rsidRDefault="00856C97" w:rsidP="00856C97">
      <w:pPr>
        <w:suppressAutoHyphens/>
        <w:spacing w:after="0" w:line="240" w:lineRule="auto"/>
        <w:jc w:val="center"/>
        <w:rPr>
          <w:rFonts w:ascii="Times New Roman" w:eastAsia="Times New Roman" w:hAnsi="Times New Roman"/>
          <w:b/>
          <w:sz w:val="24"/>
          <w:szCs w:val="24"/>
          <w:lang w:eastAsia="ar-SA"/>
        </w:rPr>
      </w:pPr>
    </w:p>
    <w:p w:rsidR="00856C97" w:rsidRPr="0056523E" w:rsidRDefault="00856C97" w:rsidP="00856C97">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11. Centro veiklos tikslas – teikti nestacionarias socialines paslaugas, socialinę, reabilitacinę, kultūrinę, švietėjišką, informacinę pagalbą bei paslaugas neįgaliesiems ir socialiai remtiniems asmenims bei socialinės rizikos asmenims.</w:t>
      </w:r>
    </w:p>
    <w:p w:rsidR="00856C97" w:rsidRPr="0056523E" w:rsidRDefault="00856C97" w:rsidP="00856C97">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12. Centro veiklos funkcijos:</w:t>
      </w:r>
    </w:p>
    <w:p w:rsidR="00856C97" w:rsidRPr="0056523E" w:rsidRDefault="00856C97" w:rsidP="00856C97">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 xml:space="preserve">12.1. </w:t>
      </w:r>
      <w:bookmarkStart w:id="4" w:name="_Hlk89092732"/>
      <w:r w:rsidRPr="0056523E">
        <w:rPr>
          <w:rFonts w:ascii="Times New Roman" w:eastAsia="Times New Roman" w:hAnsi="Times New Roman"/>
          <w:sz w:val="24"/>
          <w:szCs w:val="24"/>
          <w:lang w:eastAsia="ar-SA"/>
        </w:rPr>
        <w:t xml:space="preserve">teikia </w:t>
      </w:r>
      <w:r w:rsidRPr="00B87B1E">
        <w:rPr>
          <w:rFonts w:ascii="Times New Roman" w:eastAsia="Times New Roman" w:hAnsi="Times New Roman"/>
          <w:strike/>
          <w:sz w:val="24"/>
          <w:szCs w:val="24"/>
          <w:highlight w:val="yellow"/>
          <w:lang w:eastAsia="ar-SA"/>
        </w:rPr>
        <w:t>Kėdainių miesto seniūnijos</w:t>
      </w:r>
      <w:r w:rsidRPr="0056523E">
        <w:rPr>
          <w:rFonts w:ascii="Times New Roman" w:eastAsia="Times New Roman" w:hAnsi="Times New Roman"/>
          <w:sz w:val="24"/>
          <w:szCs w:val="24"/>
          <w:lang w:eastAsia="ar-SA"/>
        </w:rPr>
        <w:t xml:space="preserve"> neįgaliesiems bei pensinio amžiaus </w:t>
      </w:r>
      <w:r>
        <w:rPr>
          <w:rFonts w:ascii="Times New Roman" w:eastAsia="Times New Roman" w:hAnsi="Times New Roman"/>
          <w:sz w:val="24"/>
          <w:szCs w:val="24"/>
          <w:lang w:eastAsia="ar-SA"/>
        </w:rPr>
        <w:t xml:space="preserve">asmenims </w:t>
      </w:r>
      <w:r w:rsidRPr="0056523E">
        <w:rPr>
          <w:rFonts w:ascii="Times New Roman" w:eastAsia="Times New Roman" w:hAnsi="Times New Roman"/>
          <w:sz w:val="24"/>
          <w:szCs w:val="24"/>
          <w:lang w:eastAsia="ar-SA"/>
        </w:rPr>
        <w:t>pagalbos į namus paslaugas darbo, poilsio ir  švenčių dienomis;</w:t>
      </w:r>
      <w:r>
        <w:rPr>
          <w:rFonts w:ascii="Times New Roman" w:eastAsia="Times New Roman" w:hAnsi="Times New Roman"/>
          <w:sz w:val="24"/>
          <w:szCs w:val="24"/>
          <w:lang w:eastAsia="ar-SA"/>
        </w:rPr>
        <w:t xml:space="preserve">  </w:t>
      </w:r>
    </w:p>
    <w:bookmarkEnd w:id="4"/>
    <w:p w:rsidR="00856C97" w:rsidRPr="0056523E" w:rsidRDefault="00856C97" w:rsidP="00856C97">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12.2. teikia dienos socialinės globos paslaugas suaugusiems asmenims su negalia dienos centre bei klientų namuose;</w:t>
      </w:r>
    </w:p>
    <w:p w:rsidR="00856C97" w:rsidRPr="0056523E" w:rsidRDefault="00856C97" w:rsidP="00856C97">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 xml:space="preserve">12.3. teikia Kėdainių miesto seniūnijos </w:t>
      </w:r>
      <w:r w:rsidRPr="00B87B1E">
        <w:rPr>
          <w:rFonts w:ascii="Times New Roman" w:eastAsia="Times New Roman" w:hAnsi="Times New Roman"/>
          <w:strike/>
          <w:sz w:val="24"/>
          <w:szCs w:val="24"/>
          <w:highlight w:val="yellow"/>
          <w:lang w:eastAsia="ar-SA"/>
        </w:rPr>
        <w:t>socialinės rizikos</w:t>
      </w:r>
      <w:r w:rsidRPr="00B87B1E">
        <w:rPr>
          <w:rFonts w:ascii="Times New Roman" w:eastAsia="Times New Roman" w:hAnsi="Times New Roman"/>
          <w:strike/>
          <w:sz w:val="24"/>
          <w:szCs w:val="24"/>
          <w:lang w:eastAsia="ar-SA"/>
        </w:rPr>
        <w:t xml:space="preserve"> </w:t>
      </w:r>
      <w:r w:rsidRPr="0056523E">
        <w:rPr>
          <w:rFonts w:ascii="Times New Roman" w:eastAsia="Times New Roman" w:hAnsi="Times New Roman"/>
          <w:sz w:val="24"/>
          <w:szCs w:val="24"/>
          <w:lang w:eastAsia="ar-SA"/>
        </w:rPr>
        <w:t>asmenims</w:t>
      </w:r>
      <w:r w:rsidR="00B87B1E">
        <w:rPr>
          <w:rFonts w:ascii="Times New Roman" w:eastAsia="Times New Roman" w:hAnsi="Times New Roman"/>
          <w:sz w:val="24"/>
          <w:szCs w:val="24"/>
          <w:lang w:eastAsia="ar-SA"/>
        </w:rPr>
        <w:t xml:space="preserve">, </w:t>
      </w:r>
      <w:r w:rsidR="00B87B1E" w:rsidRPr="00B87B1E">
        <w:rPr>
          <w:rFonts w:ascii="Times New Roman" w:eastAsia="Times New Roman" w:hAnsi="Times New Roman"/>
          <w:sz w:val="24"/>
          <w:szCs w:val="24"/>
          <w:highlight w:val="yellow"/>
          <w:lang w:eastAsia="ar-SA"/>
        </w:rPr>
        <w:t>patiriantiems socialinę riziką</w:t>
      </w:r>
      <w:r w:rsidR="00B87B1E">
        <w:rPr>
          <w:rFonts w:ascii="Times New Roman" w:eastAsia="Times New Roman" w:hAnsi="Times New Roman"/>
          <w:sz w:val="24"/>
          <w:szCs w:val="24"/>
          <w:lang w:eastAsia="ar-SA"/>
        </w:rPr>
        <w:t>,</w:t>
      </w:r>
      <w:r w:rsidRPr="0056523E">
        <w:rPr>
          <w:rFonts w:ascii="Times New Roman" w:eastAsia="Times New Roman" w:hAnsi="Times New Roman"/>
          <w:sz w:val="24"/>
          <w:szCs w:val="24"/>
          <w:lang w:eastAsia="ar-SA"/>
        </w:rPr>
        <w:t xml:space="preserve"> socialinės priežiūros paslaugas;</w:t>
      </w:r>
    </w:p>
    <w:p w:rsidR="00856C97" w:rsidRPr="0056523E" w:rsidRDefault="00856C97" w:rsidP="00856C97">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12.</w:t>
      </w:r>
      <w:r>
        <w:rPr>
          <w:rFonts w:ascii="Times New Roman" w:eastAsia="Times New Roman" w:hAnsi="Times New Roman"/>
          <w:sz w:val="24"/>
          <w:szCs w:val="24"/>
          <w:lang w:eastAsia="ar-SA"/>
        </w:rPr>
        <w:t>4</w:t>
      </w:r>
      <w:r w:rsidRPr="0056523E">
        <w:rPr>
          <w:rFonts w:ascii="Times New Roman" w:eastAsia="Times New Roman" w:hAnsi="Times New Roman"/>
          <w:sz w:val="24"/>
          <w:szCs w:val="24"/>
          <w:lang w:eastAsia="ar-SA"/>
        </w:rPr>
        <w:t xml:space="preserve">. teikia </w:t>
      </w:r>
      <w:r>
        <w:rPr>
          <w:rFonts w:ascii="Times New Roman" w:eastAsia="Times New Roman" w:hAnsi="Times New Roman"/>
          <w:sz w:val="24"/>
          <w:szCs w:val="24"/>
          <w:lang w:eastAsia="ar-SA"/>
        </w:rPr>
        <w:t xml:space="preserve">bendrosios praktikos slaugos </w:t>
      </w:r>
      <w:r w:rsidRPr="0056523E">
        <w:rPr>
          <w:rFonts w:ascii="Times New Roman" w:eastAsia="Times New Roman" w:hAnsi="Times New Roman"/>
          <w:sz w:val="24"/>
          <w:szCs w:val="24"/>
          <w:lang w:eastAsia="ar-SA"/>
        </w:rPr>
        <w:t>paslaugas</w:t>
      </w:r>
      <w:r>
        <w:rPr>
          <w:rFonts w:ascii="Times New Roman" w:eastAsia="Times New Roman" w:hAnsi="Times New Roman"/>
          <w:sz w:val="24"/>
          <w:szCs w:val="24"/>
          <w:lang w:eastAsia="ar-SA"/>
        </w:rPr>
        <w:t xml:space="preserve"> Kėdainių rajono suaugusiems asmenims su negalia, gaunantiems dienos socialinės globos paslaugas</w:t>
      </w:r>
      <w:r w:rsidRPr="0056523E">
        <w:rPr>
          <w:rFonts w:ascii="Times New Roman" w:eastAsia="Times New Roman" w:hAnsi="Times New Roman"/>
          <w:sz w:val="24"/>
          <w:szCs w:val="24"/>
          <w:lang w:eastAsia="ar-SA"/>
        </w:rPr>
        <w:t>;</w:t>
      </w:r>
    </w:p>
    <w:p w:rsidR="00856C97" w:rsidRPr="0056523E" w:rsidRDefault="00856C97" w:rsidP="00856C97">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12.</w:t>
      </w:r>
      <w:r>
        <w:rPr>
          <w:rFonts w:ascii="Times New Roman" w:eastAsia="Times New Roman" w:hAnsi="Times New Roman"/>
          <w:sz w:val="24"/>
          <w:szCs w:val="24"/>
          <w:lang w:eastAsia="ar-SA"/>
        </w:rPr>
        <w:t>5</w:t>
      </w:r>
      <w:r w:rsidRPr="0056523E">
        <w:rPr>
          <w:rFonts w:ascii="Times New Roman" w:eastAsia="Times New Roman" w:hAnsi="Times New Roman"/>
          <w:sz w:val="24"/>
          <w:szCs w:val="24"/>
          <w:lang w:eastAsia="ar-SA"/>
        </w:rPr>
        <w:t>. konsultuoja nevyriausybines organizacijas Centro kompetencijos klausimais;</w:t>
      </w:r>
    </w:p>
    <w:p w:rsidR="00856C97" w:rsidRPr="0056523E" w:rsidRDefault="00856C97" w:rsidP="00856C97">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12.</w:t>
      </w:r>
      <w:r>
        <w:rPr>
          <w:rFonts w:ascii="Times New Roman" w:eastAsia="Times New Roman" w:hAnsi="Times New Roman"/>
          <w:sz w:val="24"/>
          <w:szCs w:val="24"/>
          <w:lang w:eastAsia="ar-SA"/>
        </w:rPr>
        <w:t>6</w:t>
      </w:r>
      <w:r w:rsidRPr="0056523E">
        <w:rPr>
          <w:rFonts w:ascii="Times New Roman" w:eastAsia="Times New Roman" w:hAnsi="Times New Roman"/>
          <w:sz w:val="24"/>
          <w:szCs w:val="24"/>
          <w:lang w:eastAsia="ar-SA"/>
        </w:rPr>
        <w:t>. organizuoja Kėdainių rajono savivaldybės gyventojų aprūpinimą</w:t>
      </w:r>
      <w:r>
        <w:rPr>
          <w:rFonts w:ascii="Times New Roman" w:eastAsia="Times New Roman" w:hAnsi="Times New Roman"/>
          <w:sz w:val="24"/>
          <w:szCs w:val="24"/>
          <w:lang w:eastAsia="ar-SA"/>
        </w:rPr>
        <w:t xml:space="preserve"> neįgaliųjų</w:t>
      </w:r>
      <w:r w:rsidRPr="0056523E">
        <w:rPr>
          <w:rFonts w:ascii="Times New Roman" w:eastAsia="Times New Roman" w:hAnsi="Times New Roman"/>
          <w:sz w:val="24"/>
          <w:szCs w:val="24"/>
          <w:lang w:eastAsia="ar-SA"/>
        </w:rPr>
        <w:t xml:space="preserve"> techninės pagalbos priemonėmis; </w:t>
      </w:r>
    </w:p>
    <w:p w:rsidR="00856C97" w:rsidRPr="0056523E" w:rsidRDefault="00856C97" w:rsidP="00856C97">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12.</w:t>
      </w:r>
      <w:r>
        <w:rPr>
          <w:rFonts w:ascii="Times New Roman" w:eastAsia="Times New Roman" w:hAnsi="Times New Roman"/>
          <w:sz w:val="24"/>
          <w:szCs w:val="24"/>
          <w:lang w:eastAsia="ar-SA"/>
        </w:rPr>
        <w:t>7</w:t>
      </w:r>
      <w:r w:rsidRPr="0056523E">
        <w:rPr>
          <w:rFonts w:ascii="Times New Roman" w:eastAsia="Times New Roman" w:hAnsi="Times New Roman"/>
          <w:sz w:val="24"/>
          <w:szCs w:val="24"/>
          <w:lang w:eastAsia="ar-SA"/>
        </w:rPr>
        <w:t>. vykdo Kėdainių rajono socialinės paramos programą, tvirtinamą Kėdainių rajono savivaldybės tarybos;</w:t>
      </w:r>
    </w:p>
    <w:p w:rsidR="00856C97" w:rsidRPr="0056523E" w:rsidRDefault="00856C97" w:rsidP="00856C97">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12.</w:t>
      </w:r>
      <w:r>
        <w:rPr>
          <w:rFonts w:ascii="Times New Roman" w:eastAsia="Times New Roman" w:hAnsi="Times New Roman"/>
          <w:sz w:val="24"/>
          <w:szCs w:val="24"/>
          <w:lang w:eastAsia="ar-SA"/>
        </w:rPr>
        <w:t>8</w:t>
      </w:r>
      <w:r w:rsidRPr="0056523E">
        <w:rPr>
          <w:rFonts w:ascii="Times New Roman" w:eastAsia="Times New Roman" w:hAnsi="Times New Roman"/>
          <w:sz w:val="24"/>
          <w:szCs w:val="24"/>
          <w:lang w:eastAsia="ar-SA"/>
        </w:rPr>
        <w:t>.</w:t>
      </w:r>
      <w:r>
        <w:rPr>
          <w:rFonts w:ascii="Times New Roman" w:eastAsia="Times New Roman" w:hAnsi="Times New Roman"/>
          <w:sz w:val="24"/>
          <w:szCs w:val="24"/>
          <w:lang w:eastAsia="ar-SA"/>
        </w:rPr>
        <w:t xml:space="preserve"> </w:t>
      </w:r>
      <w:r w:rsidRPr="0056523E">
        <w:rPr>
          <w:rFonts w:ascii="Times New Roman" w:eastAsia="Times New Roman" w:hAnsi="Times New Roman"/>
          <w:sz w:val="24"/>
          <w:szCs w:val="24"/>
          <w:lang w:eastAsia="ar-SA"/>
        </w:rPr>
        <w:t xml:space="preserve">organizuoja Kėdainių rajono savivaldybėje Europos pagalbos labiausiai skurstantiems asmenims fondo paramos teikimą;   </w:t>
      </w:r>
    </w:p>
    <w:p w:rsidR="00856C97" w:rsidRPr="0056523E" w:rsidRDefault="00856C97" w:rsidP="00856C97">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12.</w:t>
      </w:r>
      <w:r>
        <w:rPr>
          <w:rFonts w:ascii="Times New Roman" w:eastAsia="Times New Roman" w:hAnsi="Times New Roman"/>
          <w:sz w:val="24"/>
          <w:szCs w:val="24"/>
          <w:lang w:eastAsia="ar-SA"/>
        </w:rPr>
        <w:t>9</w:t>
      </w:r>
      <w:r w:rsidRPr="0056523E">
        <w:rPr>
          <w:rFonts w:ascii="Times New Roman" w:eastAsia="Times New Roman" w:hAnsi="Times New Roman"/>
          <w:sz w:val="24"/>
          <w:szCs w:val="24"/>
          <w:lang w:eastAsia="ar-SA"/>
        </w:rPr>
        <w:t xml:space="preserve">. gavus labdarą aprūpina neįgaliuosius, </w:t>
      </w:r>
      <w:r>
        <w:rPr>
          <w:rFonts w:ascii="Times New Roman" w:eastAsia="Times New Roman" w:hAnsi="Times New Roman"/>
          <w:sz w:val="24"/>
          <w:szCs w:val="24"/>
          <w:lang w:eastAsia="ar-SA"/>
        </w:rPr>
        <w:t>nepasiturinčius</w:t>
      </w:r>
      <w:r w:rsidRPr="0056523E">
        <w:rPr>
          <w:rFonts w:ascii="Times New Roman" w:eastAsia="Times New Roman" w:hAnsi="Times New Roman"/>
          <w:sz w:val="24"/>
          <w:szCs w:val="24"/>
          <w:lang w:eastAsia="ar-SA"/>
        </w:rPr>
        <w:t xml:space="preserve"> bendruomenės narius daiktais, drabužiais, avalyne ir kt.;</w:t>
      </w:r>
    </w:p>
    <w:p w:rsidR="00856C97" w:rsidRPr="0056523E" w:rsidRDefault="00856C97" w:rsidP="00856C97">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12</w:t>
      </w:r>
      <w:r>
        <w:rPr>
          <w:rFonts w:ascii="Times New Roman" w:eastAsia="Times New Roman" w:hAnsi="Times New Roman"/>
          <w:sz w:val="24"/>
          <w:szCs w:val="24"/>
          <w:lang w:eastAsia="ar-SA"/>
        </w:rPr>
        <w:t xml:space="preserve">.10. laikinai apgyvendina, </w:t>
      </w:r>
      <w:proofErr w:type="spellStart"/>
      <w:r>
        <w:rPr>
          <w:rFonts w:ascii="Times New Roman" w:eastAsia="Times New Roman" w:hAnsi="Times New Roman"/>
          <w:sz w:val="24"/>
          <w:szCs w:val="24"/>
          <w:lang w:eastAsia="ar-SA"/>
        </w:rPr>
        <w:t>apnakvindina</w:t>
      </w:r>
      <w:proofErr w:type="spellEnd"/>
      <w:r>
        <w:rPr>
          <w:rFonts w:ascii="Times New Roman" w:eastAsia="Times New Roman" w:hAnsi="Times New Roman"/>
          <w:sz w:val="24"/>
          <w:szCs w:val="24"/>
          <w:lang w:eastAsia="ar-SA"/>
        </w:rPr>
        <w:t xml:space="preserve"> </w:t>
      </w:r>
      <w:r w:rsidRPr="0056523E">
        <w:rPr>
          <w:rFonts w:ascii="Times New Roman" w:eastAsia="Times New Roman" w:hAnsi="Times New Roman"/>
          <w:sz w:val="24"/>
          <w:szCs w:val="24"/>
          <w:lang w:eastAsia="ar-SA"/>
        </w:rPr>
        <w:t xml:space="preserve">asmenis, neturinčius nuolatinės gyvenamosios vietos, teikia jiems socialinės priežiūros paslaugas;           </w:t>
      </w:r>
    </w:p>
    <w:p w:rsidR="00856C97" w:rsidRDefault="00856C97" w:rsidP="00856C97">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12.1</w:t>
      </w:r>
      <w:r>
        <w:rPr>
          <w:rFonts w:ascii="Times New Roman" w:eastAsia="Times New Roman" w:hAnsi="Times New Roman"/>
          <w:sz w:val="24"/>
          <w:szCs w:val="24"/>
          <w:lang w:eastAsia="ar-SA"/>
        </w:rPr>
        <w:t>1</w:t>
      </w:r>
      <w:r w:rsidRPr="0056523E">
        <w:rPr>
          <w:rFonts w:ascii="Times New Roman" w:eastAsia="Times New Roman" w:hAnsi="Times New Roman"/>
          <w:sz w:val="24"/>
          <w:szCs w:val="24"/>
          <w:lang w:eastAsia="ar-SA"/>
        </w:rPr>
        <w:t xml:space="preserve">. teikia kineziterapijos, masažo paslaugas </w:t>
      </w:r>
      <w:r>
        <w:rPr>
          <w:rFonts w:ascii="Times New Roman" w:eastAsia="Times New Roman" w:hAnsi="Times New Roman"/>
          <w:sz w:val="24"/>
          <w:szCs w:val="24"/>
          <w:lang w:eastAsia="ar-SA"/>
        </w:rPr>
        <w:t>neįgaliems, pensinio amžiaus Kėdainių rajono gyventojams;</w:t>
      </w:r>
    </w:p>
    <w:p w:rsidR="00856C97" w:rsidRPr="0056523E" w:rsidRDefault="00856C97" w:rsidP="00856C97">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Pr="0056523E">
        <w:rPr>
          <w:rFonts w:ascii="Times New Roman" w:eastAsia="Times New Roman" w:hAnsi="Times New Roman"/>
          <w:sz w:val="24"/>
          <w:szCs w:val="24"/>
          <w:lang w:eastAsia="ar-SA"/>
        </w:rPr>
        <w:t xml:space="preserve"> 12.1</w:t>
      </w:r>
      <w:r>
        <w:rPr>
          <w:rFonts w:ascii="Times New Roman" w:eastAsia="Times New Roman" w:hAnsi="Times New Roman"/>
          <w:sz w:val="24"/>
          <w:szCs w:val="24"/>
          <w:lang w:eastAsia="ar-SA"/>
        </w:rPr>
        <w:t>2</w:t>
      </w:r>
      <w:r w:rsidRPr="0056523E">
        <w:rPr>
          <w:rFonts w:ascii="Times New Roman" w:eastAsia="Times New Roman" w:hAnsi="Times New Roman"/>
          <w:sz w:val="24"/>
          <w:szCs w:val="24"/>
          <w:lang w:eastAsia="ar-SA"/>
        </w:rPr>
        <w:t>. teikia informavimo, konsultavimo, laisvalaikio organizavimo, sociokultūrines ir kitas socialines paslaugas neįgaliesiems, pensinio amžiaus</w:t>
      </w:r>
      <w:r>
        <w:rPr>
          <w:rFonts w:ascii="Times New Roman" w:eastAsia="Times New Roman" w:hAnsi="Times New Roman"/>
          <w:sz w:val="24"/>
          <w:szCs w:val="24"/>
          <w:lang w:eastAsia="ar-SA"/>
        </w:rPr>
        <w:t xml:space="preserve"> asmenims</w:t>
      </w:r>
      <w:r w:rsidRPr="0056523E">
        <w:rPr>
          <w:rFonts w:ascii="Times New Roman" w:eastAsia="Times New Roman" w:hAnsi="Times New Roman"/>
          <w:sz w:val="24"/>
          <w:szCs w:val="24"/>
          <w:lang w:eastAsia="ar-SA"/>
        </w:rPr>
        <w:t>, sudaro sąlygas jiems realizuoti savo sugebėjimus;</w:t>
      </w:r>
    </w:p>
    <w:p w:rsidR="00856C97" w:rsidRPr="0056523E" w:rsidRDefault="00856C97" w:rsidP="00856C97">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12.1</w:t>
      </w:r>
      <w:r>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 teikia kirpimo paslaugas</w:t>
      </w:r>
      <w:r>
        <w:rPr>
          <w:rFonts w:ascii="Times New Roman" w:eastAsia="Times New Roman" w:hAnsi="Times New Roman"/>
          <w:sz w:val="24"/>
          <w:szCs w:val="24"/>
          <w:lang w:eastAsia="ar-SA"/>
        </w:rPr>
        <w:t xml:space="preserve"> neįgaliesiems bei pensinio amžiaus Kėdainių rajono gyventojams</w:t>
      </w:r>
      <w:r w:rsidRPr="0056523E">
        <w:rPr>
          <w:rFonts w:ascii="Times New Roman" w:eastAsia="Times New Roman" w:hAnsi="Times New Roman"/>
          <w:sz w:val="24"/>
          <w:szCs w:val="24"/>
          <w:lang w:eastAsia="ar-SA"/>
        </w:rPr>
        <w:t>;</w:t>
      </w:r>
    </w:p>
    <w:p w:rsidR="00856C97" w:rsidRPr="0056523E" w:rsidRDefault="00856C97" w:rsidP="00856C97">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12.14. teikia maudymosi paslaugas </w:t>
      </w:r>
      <w:r w:rsidRPr="00364215">
        <w:rPr>
          <w:rFonts w:ascii="Times New Roman" w:hAnsi="Times New Roman"/>
          <w:sz w:val="24"/>
          <w:szCs w:val="24"/>
        </w:rPr>
        <w:t xml:space="preserve">Kėdainių </w:t>
      </w:r>
      <w:r>
        <w:rPr>
          <w:rFonts w:ascii="Times New Roman" w:hAnsi="Times New Roman"/>
          <w:sz w:val="24"/>
          <w:szCs w:val="24"/>
        </w:rPr>
        <w:t xml:space="preserve">rajono gyventojams, </w:t>
      </w:r>
      <w:r w:rsidRPr="00364215">
        <w:rPr>
          <w:rFonts w:ascii="Times New Roman" w:hAnsi="Times New Roman"/>
          <w:sz w:val="24"/>
          <w:szCs w:val="24"/>
        </w:rPr>
        <w:t>kurie neturi gal</w:t>
      </w:r>
      <w:r>
        <w:rPr>
          <w:rFonts w:ascii="Times New Roman" w:hAnsi="Times New Roman"/>
          <w:sz w:val="24"/>
          <w:szCs w:val="24"/>
        </w:rPr>
        <w:t>imybės maudytis savo namuose</w:t>
      </w:r>
      <w:r w:rsidRPr="00364215">
        <w:rPr>
          <w:rFonts w:ascii="Times New Roman" w:eastAsia="Times New Roman" w:hAnsi="Times New Roman"/>
          <w:sz w:val="24"/>
          <w:szCs w:val="24"/>
          <w:lang w:eastAsia="ar-SA"/>
        </w:rPr>
        <w:t>;</w:t>
      </w:r>
    </w:p>
    <w:p w:rsidR="00856C97" w:rsidRPr="0056523E" w:rsidRDefault="00856C97" w:rsidP="00856C97">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12.1</w:t>
      </w:r>
      <w:r>
        <w:rPr>
          <w:rFonts w:ascii="Times New Roman" w:eastAsia="Times New Roman" w:hAnsi="Times New Roman"/>
          <w:sz w:val="24"/>
          <w:szCs w:val="24"/>
          <w:lang w:eastAsia="ar-SA"/>
        </w:rPr>
        <w:t>5</w:t>
      </w:r>
      <w:r w:rsidRPr="0056523E">
        <w:rPr>
          <w:rFonts w:ascii="Times New Roman" w:eastAsia="Times New Roman" w:hAnsi="Times New Roman"/>
          <w:sz w:val="24"/>
          <w:szCs w:val="24"/>
          <w:lang w:eastAsia="ar-SA"/>
        </w:rPr>
        <w:t>. bendradarbiauja su sveikatos priežiūros, švietimo, kultūros bei kitomis institucijomis bei nevyriausybinėmis organizacijomis;</w:t>
      </w:r>
    </w:p>
    <w:p w:rsidR="00856C97" w:rsidRDefault="00856C97" w:rsidP="00856C97">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12.16. atlieka asmens gebėjimo pasirūpinti savimi ir priimti kasdienius sprendimus vertinimą;</w:t>
      </w:r>
    </w:p>
    <w:p w:rsidR="00856C97" w:rsidRDefault="00856C97" w:rsidP="00856C97">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12.17. </w:t>
      </w:r>
      <w:r>
        <w:rPr>
          <w:rFonts w:ascii="Times New Roman" w:hAnsi="Times New Roman"/>
          <w:sz w:val="24"/>
          <w:szCs w:val="24"/>
        </w:rPr>
        <w:t>atlieka asmens veiklos ir gebėjimų dalyvauti vertinimą;</w:t>
      </w:r>
    </w:p>
    <w:p w:rsidR="00856C97" w:rsidRDefault="00856C97" w:rsidP="00856C97">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12.18. teikia integralią pagalbą Kėdainių rajono gyventojams;</w:t>
      </w:r>
    </w:p>
    <w:p w:rsidR="00856C97" w:rsidRDefault="00856C97" w:rsidP="00856C97">
      <w:pPr>
        <w:suppressAutoHyphens/>
        <w:spacing w:after="0" w:line="240" w:lineRule="auto"/>
        <w:ind w:firstLine="680"/>
        <w:jc w:val="both"/>
        <w:rPr>
          <w:rFonts w:ascii="Times New Roman" w:hAnsi="Times New Roman"/>
          <w:sz w:val="24"/>
          <w:szCs w:val="24"/>
        </w:rPr>
      </w:pPr>
      <w:r>
        <w:rPr>
          <w:rFonts w:ascii="Times New Roman" w:eastAsia="Times New Roman" w:hAnsi="Times New Roman"/>
          <w:sz w:val="24"/>
          <w:szCs w:val="24"/>
          <w:lang w:eastAsia="ar-SA"/>
        </w:rPr>
        <w:t xml:space="preserve">12.19. </w:t>
      </w:r>
      <w:r>
        <w:rPr>
          <w:rFonts w:ascii="Times New Roman" w:hAnsi="Times New Roman"/>
          <w:sz w:val="24"/>
          <w:szCs w:val="24"/>
        </w:rPr>
        <w:t>v</w:t>
      </w:r>
      <w:r w:rsidRPr="00790FEE">
        <w:rPr>
          <w:rFonts w:ascii="Times New Roman" w:hAnsi="Times New Roman"/>
          <w:sz w:val="24"/>
          <w:szCs w:val="24"/>
        </w:rPr>
        <w:t>ykdo suaugusio asmens globėjo (rūpintojo) pareigas, kai asmuo gyvena bendruomenėje ir nėra fizinio asmens, galinčio eiti globėjo (rūpintojo) pareigas</w:t>
      </w:r>
      <w:r>
        <w:rPr>
          <w:rFonts w:ascii="Times New Roman" w:hAnsi="Times New Roman"/>
          <w:sz w:val="24"/>
          <w:szCs w:val="24"/>
        </w:rPr>
        <w:t>;</w:t>
      </w:r>
    </w:p>
    <w:p w:rsidR="00856C97" w:rsidRPr="00D74C44" w:rsidRDefault="00856C97" w:rsidP="00856C97">
      <w:pPr>
        <w:suppressAutoHyphens/>
        <w:spacing w:after="0" w:line="240" w:lineRule="auto"/>
        <w:ind w:firstLine="680"/>
        <w:jc w:val="both"/>
        <w:rPr>
          <w:rFonts w:ascii="Times New Roman" w:hAnsi="Times New Roman"/>
          <w:sz w:val="24"/>
          <w:szCs w:val="24"/>
        </w:rPr>
      </w:pPr>
      <w:r w:rsidRPr="00D74C44">
        <w:rPr>
          <w:rFonts w:ascii="Times New Roman" w:hAnsi="Times New Roman"/>
          <w:sz w:val="24"/>
          <w:szCs w:val="24"/>
        </w:rPr>
        <w:t>12.20. teikia asmeninės pagalbos (asmeninio asistento) paslaugas neįgaliesiems;</w:t>
      </w:r>
    </w:p>
    <w:p w:rsidR="00856C97" w:rsidRDefault="00856C97" w:rsidP="00856C97">
      <w:pPr>
        <w:suppressAutoHyphens/>
        <w:spacing w:after="0" w:line="240" w:lineRule="auto"/>
        <w:ind w:firstLine="680"/>
        <w:jc w:val="both"/>
        <w:rPr>
          <w:rFonts w:ascii="Times New Roman" w:hAnsi="Times New Roman"/>
          <w:sz w:val="24"/>
          <w:szCs w:val="24"/>
        </w:rPr>
      </w:pPr>
      <w:r w:rsidRPr="00D74C44">
        <w:rPr>
          <w:rFonts w:ascii="Times New Roman" w:hAnsi="Times New Roman"/>
          <w:sz w:val="24"/>
          <w:szCs w:val="24"/>
        </w:rPr>
        <w:t>12.21. organizuoja iš pataisos įstaigų paleidžiamų asmenų socialinės integracijos</w:t>
      </w:r>
      <w:r w:rsidRPr="00D74C44">
        <w:t xml:space="preserve"> </w:t>
      </w:r>
      <w:r w:rsidRPr="00D74C44">
        <w:rPr>
          <w:rFonts w:ascii="Times New Roman" w:hAnsi="Times New Roman"/>
          <w:sz w:val="24"/>
          <w:szCs w:val="24"/>
        </w:rPr>
        <w:t>antrąjį etapą.</w:t>
      </w:r>
    </w:p>
    <w:p w:rsidR="00856C97" w:rsidRDefault="00D02779" w:rsidP="00856C97">
      <w:pPr>
        <w:suppressAutoHyphens/>
        <w:spacing w:after="0" w:line="240" w:lineRule="auto"/>
        <w:ind w:firstLine="680"/>
        <w:jc w:val="both"/>
        <w:rPr>
          <w:rFonts w:ascii="Times New Roman" w:hAnsi="Times New Roman"/>
          <w:sz w:val="24"/>
          <w:szCs w:val="24"/>
        </w:rPr>
      </w:pPr>
      <w:r w:rsidRPr="00D31D1F">
        <w:rPr>
          <w:rFonts w:ascii="Times New Roman" w:hAnsi="Times New Roman"/>
          <w:sz w:val="24"/>
          <w:szCs w:val="24"/>
          <w:highlight w:val="yellow"/>
        </w:rPr>
        <w:t xml:space="preserve">12.22 </w:t>
      </w:r>
      <w:r w:rsidR="00D31D1F" w:rsidRPr="00D31D1F">
        <w:rPr>
          <w:rFonts w:ascii="Times New Roman" w:hAnsi="Times New Roman"/>
          <w:sz w:val="24"/>
          <w:szCs w:val="24"/>
          <w:highlight w:val="yellow"/>
        </w:rPr>
        <w:t>teikia laikino atokvėpio paslaugas asmens namuose</w:t>
      </w:r>
      <w:r w:rsidRPr="00D31D1F">
        <w:rPr>
          <w:rFonts w:ascii="Times New Roman" w:hAnsi="Times New Roman"/>
          <w:sz w:val="24"/>
          <w:szCs w:val="24"/>
          <w:highlight w:val="yellow"/>
        </w:rPr>
        <w:t>.</w:t>
      </w:r>
      <w:r w:rsidRPr="00ED0AAE">
        <w:t xml:space="preserve"> </w:t>
      </w:r>
    </w:p>
    <w:p w:rsidR="00856C97" w:rsidRDefault="00856C97" w:rsidP="00856C97">
      <w:pPr>
        <w:suppressAutoHyphens/>
        <w:spacing w:after="0" w:line="240" w:lineRule="auto"/>
        <w:ind w:firstLine="680"/>
        <w:jc w:val="both"/>
        <w:rPr>
          <w:rFonts w:ascii="Times New Roman" w:hAnsi="Times New Roman"/>
          <w:sz w:val="24"/>
          <w:szCs w:val="24"/>
        </w:rPr>
      </w:pPr>
    </w:p>
    <w:p w:rsidR="00856C97" w:rsidRDefault="00856C97" w:rsidP="00856C97">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III</w:t>
      </w:r>
      <w:r>
        <w:rPr>
          <w:rFonts w:ascii="Times New Roman" w:eastAsia="Times New Roman" w:hAnsi="Times New Roman"/>
          <w:b/>
          <w:sz w:val="24"/>
          <w:szCs w:val="24"/>
          <w:lang w:eastAsia="ar-SA"/>
        </w:rPr>
        <w:t xml:space="preserve"> SKYRIUS</w:t>
      </w:r>
    </w:p>
    <w:p w:rsidR="00856C97" w:rsidRPr="0056523E" w:rsidRDefault="00856C97" w:rsidP="00856C97">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 xml:space="preserve"> CENTRO TEISĖS</w:t>
      </w:r>
    </w:p>
    <w:p w:rsidR="00856C97" w:rsidRPr="0056523E" w:rsidRDefault="00856C97" w:rsidP="00856C97">
      <w:pPr>
        <w:suppressAutoHyphens/>
        <w:spacing w:after="0" w:line="240" w:lineRule="auto"/>
        <w:jc w:val="center"/>
        <w:rPr>
          <w:rFonts w:ascii="Times New Roman" w:eastAsia="Times New Roman" w:hAnsi="Times New Roman"/>
          <w:b/>
          <w:sz w:val="24"/>
          <w:szCs w:val="24"/>
          <w:lang w:eastAsia="ar-SA"/>
        </w:rPr>
      </w:pPr>
    </w:p>
    <w:p w:rsidR="00856C97" w:rsidRPr="0056523E" w:rsidRDefault="00856C97" w:rsidP="00856C97">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13.</w:t>
      </w:r>
      <w:r>
        <w:rPr>
          <w:rFonts w:ascii="Times New Roman" w:eastAsia="Times New Roman" w:hAnsi="Times New Roman"/>
          <w:sz w:val="24"/>
          <w:szCs w:val="24"/>
          <w:lang w:eastAsia="ar-SA"/>
        </w:rPr>
        <w:t xml:space="preserve"> </w:t>
      </w:r>
      <w:r w:rsidRPr="0056523E">
        <w:rPr>
          <w:rFonts w:ascii="Times New Roman" w:eastAsia="Times New Roman" w:hAnsi="Times New Roman"/>
          <w:sz w:val="24"/>
          <w:szCs w:val="24"/>
          <w:lang w:eastAsia="ar-SA"/>
        </w:rPr>
        <w:t>Centras, vykdydamas savo funkcijas, turi teisę:</w:t>
      </w:r>
    </w:p>
    <w:p w:rsidR="00856C97" w:rsidRPr="0056523E" w:rsidRDefault="00856C97" w:rsidP="00856C97">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13.1. sudaryti sutartis su  juridiniais bei fiziniais asmenimis;</w:t>
      </w:r>
    </w:p>
    <w:p w:rsidR="00856C97" w:rsidRPr="0056523E" w:rsidRDefault="00856C97" w:rsidP="00856C97">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13.2. bendradarbiauti su Lietuvos Respublikos valstybės ir savivaldybių institucijomis, įstaigomis, nevyriausybinėmis organizacijomis, kitų valstybių institucijomis, tarptautinėmis organizacijomis bei žiniasklaidos atstovais;</w:t>
      </w:r>
    </w:p>
    <w:p w:rsidR="00856C97" w:rsidRPr="0056523E" w:rsidRDefault="00856C97" w:rsidP="00856C97">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13.3. teikti pasiūlymus Kėdainių rajono savivaldybei su Centro veikla susijusiais klausimais;</w:t>
      </w:r>
    </w:p>
    <w:p w:rsidR="00856C97" w:rsidRPr="0056523E" w:rsidRDefault="00856C97" w:rsidP="00856C97">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13.4. gauti iš valstybės, savivaldybės institucijų ir kitų įstaigų informaciją, išvadas, pasiūlymus Centro kompetencijos klausimais;</w:t>
      </w:r>
    </w:p>
    <w:p w:rsidR="00856C97" w:rsidRPr="0056523E" w:rsidRDefault="00856C97" w:rsidP="00856C97">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13.5. pasitelkti savo darbui reikalingus specialistus pagal sutartis;</w:t>
      </w:r>
    </w:p>
    <w:p w:rsidR="00856C97" w:rsidRPr="0056523E" w:rsidRDefault="00856C97" w:rsidP="00856C97">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13.6. Centras turi ir kitas įstatymų ir kitų teisės aktų suteiktas teises.</w:t>
      </w:r>
    </w:p>
    <w:p w:rsidR="00856C97" w:rsidRPr="0056523E" w:rsidRDefault="00856C97" w:rsidP="00856C97">
      <w:pPr>
        <w:suppressAutoHyphens/>
        <w:spacing w:after="0" w:line="240" w:lineRule="auto"/>
        <w:jc w:val="both"/>
        <w:rPr>
          <w:rFonts w:ascii="Times New Roman" w:eastAsia="Times New Roman" w:hAnsi="Times New Roman"/>
          <w:sz w:val="24"/>
          <w:szCs w:val="24"/>
          <w:lang w:eastAsia="ar-SA"/>
        </w:rPr>
      </w:pPr>
    </w:p>
    <w:p w:rsidR="00856C97" w:rsidRDefault="00856C97" w:rsidP="00856C97">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 xml:space="preserve">IV </w:t>
      </w:r>
      <w:r>
        <w:rPr>
          <w:rFonts w:ascii="Times New Roman" w:eastAsia="Times New Roman" w:hAnsi="Times New Roman"/>
          <w:b/>
          <w:sz w:val="24"/>
          <w:szCs w:val="24"/>
          <w:lang w:eastAsia="ar-SA"/>
        </w:rPr>
        <w:t>SKYRIUS</w:t>
      </w:r>
    </w:p>
    <w:p w:rsidR="00856C97" w:rsidRPr="0056523E" w:rsidRDefault="00856C97" w:rsidP="00856C97">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CENTRO DARBO ORGANIZAVIMAS</w:t>
      </w:r>
    </w:p>
    <w:p w:rsidR="00856C97" w:rsidRPr="0056523E" w:rsidRDefault="00856C97" w:rsidP="00856C97">
      <w:pPr>
        <w:tabs>
          <w:tab w:val="left" w:pos="3570"/>
        </w:tabs>
        <w:suppressAutoHyphens/>
        <w:spacing w:after="0" w:line="240" w:lineRule="auto"/>
        <w:rPr>
          <w:rFonts w:ascii="Times New Roman" w:eastAsia="Times New Roman" w:hAnsi="Times New Roman"/>
          <w:sz w:val="24"/>
          <w:szCs w:val="24"/>
          <w:lang w:eastAsia="ar-SA"/>
        </w:rPr>
      </w:pPr>
    </w:p>
    <w:p w:rsidR="00856C97" w:rsidRPr="00370E29" w:rsidRDefault="00856C97" w:rsidP="00856C97">
      <w:pPr>
        <w:tabs>
          <w:tab w:val="left" w:pos="3570"/>
        </w:tabs>
        <w:suppressAutoHyphens/>
        <w:spacing w:after="0" w:line="240" w:lineRule="auto"/>
        <w:ind w:firstLine="680"/>
        <w:jc w:val="both"/>
        <w:rPr>
          <w:rFonts w:ascii="Times New Roman" w:eastAsia="Times New Roman" w:hAnsi="Times New Roman"/>
          <w:strike/>
          <w:sz w:val="24"/>
          <w:szCs w:val="24"/>
          <w:lang w:eastAsia="ar-SA"/>
        </w:rPr>
      </w:pPr>
      <w:r w:rsidRPr="0056523E">
        <w:rPr>
          <w:rFonts w:ascii="Times New Roman" w:eastAsia="Times New Roman" w:hAnsi="Times New Roman"/>
          <w:sz w:val="24"/>
          <w:szCs w:val="24"/>
          <w:lang w:eastAsia="ar-SA"/>
        </w:rPr>
        <w:t xml:space="preserve">14. </w:t>
      </w:r>
      <w:r w:rsidR="00370E29" w:rsidRPr="00370E29">
        <w:rPr>
          <w:rFonts w:ascii="Times New Roman" w:eastAsia="Times New Roman" w:hAnsi="Times New Roman"/>
          <w:sz w:val="24"/>
          <w:szCs w:val="24"/>
          <w:highlight w:val="yellow"/>
          <w:lang w:eastAsia="ar-SA"/>
        </w:rPr>
        <w:t>Centrui vadovauja direktorius, kuris konkurso būdu į pareigas skiriamas ir iš jų atleidžiamas teisės aktų nustatyta tvarka.</w:t>
      </w:r>
      <w:r w:rsidR="00370E29">
        <w:rPr>
          <w:rFonts w:ascii="Times New Roman" w:eastAsia="Times New Roman" w:hAnsi="Times New Roman"/>
          <w:sz w:val="24"/>
          <w:szCs w:val="24"/>
          <w:lang w:eastAsia="ar-SA"/>
        </w:rPr>
        <w:t xml:space="preserve"> </w:t>
      </w:r>
      <w:r w:rsidRPr="00370E29">
        <w:rPr>
          <w:rFonts w:ascii="Times New Roman" w:eastAsia="Times New Roman" w:hAnsi="Times New Roman"/>
          <w:strike/>
          <w:sz w:val="24"/>
          <w:szCs w:val="24"/>
          <w:lang w:eastAsia="ar-SA"/>
        </w:rPr>
        <w:t>Centrui vadovauja direktorius, kurį konkurso būdu skiria į pareigas ir atleidžia iš jų Kėdainių  rajono savivaldybės taryba Lietuvos Respublikos įstatymų nustatyta tvarka.</w:t>
      </w:r>
    </w:p>
    <w:p w:rsidR="00856C97" w:rsidRPr="0056523E" w:rsidRDefault="00856C97" w:rsidP="00856C97">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 xml:space="preserve">15. Centro direktorius yra atskaitingas Kėdainių rajono  savivaldybės </w:t>
      </w:r>
      <w:r>
        <w:rPr>
          <w:rFonts w:ascii="Times New Roman" w:eastAsia="Times New Roman" w:hAnsi="Times New Roman"/>
          <w:sz w:val="24"/>
          <w:szCs w:val="24"/>
          <w:lang w:eastAsia="ar-SA"/>
        </w:rPr>
        <w:t>merui</w:t>
      </w:r>
      <w:r w:rsidRPr="0056523E">
        <w:rPr>
          <w:rFonts w:ascii="Times New Roman" w:eastAsia="Times New Roman" w:hAnsi="Times New Roman"/>
          <w:sz w:val="24"/>
          <w:szCs w:val="24"/>
          <w:lang w:eastAsia="ar-SA"/>
        </w:rPr>
        <w:t>.</w:t>
      </w:r>
    </w:p>
    <w:p w:rsidR="00856C97" w:rsidRPr="0056523E" w:rsidRDefault="00856C97" w:rsidP="00856C97">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16. Centro direktorius:</w:t>
      </w:r>
    </w:p>
    <w:p w:rsidR="00856C97" w:rsidRPr="0056523E" w:rsidRDefault="00856C97" w:rsidP="00856C97">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16.1. organizuoja ir užtikrina visų Centrui pavestų funkcijų vykdymą;</w:t>
      </w:r>
    </w:p>
    <w:p w:rsidR="00856C97" w:rsidRPr="0056523E" w:rsidRDefault="00856C97" w:rsidP="00856C97">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16.2. sprendžia Centro kompetencijai priskirtus klausimus;</w:t>
      </w:r>
    </w:p>
    <w:p w:rsidR="00856C97" w:rsidRPr="0056523E" w:rsidRDefault="00856C97" w:rsidP="00856C97">
      <w:pPr>
        <w:tabs>
          <w:tab w:val="left" w:pos="720"/>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16.3. priima ir atleidžia Centro darbuotojus, atlieka kitas personalo valdymo funkcijas bei          tvirtina pareig</w:t>
      </w:r>
      <w:r>
        <w:rPr>
          <w:rFonts w:ascii="Times New Roman" w:eastAsia="Times New Roman" w:hAnsi="Times New Roman"/>
          <w:sz w:val="24"/>
          <w:szCs w:val="24"/>
          <w:lang w:eastAsia="ar-SA"/>
        </w:rPr>
        <w:t>ybių</w:t>
      </w:r>
      <w:r w:rsidRPr="0056523E">
        <w:rPr>
          <w:rFonts w:ascii="Times New Roman" w:eastAsia="Times New Roman" w:hAnsi="Times New Roman"/>
          <w:sz w:val="24"/>
          <w:szCs w:val="24"/>
          <w:lang w:eastAsia="ar-SA"/>
        </w:rPr>
        <w:t xml:space="preserve"> aprašymus;</w:t>
      </w:r>
    </w:p>
    <w:p w:rsidR="00856C97" w:rsidRPr="0056523E" w:rsidRDefault="00856C97" w:rsidP="00856C97">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16.4. įgyvendina strateginius planus, programas Centro veiklai tobulinti;</w:t>
      </w:r>
    </w:p>
    <w:p w:rsidR="00856C97" w:rsidRPr="0056523E" w:rsidRDefault="00856C97" w:rsidP="00856C97">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16.5. pagal savo  kompetenciją leidžia  įsakymus ir užtikrina jų vykdymą;</w:t>
      </w:r>
    </w:p>
    <w:p w:rsidR="00856C97" w:rsidRPr="0056523E" w:rsidRDefault="00856C97" w:rsidP="00856C97">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16.6. rūpinasi, kad racionaliai ir taupiai būtų  naudojamos Centrui skirtos biudžeto ir kitos lėšos, tinkamai saugomos materialinės vertybės, atsako už Centro ūkinę ir finansinę veiklą;</w:t>
      </w:r>
    </w:p>
    <w:p w:rsidR="00856C97" w:rsidRPr="0056523E" w:rsidRDefault="00856C97" w:rsidP="00856C97">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16.7. organizuoja ir kontroliuoja darbo tvarką ir drausmę, tvirtina vidaus darbo tvarkos taisykles;</w:t>
      </w:r>
    </w:p>
    <w:p w:rsidR="00856C97" w:rsidRPr="0056523E" w:rsidRDefault="00856C97" w:rsidP="00856C97">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16.8. atsako už uždavinių ir funkcijų, numatytų šiuose nuostatuose, įgyvendinimą;</w:t>
      </w:r>
    </w:p>
    <w:p w:rsidR="00856C97" w:rsidRPr="0056523E" w:rsidRDefault="00856C97" w:rsidP="00856C97">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16.9. atstovauja Centrui teismuose, valstybinės valdžios, savivaldybės institucijose, santykiuose su kitais juridiniais ir fiziniais asmenimis;</w:t>
      </w:r>
    </w:p>
    <w:p w:rsidR="00856C97" w:rsidRPr="0056523E" w:rsidRDefault="00856C97" w:rsidP="00856C97">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16.10. teikia informaciją visuomenei apie Centro veiklą ir teikiamas paslaugas;</w:t>
      </w:r>
    </w:p>
    <w:p w:rsidR="00856C97" w:rsidRPr="0056523E" w:rsidRDefault="00856C97" w:rsidP="00856C97">
      <w:pPr>
        <w:suppressAutoHyphens/>
        <w:spacing w:after="0" w:line="240" w:lineRule="auto"/>
        <w:ind w:firstLine="680"/>
        <w:jc w:val="both"/>
        <w:rPr>
          <w:rFonts w:ascii="Times New Roman" w:eastAsia="Times New Roman" w:hAnsi="Times New Roman"/>
          <w:sz w:val="24"/>
          <w:szCs w:val="24"/>
          <w:lang w:eastAsia="ar-SA"/>
        </w:rPr>
      </w:pPr>
      <w:r w:rsidRPr="0085574A">
        <w:rPr>
          <w:rFonts w:ascii="Times New Roman" w:eastAsia="Times New Roman" w:hAnsi="Times New Roman"/>
          <w:sz w:val="24"/>
          <w:szCs w:val="24"/>
          <w:lang w:eastAsia="ar-SA"/>
        </w:rPr>
        <w:t>16.11</w:t>
      </w:r>
      <w:r w:rsidRPr="0056523E">
        <w:rPr>
          <w:rFonts w:ascii="Times New Roman" w:eastAsia="Times New Roman" w:hAnsi="Times New Roman"/>
          <w:sz w:val="24"/>
          <w:szCs w:val="24"/>
          <w:lang w:eastAsia="ar-SA"/>
        </w:rPr>
        <w:t>. tvirtina Centro  vidaus struktūrą ir pareigybių sąrašą, neviršijant nustatyto didžiausio leistino pareigybių skaičiaus, padalinių darbo organizavimo, klientų priėmimo ir kt. reikalingas tvarkas;</w:t>
      </w:r>
    </w:p>
    <w:p w:rsidR="00856C97" w:rsidRPr="0056523E" w:rsidRDefault="00856C97" w:rsidP="00856C97">
      <w:pPr>
        <w:suppressAutoHyphens/>
        <w:spacing w:after="0" w:line="240" w:lineRule="auto"/>
        <w:ind w:firstLine="680"/>
        <w:jc w:val="both"/>
        <w:rPr>
          <w:rFonts w:ascii="Times New Roman" w:eastAsia="Times New Roman" w:hAnsi="Times New Roman"/>
          <w:sz w:val="24"/>
          <w:szCs w:val="24"/>
          <w:lang w:eastAsia="ar-SA"/>
        </w:rPr>
      </w:pPr>
      <w:r w:rsidRPr="0085574A">
        <w:rPr>
          <w:rFonts w:ascii="Times New Roman" w:eastAsia="Times New Roman" w:hAnsi="Times New Roman"/>
          <w:sz w:val="24"/>
          <w:szCs w:val="24"/>
          <w:lang w:eastAsia="ar-SA"/>
        </w:rPr>
        <w:t>16.12</w:t>
      </w:r>
      <w:r w:rsidRPr="0056523E">
        <w:rPr>
          <w:rFonts w:ascii="Times New Roman" w:eastAsia="Times New Roman" w:hAnsi="Times New Roman"/>
          <w:sz w:val="24"/>
          <w:szCs w:val="24"/>
          <w:lang w:eastAsia="ar-SA"/>
        </w:rPr>
        <w:t>. vykdo kitas įstatymų ir teisės aktų jam pavestas funkcijas.</w:t>
      </w:r>
    </w:p>
    <w:p w:rsidR="00856C97" w:rsidRDefault="00856C97" w:rsidP="00856C97">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17. Centro darbuotojų uždavinius, funkcijas ir atsakomybę reglamentuoja pareigybi</w:t>
      </w:r>
      <w:r>
        <w:rPr>
          <w:rFonts w:ascii="Times New Roman" w:eastAsia="Times New Roman" w:hAnsi="Times New Roman"/>
          <w:sz w:val="24"/>
          <w:szCs w:val="24"/>
          <w:lang w:eastAsia="ar-SA"/>
        </w:rPr>
        <w:t>ų</w:t>
      </w:r>
      <w:r w:rsidRPr="0056523E">
        <w:rPr>
          <w:rFonts w:ascii="Times New Roman" w:eastAsia="Times New Roman" w:hAnsi="Times New Roman"/>
          <w:sz w:val="24"/>
          <w:szCs w:val="24"/>
          <w:lang w:eastAsia="ar-SA"/>
        </w:rPr>
        <w:t xml:space="preserve"> aprašymai.</w:t>
      </w:r>
    </w:p>
    <w:p w:rsidR="00856C97" w:rsidRPr="0056523E" w:rsidRDefault="00856C97" w:rsidP="00856C97">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18. </w:t>
      </w:r>
      <w:r>
        <w:rPr>
          <w:rFonts w:ascii="Times New Roman" w:hAnsi="Times New Roman"/>
          <w:sz w:val="24"/>
          <w:szCs w:val="24"/>
        </w:rPr>
        <w:t>D</w:t>
      </w:r>
      <w:r w:rsidRPr="00790FEE">
        <w:rPr>
          <w:rFonts w:ascii="Times New Roman" w:hAnsi="Times New Roman"/>
          <w:sz w:val="24"/>
          <w:szCs w:val="24"/>
        </w:rPr>
        <w:t xml:space="preserve">arbo sutartis su juridinio asmens vadovu pasibaigia </w:t>
      </w:r>
      <w:r w:rsidRPr="00DF553F">
        <w:rPr>
          <w:rFonts w:ascii="Times New Roman" w:hAnsi="Times New Roman"/>
          <w:strike/>
          <w:sz w:val="24"/>
          <w:szCs w:val="24"/>
          <w:highlight w:val="yellow"/>
        </w:rPr>
        <w:t>atšaukus juridinio asmens vadovą</w:t>
      </w:r>
      <w:r w:rsidRPr="00790FEE">
        <w:rPr>
          <w:rFonts w:ascii="Times New Roman" w:hAnsi="Times New Roman"/>
          <w:sz w:val="24"/>
          <w:szCs w:val="24"/>
        </w:rPr>
        <w:t xml:space="preserve"> įstatymuose </w:t>
      </w:r>
      <w:r w:rsidRPr="00DF553F">
        <w:rPr>
          <w:rFonts w:ascii="Times New Roman" w:hAnsi="Times New Roman"/>
          <w:strike/>
          <w:sz w:val="24"/>
          <w:szCs w:val="24"/>
          <w:highlight w:val="yellow"/>
        </w:rPr>
        <w:t>arba steigimo dokumentuose</w:t>
      </w:r>
      <w:r w:rsidRPr="00790FEE">
        <w:rPr>
          <w:rFonts w:ascii="Times New Roman" w:hAnsi="Times New Roman"/>
          <w:sz w:val="24"/>
          <w:szCs w:val="24"/>
        </w:rPr>
        <w:t xml:space="preserve"> nustatyta tvarka.</w:t>
      </w:r>
    </w:p>
    <w:p w:rsidR="00856C97" w:rsidRDefault="00856C97" w:rsidP="00856C97">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Pr>
          <w:rFonts w:ascii="Times New Roman" w:eastAsia="Times New Roman" w:hAnsi="Times New Roman"/>
          <w:sz w:val="24"/>
          <w:szCs w:val="24"/>
          <w:lang w:eastAsia="ar-SA"/>
        </w:rPr>
        <w:t>9</w:t>
      </w:r>
      <w:r w:rsidRPr="0056523E">
        <w:rPr>
          <w:rFonts w:ascii="Times New Roman" w:eastAsia="Times New Roman" w:hAnsi="Times New Roman"/>
          <w:sz w:val="24"/>
          <w:szCs w:val="24"/>
          <w:lang w:eastAsia="ar-SA"/>
        </w:rPr>
        <w:t>. Centro direktorius ir darbuotojai už  drausmės pažeidimus atsako Lietuvos Respublikos įstatymų nustatyta tvarka.</w:t>
      </w:r>
    </w:p>
    <w:p w:rsidR="00856C97" w:rsidRPr="0056523E" w:rsidRDefault="00856C97" w:rsidP="00856C97">
      <w:pPr>
        <w:suppressAutoHyphens/>
        <w:spacing w:after="0" w:line="240" w:lineRule="auto"/>
        <w:ind w:left="720"/>
        <w:jc w:val="both"/>
        <w:rPr>
          <w:rFonts w:ascii="Times New Roman" w:eastAsia="Times New Roman" w:hAnsi="Times New Roman"/>
          <w:sz w:val="24"/>
          <w:szCs w:val="24"/>
          <w:lang w:eastAsia="ar-SA"/>
        </w:rPr>
      </w:pPr>
    </w:p>
    <w:p w:rsidR="00856C97" w:rsidRDefault="00856C97" w:rsidP="00856C97">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V</w:t>
      </w:r>
      <w:r>
        <w:rPr>
          <w:rFonts w:ascii="Times New Roman" w:eastAsia="Times New Roman" w:hAnsi="Times New Roman"/>
          <w:b/>
          <w:sz w:val="24"/>
          <w:szCs w:val="24"/>
          <w:lang w:eastAsia="ar-SA"/>
        </w:rPr>
        <w:t xml:space="preserve"> SKYRIUS</w:t>
      </w:r>
    </w:p>
    <w:p w:rsidR="00856C97" w:rsidRPr="0056523E" w:rsidRDefault="00856C97" w:rsidP="00856C97">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 xml:space="preserve"> CENTRO DARBUOTOJŲ PRIĖMIMAS Į DARBĄ IR ATLEIDIMAS IŠ JO, </w:t>
      </w:r>
    </w:p>
    <w:p w:rsidR="00856C97" w:rsidRDefault="00856C97" w:rsidP="00856C97">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DARBO UŽMOKESČIO JIEMS MOKĖJIMAS</w:t>
      </w:r>
    </w:p>
    <w:p w:rsidR="00856C97" w:rsidRPr="0056523E" w:rsidRDefault="00856C97" w:rsidP="00856C97">
      <w:pPr>
        <w:suppressAutoHyphens/>
        <w:spacing w:after="0" w:line="240" w:lineRule="auto"/>
        <w:ind w:left="720"/>
        <w:jc w:val="center"/>
        <w:rPr>
          <w:rFonts w:ascii="Times New Roman" w:eastAsia="Times New Roman" w:hAnsi="Times New Roman"/>
          <w:b/>
          <w:sz w:val="24"/>
          <w:szCs w:val="24"/>
          <w:lang w:eastAsia="ar-SA"/>
        </w:rPr>
      </w:pPr>
    </w:p>
    <w:p w:rsidR="00856C97" w:rsidRPr="0056523E" w:rsidRDefault="00856C97" w:rsidP="00856C97">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20</w:t>
      </w:r>
      <w:r w:rsidRPr="0056523E">
        <w:rPr>
          <w:rFonts w:ascii="Times New Roman" w:eastAsia="Times New Roman" w:hAnsi="Times New Roman"/>
          <w:sz w:val="24"/>
          <w:szCs w:val="24"/>
          <w:lang w:eastAsia="ar-SA"/>
        </w:rPr>
        <w:t>. Centro darbuotojų priėmimo į darbą ir atleidimo iš jo tvarka ir sąlygos, darbo užmokestis nustatomi vadovaujantis Lietuvos Respublikos įstatymais, Lietuvos Respublikos Vyriausybės nutarimais ir kitais  teisės aktais.</w:t>
      </w:r>
    </w:p>
    <w:p w:rsidR="00856C97" w:rsidRPr="0056523E" w:rsidRDefault="00856C97" w:rsidP="00856C97">
      <w:pPr>
        <w:suppressAutoHyphens/>
        <w:spacing w:after="0" w:line="240" w:lineRule="auto"/>
        <w:rPr>
          <w:rFonts w:ascii="Times New Roman" w:eastAsia="Times New Roman" w:hAnsi="Times New Roman"/>
          <w:b/>
          <w:sz w:val="24"/>
          <w:szCs w:val="24"/>
          <w:lang w:eastAsia="ar-SA"/>
        </w:rPr>
      </w:pPr>
    </w:p>
    <w:p w:rsidR="00856C97" w:rsidRDefault="00856C97" w:rsidP="00856C97">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VI</w:t>
      </w:r>
      <w:r>
        <w:rPr>
          <w:rFonts w:ascii="Times New Roman" w:eastAsia="Times New Roman" w:hAnsi="Times New Roman"/>
          <w:b/>
          <w:sz w:val="24"/>
          <w:szCs w:val="24"/>
          <w:lang w:eastAsia="ar-SA"/>
        </w:rPr>
        <w:t xml:space="preserve"> SKYRIUS</w:t>
      </w:r>
    </w:p>
    <w:p w:rsidR="00856C97" w:rsidRPr="0056523E" w:rsidRDefault="00856C97" w:rsidP="00856C97">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 xml:space="preserve"> CENTRO FINANSAVIMAS IR KONTROLĖ</w:t>
      </w:r>
    </w:p>
    <w:p w:rsidR="00856C97" w:rsidRPr="0056523E" w:rsidRDefault="00856C97" w:rsidP="00856C97">
      <w:pPr>
        <w:suppressAutoHyphens/>
        <w:spacing w:after="0" w:line="240" w:lineRule="auto"/>
        <w:rPr>
          <w:rFonts w:ascii="Times New Roman" w:eastAsia="Times New Roman" w:hAnsi="Times New Roman"/>
          <w:b/>
          <w:sz w:val="24"/>
          <w:szCs w:val="24"/>
          <w:lang w:eastAsia="ar-SA"/>
        </w:rPr>
      </w:pPr>
    </w:p>
    <w:p w:rsidR="00856C97" w:rsidRPr="0056523E" w:rsidRDefault="00856C97" w:rsidP="00856C97">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Pr>
          <w:rFonts w:ascii="Times New Roman" w:eastAsia="Times New Roman" w:hAnsi="Times New Roman"/>
          <w:sz w:val="24"/>
          <w:szCs w:val="24"/>
          <w:lang w:eastAsia="ar-SA"/>
        </w:rPr>
        <w:t>1</w:t>
      </w:r>
      <w:r w:rsidRPr="0056523E">
        <w:rPr>
          <w:rFonts w:ascii="Times New Roman" w:eastAsia="Times New Roman" w:hAnsi="Times New Roman"/>
          <w:sz w:val="24"/>
          <w:szCs w:val="24"/>
          <w:lang w:eastAsia="ar-SA"/>
        </w:rPr>
        <w:t>. Centras turtą valdo, naudoja ir disponuoja jam patikėjimo teise perduotu Kėdainių rajono savivaldybės tarybos sprendimu bei įsigytu iš rajono savivaldybės biudžeto skirtų  asignavimų bei  kitų  šaltinių nematerialiuoju, ilgalaikiu ir trumpalaikiu  materialiuoju turtu įstatymų nustatyta tvarka.</w:t>
      </w:r>
    </w:p>
    <w:p w:rsidR="00856C97" w:rsidRPr="0056523E" w:rsidRDefault="00856C97" w:rsidP="00856C97">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Pr>
          <w:rFonts w:ascii="Times New Roman" w:eastAsia="Times New Roman" w:hAnsi="Times New Roman"/>
          <w:sz w:val="24"/>
          <w:szCs w:val="24"/>
          <w:lang w:eastAsia="ar-SA"/>
        </w:rPr>
        <w:t>2</w:t>
      </w:r>
      <w:r w:rsidRPr="0056523E">
        <w:rPr>
          <w:rFonts w:ascii="Times New Roman" w:eastAsia="Times New Roman" w:hAnsi="Times New Roman"/>
          <w:sz w:val="24"/>
          <w:szCs w:val="24"/>
          <w:lang w:eastAsia="ar-SA"/>
        </w:rPr>
        <w:t>. Centro  lėšų  šaltiniai:</w:t>
      </w:r>
    </w:p>
    <w:p w:rsidR="00856C97" w:rsidRPr="0056523E" w:rsidRDefault="00856C97" w:rsidP="00856C97">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Pr>
          <w:rFonts w:ascii="Times New Roman" w:eastAsia="Times New Roman" w:hAnsi="Times New Roman"/>
          <w:sz w:val="24"/>
          <w:szCs w:val="24"/>
          <w:lang w:eastAsia="ar-SA"/>
        </w:rPr>
        <w:t>2</w:t>
      </w:r>
      <w:r w:rsidRPr="0056523E">
        <w:rPr>
          <w:rFonts w:ascii="Times New Roman" w:eastAsia="Times New Roman" w:hAnsi="Times New Roman"/>
          <w:sz w:val="24"/>
          <w:szCs w:val="24"/>
          <w:lang w:eastAsia="ar-SA"/>
        </w:rPr>
        <w:t>.1. Kėdainių rajono savivaldybės biudžeto lėšos;</w:t>
      </w:r>
    </w:p>
    <w:p w:rsidR="00856C97" w:rsidRPr="0056523E" w:rsidRDefault="00856C97" w:rsidP="00856C97">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Pr>
          <w:rFonts w:ascii="Times New Roman" w:eastAsia="Times New Roman" w:hAnsi="Times New Roman"/>
          <w:sz w:val="24"/>
          <w:szCs w:val="24"/>
          <w:lang w:eastAsia="ar-SA"/>
        </w:rPr>
        <w:t>2</w:t>
      </w:r>
      <w:r w:rsidRPr="0056523E">
        <w:rPr>
          <w:rFonts w:ascii="Times New Roman" w:eastAsia="Times New Roman" w:hAnsi="Times New Roman"/>
          <w:sz w:val="24"/>
          <w:szCs w:val="24"/>
          <w:lang w:eastAsia="ar-SA"/>
        </w:rPr>
        <w:t>.2. Lietuvos Respublikos valstybės biudžeto lėšos;</w:t>
      </w:r>
    </w:p>
    <w:p w:rsidR="00856C97" w:rsidRPr="0056523E" w:rsidRDefault="00856C97" w:rsidP="00856C97">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Pr>
          <w:rFonts w:ascii="Times New Roman" w:eastAsia="Times New Roman" w:hAnsi="Times New Roman"/>
          <w:sz w:val="24"/>
          <w:szCs w:val="24"/>
          <w:lang w:eastAsia="ar-SA"/>
        </w:rPr>
        <w:t>2</w:t>
      </w:r>
      <w:r w:rsidRPr="0056523E">
        <w:rPr>
          <w:rFonts w:ascii="Times New Roman" w:eastAsia="Times New Roman" w:hAnsi="Times New Roman"/>
          <w:sz w:val="24"/>
          <w:szCs w:val="24"/>
          <w:lang w:eastAsia="ar-SA"/>
        </w:rPr>
        <w:t>.3. lėšos gautos kaip parama iš kitų Lietuvos ir užsienio valstybių fizinių arba juridinių asmenų;</w:t>
      </w:r>
    </w:p>
    <w:p w:rsidR="00856C97" w:rsidRPr="0056523E" w:rsidRDefault="00856C97" w:rsidP="00856C97">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Pr>
          <w:rFonts w:ascii="Times New Roman" w:eastAsia="Times New Roman" w:hAnsi="Times New Roman"/>
          <w:sz w:val="24"/>
          <w:szCs w:val="24"/>
          <w:lang w:eastAsia="ar-SA"/>
        </w:rPr>
        <w:t>2</w:t>
      </w:r>
      <w:r w:rsidRPr="0056523E">
        <w:rPr>
          <w:rFonts w:ascii="Times New Roman" w:eastAsia="Times New Roman" w:hAnsi="Times New Roman"/>
          <w:sz w:val="24"/>
          <w:szCs w:val="24"/>
          <w:lang w:eastAsia="ar-SA"/>
        </w:rPr>
        <w:t>.4. Lietuvos ir užsienio fondų lėšos;</w:t>
      </w:r>
    </w:p>
    <w:p w:rsidR="00856C97" w:rsidRDefault="00856C97" w:rsidP="00856C97">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Pr>
          <w:rFonts w:ascii="Times New Roman" w:eastAsia="Times New Roman" w:hAnsi="Times New Roman"/>
          <w:sz w:val="24"/>
          <w:szCs w:val="24"/>
          <w:lang w:eastAsia="ar-SA"/>
        </w:rPr>
        <w:t>2</w:t>
      </w:r>
      <w:r w:rsidRPr="0056523E">
        <w:rPr>
          <w:rFonts w:ascii="Times New Roman" w:eastAsia="Times New Roman" w:hAnsi="Times New Roman"/>
          <w:sz w:val="24"/>
          <w:szCs w:val="24"/>
          <w:lang w:eastAsia="ar-SA"/>
        </w:rPr>
        <w:t>.5. lėšos už atsitiktines paslaugas;</w:t>
      </w:r>
    </w:p>
    <w:p w:rsidR="00856C97" w:rsidRPr="0056523E" w:rsidRDefault="00856C97" w:rsidP="00856C97">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22.6. Europos Sąjungos lėšos.</w:t>
      </w:r>
    </w:p>
    <w:p w:rsidR="00856C97" w:rsidRPr="0056523E" w:rsidRDefault="00856C97" w:rsidP="00856C97">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 Centro finansinę veiklą kontroliuoja Kėdainių rajono savivaldybės Kontrolės ir audito tarnyba, Centralizuotas vidaus audito skyrius</w:t>
      </w:r>
      <w:r>
        <w:rPr>
          <w:rFonts w:ascii="Times New Roman" w:eastAsia="Times New Roman" w:hAnsi="Times New Roman"/>
          <w:sz w:val="24"/>
          <w:szCs w:val="24"/>
          <w:lang w:eastAsia="ar-SA"/>
        </w:rPr>
        <w:t>,</w:t>
      </w:r>
      <w:r w:rsidRPr="0056523E">
        <w:rPr>
          <w:rFonts w:ascii="Times New Roman" w:eastAsia="Times New Roman" w:hAnsi="Times New Roman"/>
          <w:sz w:val="24"/>
          <w:szCs w:val="24"/>
          <w:lang w:eastAsia="ar-SA"/>
        </w:rPr>
        <w:t xml:space="preserve"> kitos  įstatymų numatytos institucijos.</w:t>
      </w:r>
    </w:p>
    <w:p w:rsidR="00856C97" w:rsidRDefault="00856C97" w:rsidP="00856C97">
      <w:pPr>
        <w:suppressAutoHyphens/>
        <w:spacing w:after="0" w:line="240" w:lineRule="auto"/>
        <w:rPr>
          <w:rFonts w:ascii="Times New Roman" w:eastAsia="Times New Roman" w:hAnsi="Times New Roman"/>
          <w:b/>
          <w:sz w:val="24"/>
          <w:szCs w:val="24"/>
          <w:lang w:eastAsia="ar-SA"/>
        </w:rPr>
      </w:pPr>
    </w:p>
    <w:p w:rsidR="00856C97" w:rsidRPr="0056523E" w:rsidRDefault="00856C97" w:rsidP="00856C97">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VII. BAIGIAMOSIOS NUOSTATOS</w:t>
      </w:r>
    </w:p>
    <w:p w:rsidR="00856C97" w:rsidRPr="0056523E" w:rsidRDefault="00856C97" w:rsidP="00856C97">
      <w:pPr>
        <w:suppressAutoHyphens/>
        <w:spacing w:after="0" w:line="240" w:lineRule="auto"/>
        <w:ind w:left="720"/>
        <w:jc w:val="center"/>
        <w:rPr>
          <w:rFonts w:ascii="Times New Roman" w:eastAsia="Times New Roman" w:hAnsi="Times New Roman"/>
          <w:b/>
          <w:sz w:val="24"/>
          <w:szCs w:val="24"/>
          <w:lang w:eastAsia="ar-SA"/>
        </w:rPr>
      </w:pPr>
    </w:p>
    <w:p w:rsidR="00856C97" w:rsidRPr="0056523E" w:rsidRDefault="00856C97" w:rsidP="00856C97">
      <w:pPr>
        <w:suppressAutoHyphens/>
        <w:spacing w:after="0" w:line="240" w:lineRule="auto"/>
        <w:ind w:firstLine="72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Pr>
          <w:rFonts w:ascii="Times New Roman" w:eastAsia="Times New Roman" w:hAnsi="Times New Roman"/>
          <w:sz w:val="24"/>
          <w:szCs w:val="24"/>
          <w:lang w:eastAsia="ar-SA"/>
        </w:rPr>
        <w:t>4</w:t>
      </w:r>
      <w:r w:rsidRPr="0056523E">
        <w:rPr>
          <w:rFonts w:ascii="Times New Roman" w:eastAsia="Times New Roman" w:hAnsi="Times New Roman"/>
          <w:sz w:val="24"/>
          <w:szCs w:val="24"/>
          <w:lang w:eastAsia="ar-SA"/>
        </w:rPr>
        <w:t>.  Informacija apie Centro veiklą skelbiama įstaigos internet</w:t>
      </w:r>
      <w:r>
        <w:rPr>
          <w:rFonts w:ascii="Times New Roman" w:eastAsia="Times New Roman" w:hAnsi="Times New Roman"/>
          <w:sz w:val="24"/>
          <w:szCs w:val="24"/>
          <w:lang w:eastAsia="ar-SA"/>
        </w:rPr>
        <w:t>o</w:t>
      </w:r>
      <w:r w:rsidRPr="0056523E">
        <w:rPr>
          <w:rFonts w:ascii="Times New Roman" w:eastAsia="Times New Roman" w:hAnsi="Times New Roman"/>
          <w:sz w:val="24"/>
          <w:szCs w:val="24"/>
          <w:lang w:eastAsia="ar-SA"/>
        </w:rPr>
        <w:t xml:space="preserve"> svetainėje, per kitas visuomenės informavimo priemones.</w:t>
      </w:r>
    </w:p>
    <w:p w:rsidR="00856C97" w:rsidRPr="0056523E" w:rsidRDefault="00856C97" w:rsidP="00856C97">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 xml:space="preserve"> 2</w:t>
      </w:r>
      <w:r>
        <w:rPr>
          <w:rFonts w:ascii="Times New Roman" w:eastAsia="Times New Roman" w:hAnsi="Times New Roman"/>
          <w:sz w:val="24"/>
          <w:szCs w:val="24"/>
          <w:lang w:eastAsia="ar-SA"/>
        </w:rPr>
        <w:t>5</w:t>
      </w:r>
      <w:r w:rsidRPr="0056523E">
        <w:rPr>
          <w:rFonts w:ascii="Times New Roman" w:eastAsia="Times New Roman" w:hAnsi="Times New Roman"/>
          <w:sz w:val="24"/>
          <w:szCs w:val="24"/>
          <w:lang w:eastAsia="ar-SA"/>
        </w:rPr>
        <w:t>. Centrą  reorganizuoja arba likviduoja Kėdainių rajono savivaldybės taryba Lietuvos Respublikos  įstatymų nustatyta  tvarka.</w:t>
      </w:r>
    </w:p>
    <w:p w:rsidR="00856C97" w:rsidRPr="0056523E" w:rsidRDefault="00856C97" w:rsidP="00856C97">
      <w:pPr>
        <w:suppressAutoHyphens/>
        <w:spacing w:after="0" w:line="240" w:lineRule="auto"/>
        <w:ind w:left="720"/>
        <w:jc w:val="center"/>
        <w:rPr>
          <w:rFonts w:ascii="Times New Roman" w:eastAsia="Times New Roman" w:hAnsi="Times New Roman"/>
          <w:sz w:val="24"/>
          <w:szCs w:val="24"/>
          <w:lang w:eastAsia="ar-SA"/>
        </w:rPr>
      </w:pPr>
    </w:p>
    <w:p w:rsidR="00856C97" w:rsidRPr="0056523E" w:rsidRDefault="00856C97" w:rsidP="00856C97">
      <w:pPr>
        <w:suppressAutoHyphens/>
        <w:spacing w:after="0" w:line="240" w:lineRule="auto"/>
        <w:ind w:left="720"/>
        <w:jc w:val="center"/>
        <w:rPr>
          <w:rFonts w:ascii="Times New Roman" w:eastAsia="Times New Roman" w:hAnsi="Times New Roman"/>
          <w:sz w:val="24"/>
          <w:szCs w:val="24"/>
          <w:lang w:eastAsia="ar-SA"/>
        </w:rPr>
      </w:pPr>
    </w:p>
    <w:p w:rsidR="00856C97" w:rsidRPr="0010533A" w:rsidRDefault="00856C97" w:rsidP="00856C97">
      <w:pPr>
        <w:suppressAutoHyphens/>
        <w:spacing w:after="0" w:line="240" w:lineRule="auto"/>
        <w:ind w:left="720"/>
        <w:jc w:val="center"/>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______________</w:t>
      </w:r>
      <w:r>
        <w:rPr>
          <w:rFonts w:ascii="Times New Roman" w:eastAsia="Times New Roman" w:hAnsi="Times New Roman"/>
          <w:sz w:val="24"/>
          <w:szCs w:val="24"/>
          <w:lang w:eastAsia="ar-SA"/>
        </w:rPr>
        <w:t>______________________</w:t>
      </w:r>
    </w:p>
    <w:p w:rsidR="00856C97" w:rsidRPr="00081612" w:rsidRDefault="00856C97" w:rsidP="00856C97">
      <w:pPr>
        <w:suppressAutoHyphens/>
        <w:spacing w:after="0" w:line="0" w:lineRule="atLeast"/>
        <w:jc w:val="center"/>
        <w:rPr>
          <w:rFonts w:ascii="Times New Roman" w:eastAsia="Times New Roman" w:hAnsi="Times New Roman"/>
          <w:b/>
          <w:bCs/>
          <w:sz w:val="24"/>
          <w:szCs w:val="24"/>
          <w:u w:color="FFFFFF"/>
          <w:lang w:eastAsia="ar-SA"/>
        </w:rPr>
      </w:pPr>
    </w:p>
    <w:p w:rsidR="00856C97" w:rsidRDefault="00856C97" w:rsidP="00856C97">
      <w:pPr>
        <w:spacing w:after="0" w:line="240" w:lineRule="auto"/>
        <w:ind w:left="4376" w:firstLine="1296"/>
        <w:rPr>
          <w:rFonts w:ascii="Times New Roman" w:eastAsia="Times New Roman" w:hAnsi="Times New Roman"/>
          <w:lang w:eastAsia="lt-LT"/>
        </w:rPr>
      </w:pPr>
    </w:p>
    <w:p w:rsidR="00856C97" w:rsidRDefault="00856C97" w:rsidP="00856C97">
      <w:pPr>
        <w:spacing w:after="0" w:line="240" w:lineRule="auto"/>
        <w:ind w:left="4376" w:firstLine="1296"/>
        <w:rPr>
          <w:rFonts w:ascii="Times New Roman" w:eastAsia="Times New Roman" w:hAnsi="Times New Roman"/>
          <w:lang w:eastAsia="lt-LT"/>
        </w:rPr>
      </w:pPr>
    </w:p>
    <w:p w:rsidR="00856C97" w:rsidRDefault="00856C97" w:rsidP="00856C97">
      <w:pPr>
        <w:spacing w:after="0" w:line="240" w:lineRule="auto"/>
        <w:ind w:left="4376" w:firstLine="1296"/>
        <w:rPr>
          <w:rFonts w:ascii="Times New Roman" w:eastAsia="Times New Roman" w:hAnsi="Times New Roman"/>
          <w:lang w:eastAsia="lt-LT"/>
        </w:rPr>
      </w:pPr>
    </w:p>
    <w:p w:rsidR="00856C97" w:rsidRDefault="00856C97" w:rsidP="00081612">
      <w:pPr>
        <w:spacing w:after="0" w:line="240" w:lineRule="auto"/>
        <w:ind w:left="4376" w:firstLine="1296"/>
        <w:rPr>
          <w:rFonts w:ascii="Times New Roman" w:eastAsia="Times New Roman" w:hAnsi="Times New Roman"/>
          <w:lang w:eastAsia="lt-LT"/>
        </w:rPr>
      </w:pPr>
    </w:p>
    <w:p w:rsidR="00856C97" w:rsidRDefault="00856C97" w:rsidP="00081612">
      <w:pPr>
        <w:spacing w:after="0" w:line="240" w:lineRule="auto"/>
        <w:ind w:left="4376" w:firstLine="1296"/>
        <w:rPr>
          <w:rFonts w:ascii="Times New Roman" w:eastAsia="Times New Roman" w:hAnsi="Times New Roman"/>
          <w:lang w:eastAsia="lt-LT"/>
        </w:rPr>
      </w:pPr>
    </w:p>
    <w:p w:rsidR="00856C97" w:rsidRDefault="00856C97" w:rsidP="00081612">
      <w:pPr>
        <w:spacing w:after="0" w:line="240" w:lineRule="auto"/>
        <w:ind w:left="4376" w:firstLine="1296"/>
        <w:rPr>
          <w:rFonts w:ascii="Times New Roman" w:eastAsia="Times New Roman" w:hAnsi="Times New Roman"/>
          <w:lang w:eastAsia="lt-LT"/>
        </w:rPr>
      </w:pPr>
    </w:p>
    <w:p w:rsidR="00856C97" w:rsidRDefault="00856C97" w:rsidP="00081612">
      <w:pPr>
        <w:spacing w:after="0" w:line="240" w:lineRule="auto"/>
        <w:ind w:left="4376" w:firstLine="1296"/>
        <w:rPr>
          <w:rFonts w:ascii="Times New Roman" w:eastAsia="Times New Roman" w:hAnsi="Times New Roman"/>
          <w:lang w:eastAsia="lt-LT"/>
        </w:rPr>
      </w:pPr>
    </w:p>
    <w:p w:rsidR="00856C97" w:rsidRDefault="00856C97" w:rsidP="00081612">
      <w:pPr>
        <w:spacing w:after="0" w:line="240" w:lineRule="auto"/>
        <w:ind w:left="4376" w:firstLine="1296"/>
        <w:rPr>
          <w:rFonts w:ascii="Times New Roman" w:eastAsia="Times New Roman" w:hAnsi="Times New Roman"/>
          <w:lang w:eastAsia="lt-LT"/>
        </w:rPr>
      </w:pPr>
    </w:p>
    <w:p w:rsidR="00856C97" w:rsidRDefault="00856C97" w:rsidP="00081612">
      <w:pPr>
        <w:spacing w:after="0" w:line="240" w:lineRule="auto"/>
        <w:ind w:left="4376" w:firstLine="1296"/>
        <w:rPr>
          <w:rFonts w:ascii="Times New Roman" w:eastAsia="Times New Roman" w:hAnsi="Times New Roman"/>
          <w:lang w:eastAsia="lt-LT"/>
        </w:rPr>
      </w:pPr>
    </w:p>
    <w:p w:rsidR="00856C97" w:rsidRDefault="00856C97" w:rsidP="00081612">
      <w:pPr>
        <w:spacing w:after="0" w:line="240" w:lineRule="auto"/>
        <w:ind w:left="4376" w:firstLine="1296"/>
        <w:rPr>
          <w:rFonts w:ascii="Times New Roman" w:eastAsia="Times New Roman" w:hAnsi="Times New Roman"/>
          <w:lang w:eastAsia="lt-LT"/>
        </w:rPr>
      </w:pPr>
    </w:p>
    <w:p w:rsidR="00856C97" w:rsidRDefault="00856C97" w:rsidP="00081612">
      <w:pPr>
        <w:spacing w:after="0" w:line="240" w:lineRule="auto"/>
        <w:ind w:left="4376" w:firstLine="1296"/>
        <w:rPr>
          <w:rFonts w:ascii="Times New Roman" w:eastAsia="Times New Roman" w:hAnsi="Times New Roman"/>
          <w:lang w:eastAsia="lt-LT"/>
        </w:rPr>
      </w:pPr>
    </w:p>
    <w:p w:rsidR="00856C97" w:rsidRDefault="00856C97" w:rsidP="00081612">
      <w:pPr>
        <w:spacing w:after="0" w:line="240" w:lineRule="auto"/>
        <w:ind w:left="4376" w:firstLine="1296"/>
        <w:rPr>
          <w:rFonts w:ascii="Times New Roman" w:eastAsia="Times New Roman" w:hAnsi="Times New Roman"/>
          <w:lang w:eastAsia="lt-LT"/>
        </w:rPr>
      </w:pPr>
    </w:p>
    <w:p w:rsidR="00856C97" w:rsidRDefault="00856C97" w:rsidP="00081612">
      <w:pPr>
        <w:spacing w:after="0" w:line="240" w:lineRule="auto"/>
        <w:ind w:left="4376" w:firstLine="1296"/>
        <w:rPr>
          <w:rFonts w:ascii="Times New Roman" w:eastAsia="Times New Roman" w:hAnsi="Times New Roman"/>
          <w:lang w:eastAsia="lt-LT"/>
        </w:rPr>
      </w:pPr>
    </w:p>
    <w:p w:rsidR="00856C97" w:rsidRDefault="00856C97" w:rsidP="00081612">
      <w:pPr>
        <w:spacing w:after="0" w:line="240" w:lineRule="auto"/>
        <w:ind w:left="4376" w:firstLine="1296"/>
        <w:rPr>
          <w:rFonts w:ascii="Times New Roman" w:eastAsia="Times New Roman" w:hAnsi="Times New Roman"/>
          <w:lang w:eastAsia="lt-LT"/>
        </w:rPr>
      </w:pPr>
    </w:p>
    <w:p w:rsidR="00856C97" w:rsidRDefault="00856C97" w:rsidP="00081612">
      <w:pPr>
        <w:spacing w:after="0" w:line="240" w:lineRule="auto"/>
        <w:ind w:left="4376" w:firstLine="1296"/>
        <w:rPr>
          <w:rFonts w:ascii="Times New Roman" w:eastAsia="Times New Roman" w:hAnsi="Times New Roman"/>
          <w:lang w:eastAsia="lt-LT"/>
        </w:rPr>
      </w:pPr>
    </w:p>
    <w:p w:rsidR="00856C97" w:rsidRDefault="00856C97" w:rsidP="00081612">
      <w:pPr>
        <w:spacing w:after="0" w:line="240" w:lineRule="auto"/>
        <w:ind w:left="4376" w:firstLine="1296"/>
        <w:rPr>
          <w:rFonts w:ascii="Times New Roman" w:eastAsia="Times New Roman" w:hAnsi="Times New Roman"/>
          <w:lang w:eastAsia="lt-LT"/>
        </w:rPr>
      </w:pPr>
    </w:p>
    <w:p w:rsidR="00856C97" w:rsidRDefault="00856C97" w:rsidP="00081612">
      <w:pPr>
        <w:spacing w:after="0" w:line="240" w:lineRule="auto"/>
        <w:ind w:left="4376" w:firstLine="1296"/>
        <w:rPr>
          <w:rFonts w:ascii="Times New Roman" w:eastAsia="Times New Roman" w:hAnsi="Times New Roman"/>
          <w:lang w:eastAsia="lt-LT"/>
        </w:rPr>
      </w:pPr>
    </w:p>
    <w:p w:rsidR="00856C97" w:rsidRDefault="00856C97" w:rsidP="00081612">
      <w:pPr>
        <w:spacing w:after="0" w:line="240" w:lineRule="auto"/>
        <w:ind w:left="4376" w:firstLine="1296"/>
        <w:rPr>
          <w:rFonts w:ascii="Times New Roman" w:eastAsia="Times New Roman" w:hAnsi="Times New Roman"/>
          <w:lang w:eastAsia="lt-LT"/>
        </w:rPr>
      </w:pPr>
    </w:p>
    <w:p w:rsidR="00856C97" w:rsidRDefault="00856C97" w:rsidP="00081612">
      <w:pPr>
        <w:spacing w:after="0" w:line="240" w:lineRule="auto"/>
        <w:ind w:left="4376" w:firstLine="1296"/>
        <w:rPr>
          <w:rFonts w:ascii="Times New Roman" w:eastAsia="Times New Roman" w:hAnsi="Times New Roman"/>
          <w:lang w:eastAsia="lt-LT"/>
        </w:rPr>
      </w:pPr>
    </w:p>
    <w:p w:rsidR="00856C97" w:rsidRDefault="00856C97" w:rsidP="00081612">
      <w:pPr>
        <w:spacing w:after="0" w:line="240" w:lineRule="auto"/>
        <w:ind w:left="4376" w:firstLine="1296"/>
        <w:rPr>
          <w:rFonts w:ascii="Times New Roman" w:eastAsia="Times New Roman" w:hAnsi="Times New Roman"/>
          <w:lang w:eastAsia="lt-LT"/>
        </w:rPr>
      </w:pPr>
    </w:p>
    <w:p w:rsidR="00856C97" w:rsidRDefault="00856C97" w:rsidP="00081612">
      <w:pPr>
        <w:spacing w:after="0" w:line="240" w:lineRule="auto"/>
        <w:ind w:left="4376" w:firstLine="1296"/>
        <w:rPr>
          <w:rFonts w:ascii="Times New Roman" w:eastAsia="Times New Roman" w:hAnsi="Times New Roman"/>
          <w:lang w:eastAsia="lt-LT"/>
        </w:rPr>
      </w:pPr>
    </w:p>
    <w:p w:rsidR="00856C97" w:rsidRDefault="00856C97" w:rsidP="00081612">
      <w:pPr>
        <w:spacing w:after="0" w:line="240" w:lineRule="auto"/>
        <w:ind w:left="4376" w:firstLine="1296"/>
        <w:rPr>
          <w:rFonts w:ascii="Times New Roman" w:eastAsia="Times New Roman" w:hAnsi="Times New Roman"/>
          <w:lang w:eastAsia="lt-LT"/>
        </w:rPr>
      </w:pPr>
    </w:p>
    <w:p w:rsidR="00856C97" w:rsidRDefault="00856C97" w:rsidP="00081612">
      <w:pPr>
        <w:spacing w:after="0" w:line="240" w:lineRule="auto"/>
        <w:ind w:left="4376" w:firstLine="1296"/>
        <w:rPr>
          <w:rFonts w:ascii="Times New Roman" w:eastAsia="Times New Roman" w:hAnsi="Times New Roman"/>
          <w:lang w:eastAsia="lt-LT"/>
        </w:rPr>
      </w:pPr>
    </w:p>
    <w:p w:rsidR="00856C97" w:rsidRDefault="00856C97" w:rsidP="00081612">
      <w:pPr>
        <w:spacing w:after="0" w:line="240" w:lineRule="auto"/>
        <w:ind w:left="4376" w:firstLine="1296"/>
        <w:rPr>
          <w:rFonts w:ascii="Times New Roman" w:eastAsia="Times New Roman" w:hAnsi="Times New Roman"/>
          <w:lang w:eastAsia="lt-LT"/>
        </w:rPr>
      </w:pPr>
    </w:p>
    <w:p w:rsidR="00856C97" w:rsidRDefault="00856C97" w:rsidP="00081612">
      <w:pPr>
        <w:spacing w:after="0" w:line="240" w:lineRule="auto"/>
        <w:ind w:left="4376" w:firstLine="1296"/>
        <w:rPr>
          <w:rFonts w:ascii="Times New Roman" w:eastAsia="Times New Roman" w:hAnsi="Times New Roman"/>
          <w:lang w:eastAsia="lt-LT"/>
        </w:rPr>
      </w:pPr>
    </w:p>
    <w:p w:rsidR="00856C97" w:rsidRDefault="00856C97" w:rsidP="00081612">
      <w:pPr>
        <w:spacing w:after="0" w:line="240" w:lineRule="auto"/>
        <w:ind w:left="4376" w:firstLine="1296"/>
        <w:rPr>
          <w:rFonts w:ascii="Times New Roman" w:eastAsia="Times New Roman" w:hAnsi="Times New Roman"/>
          <w:lang w:eastAsia="lt-LT"/>
        </w:rPr>
      </w:pPr>
    </w:p>
    <w:p w:rsidR="00856C97" w:rsidRDefault="00856C97" w:rsidP="00081612">
      <w:pPr>
        <w:spacing w:after="0" w:line="240" w:lineRule="auto"/>
        <w:ind w:left="4376" w:firstLine="1296"/>
        <w:rPr>
          <w:rFonts w:ascii="Times New Roman" w:eastAsia="Times New Roman" w:hAnsi="Times New Roman"/>
          <w:lang w:eastAsia="lt-LT"/>
        </w:rPr>
      </w:pPr>
    </w:p>
    <w:p w:rsidR="00856C97" w:rsidRDefault="00856C97" w:rsidP="00081612">
      <w:pPr>
        <w:spacing w:after="0" w:line="240" w:lineRule="auto"/>
        <w:ind w:left="4376" w:firstLine="1296"/>
        <w:rPr>
          <w:rFonts w:ascii="Times New Roman" w:eastAsia="Times New Roman" w:hAnsi="Times New Roman"/>
          <w:lang w:eastAsia="lt-LT"/>
        </w:rPr>
      </w:pPr>
    </w:p>
    <w:p w:rsidR="00856C97" w:rsidRDefault="00856C97" w:rsidP="00081612">
      <w:pPr>
        <w:spacing w:after="0" w:line="240" w:lineRule="auto"/>
        <w:ind w:left="4376" w:firstLine="1296"/>
        <w:rPr>
          <w:rFonts w:ascii="Times New Roman" w:eastAsia="Times New Roman" w:hAnsi="Times New Roman"/>
          <w:lang w:eastAsia="lt-LT"/>
        </w:rPr>
      </w:pPr>
    </w:p>
    <w:p w:rsidR="00856C97" w:rsidRDefault="00856C97" w:rsidP="00081612">
      <w:pPr>
        <w:spacing w:after="0" w:line="240" w:lineRule="auto"/>
        <w:ind w:left="4376" w:firstLine="1296"/>
        <w:rPr>
          <w:rFonts w:ascii="Times New Roman" w:eastAsia="Times New Roman" w:hAnsi="Times New Roman"/>
          <w:lang w:eastAsia="lt-LT"/>
        </w:rPr>
      </w:pPr>
    </w:p>
    <w:p w:rsidR="00F97369" w:rsidRDefault="00F97369" w:rsidP="00081612">
      <w:pPr>
        <w:spacing w:after="0" w:line="240" w:lineRule="auto"/>
        <w:ind w:left="4376" w:firstLine="1296"/>
        <w:rPr>
          <w:rFonts w:ascii="Times New Roman" w:eastAsia="Times New Roman" w:hAnsi="Times New Roman"/>
          <w:lang w:eastAsia="lt-LT"/>
        </w:rPr>
      </w:pPr>
    </w:p>
    <w:p w:rsidR="00F97369" w:rsidRDefault="00F97369" w:rsidP="00081612">
      <w:pPr>
        <w:spacing w:after="0" w:line="240" w:lineRule="auto"/>
        <w:ind w:left="4376" w:firstLine="1296"/>
        <w:rPr>
          <w:rFonts w:ascii="Times New Roman" w:eastAsia="Times New Roman" w:hAnsi="Times New Roman"/>
          <w:lang w:eastAsia="lt-LT"/>
        </w:rPr>
      </w:pPr>
    </w:p>
    <w:p w:rsidR="00F97369" w:rsidRDefault="00F97369" w:rsidP="00081612">
      <w:pPr>
        <w:spacing w:after="0" w:line="240" w:lineRule="auto"/>
        <w:ind w:left="4376" w:firstLine="1296"/>
        <w:rPr>
          <w:rFonts w:ascii="Times New Roman" w:eastAsia="Times New Roman" w:hAnsi="Times New Roman"/>
          <w:lang w:eastAsia="lt-LT"/>
        </w:rPr>
      </w:pPr>
    </w:p>
    <w:p w:rsidR="00F97369" w:rsidRDefault="00F97369" w:rsidP="00081612">
      <w:pPr>
        <w:spacing w:after="0" w:line="240" w:lineRule="auto"/>
        <w:ind w:left="4376" w:firstLine="1296"/>
        <w:rPr>
          <w:rFonts w:ascii="Times New Roman" w:eastAsia="Times New Roman" w:hAnsi="Times New Roman"/>
          <w:lang w:eastAsia="lt-LT"/>
        </w:rPr>
      </w:pPr>
    </w:p>
    <w:p w:rsidR="00F97369" w:rsidRDefault="00F97369" w:rsidP="00081612">
      <w:pPr>
        <w:spacing w:after="0" w:line="240" w:lineRule="auto"/>
        <w:ind w:left="4376" w:firstLine="1296"/>
        <w:rPr>
          <w:rFonts w:ascii="Times New Roman" w:eastAsia="Times New Roman" w:hAnsi="Times New Roman"/>
          <w:lang w:eastAsia="lt-LT"/>
        </w:rPr>
      </w:pPr>
    </w:p>
    <w:p w:rsidR="00856C97" w:rsidRDefault="00856C97" w:rsidP="00081612">
      <w:pPr>
        <w:spacing w:after="0" w:line="240" w:lineRule="auto"/>
        <w:ind w:left="4376" w:firstLine="1296"/>
        <w:rPr>
          <w:rFonts w:ascii="Times New Roman" w:eastAsia="Times New Roman" w:hAnsi="Times New Roman"/>
          <w:lang w:eastAsia="lt-LT"/>
        </w:rPr>
      </w:pPr>
    </w:p>
    <w:p w:rsidR="00856C97" w:rsidRDefault="00856C97" w:rsidP="00081612">
      <w:pPr>
        <w:spacing w:after="0" w:line="240" w:lineRule="auto"/>
        <w:ind w:left="4376" w:firstLine="1296"/>
        <w:rPr>
          <w:rFonts w:ascii="Times New Roman" w:eastAsia="Times New Roman" w:hAnsi="Times New Roman"/>
          <w:lang w:eastAsia="lt-LT"/>
        </w:rPr>
      </w:pPr>
    </w:p>
    <w:p w:rsidR="00856C97" w:rsidRDefault="00856C97" w:rsidP="00081612">
      <w:pPr>
        <w:spacing w:after="0" w:line="240" w:lineRule="auto"/>
        <w:ind w:left="4376" w:firstLine="1296"/>
        <w:rPr>
          <w:rFonts w:ascii="Times New Roman" w:eastAsia="Times New Roman" w:hAnsi="Times New Roman"/>
          <w:lang w:eastAsia="lt-LT"/>
        </w:rPr>
      </w:pPr>
    </w:p>
    <w:p w:rsidR="00856C97" w:rsidRDefault="00856C97" w:rsidP="00081612">
      <w:pPr>
        <w:spacing w:after="0" w:line="240" w:lineRule="auto"/>
        <w:ind w:left="4376" w:firstLine="1296"/>
        <w:rPr>
          <w:rFonts w:ascii="Times New Roman" w:eastAsia="Times New Roman" w:hAnsi="Times New Roman"/>
          <w:lang w:eastAsia="lt-LT"/>
        </w:rPr>
      </w:pPr>
    </w:p>
    <w:p w:rsidR="001A0C53" w:rsidRDefault="001A0C53" w:rsidP="00081612">
      <w:pPr>
        <w:spacing w:after="0" w:line="240" w:lineRule="auto"/>
        <w:ind w:left="4376" w:firstLine="1296"/>
        <w:rPr>
          <w:rFonts w:ascii="Times New Roman" w:eastAsia="Times New Roman" w:hAnsi="Times New Roman"/>
          <w:lang w:eastAsia="lt-LT"/>
        </w:rPr>
      </w:pPr>
    </w:p>
    <w:p w:rsidR="00856C97" w:rsidRDefault="00856C97" w:rsidP="00081612">
      <w:pPr>
        <w:spacing w:after="0" w:line="240" w:lineRule="auto"/>
        <w:ind w:left="4376" w:firstLine="1296"/>
        <w:rPr>
          <w:rFonts w:ascii="Times New Roman" w:eastAsia="Times New Roman" w:hAnsi="Times New Roman"/>
          <w:lang w:eastAsia="lt-LT"/>
        </w:rPr>
      </w:pPr>
    </w:p>
    <w:p w:rsidR="00856C97" w:rsidRDefault="00856C97" w:rsidP="00081612">
      <w:pPr>
        <w:spacing w:after="0" w:line="240" w:lineRule="auto"/>
        <w:ind w:left="4376" w:firstLine="1296"/>
        <w:rPr>
          <w:rFonts w:ascii="Times New Roman" w:eastAsia="Times New Roman" w:hAnsi="Times New Roman"/>
          <w:lang w:eastAsia="lt-LT"/>
        </w:rPr>
      </w:pPr>
    </w:p>
    <w:p w:rsidR="00081612" w:rsidRPr="00081612" w:rsidRDefault="00081612" w:rsidP="00081612">
      <w:pPr>
        <w:spacing w:after="0" w:line="240" w:lineRule="auto"/>
        <w:ind w:left="4376" w:firstLine="1296"/>
        <w:rPr>
          <w:rFonts w:ascii="Times New Roman" w:eastAsia="Times New Roman" w:hAnsi="Times New Roman"/>
          <w:lang w:eastAsia="lt-LT"/>
        </w:rPr>
      </w:pPr>
      <w:bookmarkStart w:id="5" w:name="_Hlk89096152"/>
      <w:r w:rsidRPr="00081612">
        <w:rPr>
          <w:rFonts w:ascii="Times New Roman" w:eastAsia="Times New Roman" w:hAnsi="Times New Roman"/>
          <w:lang w:eastAsia="lt-LT"/>
        </w:rPr>
        <w:t>Forma patvirtinta Kėdainių rajono</w:t>
      </w:r>
    </w:p>
    <w:p w:rsidR="00081612" w:rsidRPr="00081612" w:rsidRDefault="00081612" w:rsidP="00081612">
      <w:pPr>
        <w:spacing w:after="0" w:line="240" w:lineRule="auto"/>
        <w:ind w:firstLine="680"/>
        <w:rPr>
          <w:rFonts w:ascii="Times New Roman" w:eastAsia="Times New Roman" w:hAnsi="Times New Roman"/>
          <w:lang w:eastAsia="lt-LT"/>
        </w:rPr>
      </w:pPr>
      <w:r w:rsidRPr="00081612">
        <w:rPr>
          <w:rFonts w:ascii="Times New Roman" w:eastAsia="Times New Roman" w:hAnsi="Times New Roman"/>
          <w:lang w:eastAsia="lt-LT"/>
        </w:rPr>
        <w:tab/>
      </w:r>
      <w:r w:rsidRPr="00081612">
        <w:rPr>
          <w:rFonts w:ascii="Times New Roman" w:eastAsia="Times New Roman" w:hAnsi="Times New Roman"/>
          <w:lang w:eastAsia="lt-LT"/>
        </w:rPr>
        <w:tab/>
      </w:r>
      <w:r w:rsidRPr="00081612">
        <w:rPr>
          <w:rFonts w:ascii="Times New Roman" w:eastAsia="Times New Roman" w:hAnsi="Times New Roman"/>
          <w:lang w:eastAsia="lt-LT"/>
        </w:rPr>
        <w:tab/>
      </w:r>
      <w:r w:rsidRPr="00081612">
        <w:rPr>
          <w:rFonts w:ascii="Times New Roman" w:eastAsia="Times New Roman" w:hAnsi="Times New Roman"/>
          <w:lang w:eastAsia="lt-LT"/>
        </w:rPr>
        <w:tab/>
        <w:t xml:space="preserve">         Savivaldybės mero 2014 m. sausio  20  d.</w:t>
      </w:r>
    </w:p>
    <w:p w:rsidR="00081612" w:rsidRPr="00081612" w:rsidRDefault="00081612" w:rsidP="00081612">
      <w:pPr>
        <w:spacing w:after="0" w:line="240" w:lineRule="auto"/>
        <w:ind w:firstLine="680"/>
        <w:rPr>
          <w:rFonts w:ascii="Times New Roman" w:eastAsia="Times New Roman" w:hAnsi="Times New Roman"/>
          <w:lang w:eastAsia="lt-LT"/>
        </w:rPr>
      </w:pPr>
      <w:r w:rsidRPr="00081612">
        <w:rPr>
          <w:rFonts w:ascii="Times New Roman" w:eastAsia="Times New Roman" w:hAnsi="Times New Roman"/>
          <w:lang w:eastAsia="lt-LT"/>
        </w:rPr>
        <w:tab/>
      </w:r>
      <w:r w:rsidRPr="00081612">
        <w:rPr>
          <w:rFonts w:ascii="Times New Roman" w:eastAsia="Times New Roman" w:hAnsi="Times New Roman"/>
          <w:lang w:eastAsia="lt-LT"/>
        </w:rPr>
        <w:tab/>
      </w:r>
      <w:r w:rsidRPr="00081612">
        <w:rPr>
          <w:rFonts w:ascii="Times New Roman" w:eastAsia="Times New Roman" w:hAnsi="Times New Roman"/>
          <w:lang w:eastAsia="lt-LT"/>
        </w:rPr>
        <w:tab/>
      </w:r>
      <w:r w:rsidRPr="00081612">
        <w:rPr>
          <w:rFonts w:ascii="Times New Roman" w:eastAsia="Times New Roman" w:hAnsi="Times New Roman"/>
          <w:lang w:eastAsia="lt-LT"/>
        </w:rPr>
        <w:tab/>
        <w:t xml:space="preserve">         potvarkiu Nr. MP1- 2</w:t>
      </w:r>
    </w:p>
    <w:p w:rsidR="00081612" w:rsidRPr="00081612" w:rsidRDefault="00081612" w:rsidP="00081612">
      <w:pPr>
        <w:widowControl w:val="0"/>
        <w:suppressAutoHyphens/>
        <w:spacing w:after="0" w:line="240" w:lineRule="auto"/>
        <w:ind w:left="-15"/>
        <w:rPr>
          <w:rFonts w:ascii="Times New Roman" w:eastAsia="Lucida Sans Unicode" w:hAnsi="Times New Roman"/>
          <w:lang w:eastAsia="en-GB"/>
        </w:rPr>
      </w:pPr>
    </w:p>
    <w:p w:rsidR="00081612" w:rsidRPr="00081612" w:rsidRDefault="00081612" w:rsidP="00081612">
      <w:pPr>
        <w:widowControl w:val="0"/>
        <w:suppressAutoHyphens/>
        <w:spacing w:after="0" w:line="240" w:lineRule="auto"/>
        <w:ind w:left="-15"/>
        <w:rPr>
          <w:rFonts w:ascii="Times New Roman" w:eastAsia="Lucida Sans Unicode" w:hAnsi="Times New Roman"/>
          <w:lang w:eastAsia="lt-LT"/>
        </w:rPr>
      </w:pPr>
      <w:r w:rsidRPr="00081612">
        <w:rPr>
          <w:rFonts w:ascii="Times New Roman" w:eastAsia="Lucida Sans Unicode" w:hAnsi="Times New Roman"/>
          <w:lang w:eastAsia="lt-LT"/>
        </w:rPr>
        <w:t>Kėdainių rajono savivaldybės tarybai</w:t>
      </w:r>
    </w:p>
    <w:p w:rsidR="00081612" w:rsidRPr="00081612" w:rsidRDefault="00081612" w:rsidP="00081612">
      <w:pPr>
        <w:widowControl w:val="0"/>
        <w:suppressAutoHyphens/>
        <w:spacing w:after="0" w:line="240" w:lineRule="auto"/>
        <w:ind w:left="-15"/>
        <w:rPr>
          <w:rFonts w:ascii="Times New Roman" w:eastAsia="Lucida Sans Unicode" w:hAnsi="Times New Roman"/>
          <w:lang w:eastAsia="lt-LT"/>
        </w:rPr>
      </w:pPr>
    </w:p>
    <w:p w:rsidR="00081612" w:rsidRPr="00081612" w:rsidRDefault="00081612" w:rsidP="00081612">
      <w:pPr>
        <w:widowControl w:val="0"/>
        <w:suppressAutoHyphens/>
        <w:spacing w:after="0" w:line="240" w:lineRule="auto"/>
        <w:jc w:val="center"/>
        <w:rPr>
          <w:rFonts w:ascii="Times New Roman" w:eastAsia="Lucida Sans Unicode" w:hAnsi="Times New Roman"/>
          <w:b/>
          <w:sz w:val="24"/>
          <w:szCs w:val="24"/>
          <w:lang w:eastAsia="lt-LT"/>
        </w:rPr>
      </w:pPr>
      <w:r w:rsidRPr="00081612">
        <w:rPr>
          <w:rFonts w:ascii="Times New Roman" w:eastAsia="Lucida Sans Unicode" w:hAnsi="Times New Roman"/>
          <w:b/>
          <w:sz w:val="24"/>
          <w:szCs w:val="24"/>
          <w:lang w:eastAsia="lt-LT"/>
        </w:rPr>
        <w:t>AIŠKINAMASIS  RAŠTAS</w:t>
      </w:r>
    </w:p>
    <w:p w:rsidR="00081612" w:rsidRPr="00081612" w:rsidRDefault="00081612" w:rsidP="00081612">
      <w:pPr>
        <w:widowControl w:val="0"/>
        <w:suppressAutoHyphens/>
        <w:spacing w:after="0" w:line="240" w:lineRule="auto"/>
        <w:jc w:val="center"/>
        <w:rPr>
          <w:rFonts w:ascii="Times New Roman" w:eastAsia="Lucida Sans Unicode" w:hAnsi="Times New Roman"/>
          <w:b/>
          <w:bCs/>
          <w:caps/>
          <w:sz w:val="24"/>
          <w:szCs w:val="24"/>
          <w:lang w:eastAsia="lt-LT"/>
        </w:rPr>
      </w:pPr>
      <w:r w:rsidRPr="00081612">
        <w:rPr>
          <w:rFonts w:ascii="Times New Roman" w:eastAsia="Lucida Sans Unicode" w:hAnsi="Times New Roman"/>
          <w:b/>
          <w:bCs/>
          <w:caps/>
          <w:sz w:val="24"/>
          <w:szCs w:val="24"/>
          <w:lang w:eastAsia="lt-LT"/>
        </w:rPr>
        <w:t xml:space="preserve">DĖL </w:t>
      </w:r>
      <w:r w:rsidR="009764E6" w:rsidRPr="009764E6">
        <w:rPr>
          <w:rFonts w:ascii="Times New Roman" w:eastAsia="Lucida Sans Unicode" w:hAnsi="Times New Roman"/>
          <w:b/>
          <w:bCs/>
          <w:caps/>
          <w:sz w:val="24"/>
          <w:szCs w:val="24"/>
          <w:lang w:eastAsia="lt-LT"/>
        </w:rPr>
        <w:t>Kėdainių bendruome</w:t>
      </w:r>
      <w:r w:rsidR="009764E6">
        <w:rPr>
          <w:rFonts w:ascii="Times New Roman" w:eastAsia="Lucida Sans Unicode" w:hAnsi="Times New Roman"/>
          <w:b/>
          <w:bCs/>
          <w:caps/>
          <w:sz w:val="24"/>
          <w:szCs w:val="24"/>
          <w:lang w:eastAsia="lt-LT"/>
        </w:rPr>
        <w:t>nės socialinio centro nuostatų</w:t>
      </w:r>
    </w:p>
    <w:p w:rsidR="00081612" w:rsidRPr="00081612" w:rsidRDefault="00081612" w:rsidP="00081612">
      <w:pPr>
        <w:widowControl w:val="0"/>
        <w:suppressAutoHyphens/>
        <w:spacing w:after="0" w:line="240" w:lineRule="auto"/>
        <w:jc w:val="center"/>
        <w:rPr>
          <w:rFonts w:ascii="Times New Roman" w:eastAsia="Lucida Sans Unicode" w:hAnsi="Times New Roman"/>
          <w:b/>
          <w:bCs/>
          <w:caps/>
          <w:sz w:val="24"/>
          <w:szCs w:val="24"/>
          <w:lang w:eastAsia="lt-LT"/>
        </w:rPr>
      </w:pPr>
      <w:r w:rsidRPr="00081612">
        <w:rPr>
          <w:rFonts w:ascii="Times New Roman" w:eastAsia="Lucida Sans Unicode" w:hAnsi="Times New Roman"/>
          <w:b/>
          <w:bCs/>
          <w:caps/>
          <w:sz w:val="24"/>
          <w:szCs w:val="24"/>
          <w:lang w:eastAsia="lt-LT"/>
        </w:rPr>
        <w:t>PATVIRTINIMO</w:t>
      </w:r>
    </w:p>
    <w:p w:rsidR="00081612" w:rsidRPr="00081612" w:rsidRDefault="00081612" w:rsidP="00081612">
      <w:pPr>
        <w:widowControl w:val="0"/>
        <w:suppressAutoHyphens/>
        <w:spacing w:after="0" w:line="240" w:lineRule="auto"/>
        <w:jc w:val="center"/>
        <w:rPr>
          <w:rFonts w:ascii="Times New Roman" w:eastAsia="Lucida Sans Unicode" w:hAnsi="Times New Roman"/>
          <w:lang w:val="en-US" w:eastAsia="lt-LT"/>
        </w:rPr>
      </w:pPr>
    </w:p>
    <w:p w:rsidR="00081612" w:rsidRPr="00081612" w:rsidRDefault="00324A8B" w:rsidP="00081612">
      <w:pPr>
        <w:widowControl w:val="0"/>
        <w:suppressAutoHyphens/>
        <w:spacing w:after="0" w:line="240" w:lineRule="auto"/>
        <w:jc w:val="center"/>
        <w:rPr>
          <w:rFonts w:ascii="Times New Roman" w:eastAsia="Lucida Sans Unicode" w:hAnsi="Times New Roman"/>
          <w:lang w:eastAsia="lt-LT"/>
        </w:rPr>
      </w:pPr>
      <w:r>
        <w:rPr>
          <w:rFonts w:ascii="Times New Roman" w:eastAsia="Lucida Sans Unicode" w:hAnsi="Times New Roman"/>
          <w:lang w:eastAsia="lt-LT"/>
        </w:rPr>
        <w:t>20</w:t>
      </w:r>
      <w:r w:rsidR="00A46839">
        <w:rPr>
          <w:rFonts w:ascii="Times New Roman" w:eastAsia="Lucida Sans Unicode" w:hAnsi="Times New Roman"/>
          <w:lang w:eastAsia="lt-LT"/>
        </w:rPr>
        <w:t>21</w:t>
      </w:r>
      <w:r>
        <w:rPr>
          <w:rFonts w:ascii="Times New Roman" w:eastAsia="Lucida Sans Unicode" w:hAnsi="Times New Roman"/>
          <w:lang w:eastAsia="lt-LT"/>
        </w:rPr>
        <w:t>-</w:t>
      </w:r>
      <w:r w:rsidR="00BE544C">
        <w:rPr>
          <w:rFonts w:ascii="Times New Roman" w:eastAsia="Lucida Sans Unicode" w:hAnsi="Times New Roman"/>
          <w:lang w:eastAsia="lt-LT"/>
        </w:rPr>
        <w:t>11</w:t>
      </w:r>
      <w:r>
        <w:rPr>
          <w:rFonts w:ascii="Times New Roman" w:eastAsia="Lucida Sans Unicode" w:hAnsi="Times New Roman"/>
          <w:lang w:eastAsia="lt-LT"/>
        </w:rPr>
        <w:t>-</w:t>
      </w:r>
      <w:r w:rsidR="00A46839">
        <w:rPr>
          <w:rFonts w:ascii="Times New Roman" w:eastAsia="Lucida Sans Unicode" w:hAnsi="Times New Roman"/>
          <w:lang w:eastAsia="lt-LT"/>
        </w:rPr>
        <w:t>30</w:t>
      </w:r>
    </w:p>
    <w:p w:rsidR="00081612" w:rsidRPr="00081612" w:rsidRDefault="00081612" w:rsidP="00081612">
      <w:pPr>
        <w:widowControl w:val="0"/>
        <w:suppressAutoHyphens/>
        <w:spacing w:after="0" w:line="240" w:lineRule="auto"/>
        <w:jc w:val="center"/>
        <w:rPr>
          <w:rFonts w:ascii="Times New Roman" w:eastAsia="Lucida Sans Unicode" w:hAnsi="Times New Roman"/>
          <w:b/>
          <w:bCs/>
          <w:lang w:eastAsia="lt-LT"/>
        </w:rPr>
      </w:pPr>
      <w:r w:rsidRPr="00081612">
        <w:rPr>
          <w:rFonts w:ascii="Times New Roman" w:eastAsia="Lucida Sans Unicode" w:hAnsi="Times New Roman"/>
          <w:lang w:eastAsia="lt-LT"/>
        </w:rPr>
        <w:t xml:space="preserve">  Kėdainiai</w:t>
      </w:r>
      <w:r w:rsidRPr="00081612">
        <w:rPr>
          <w:rFonts w:ascii="Times New Roman" w:eastAsia="Lucida Sans Unicode" w:hAnsi="Times New Roman"/>
          <w:b/>
          <w:bCs/>
          <w:lang w:eastAsia="lt-LT"/>
        </w:rPr>
        <w:tab/>
      </w:r>
    </w:p>
    <w:p w:rsidR="00081612" w:rsidRPr="00081612" w:rsidRDefault="00081612" w:rsidP="00081612">
      <w:pPr>
        <w:widowControl w:val="0"/>
        <w:suppressAutoHyphens/>
        <w:spacing w:after="0" w:line="240" w:lineRule="auto"/>
        <w:jc w:val="center"/>
        <w:rPr>
          <w:rFonts w:ascii="Times New Roman" w:eastAsia="Lucida Sans Unicode" w:hAnsi="Times New Roman"/>
          <w:b/>
          <w:bCs/>
          <w:lang w:eastAsia="lt-LT"/>
        </w:rPr>
      </w:pPr>
    </w:p>
    <w:p w:rsidR="00081612" w:rsidRPr="00081612" w:rsidRDefault="00081612" w:rsidP="00081612">
      <w:pPr>
        <w:widowControl w:val="0"/>
        <w:suppressAutoHyphens/>
        <w:spacing w:after="0" w:line="240" w:lineRule="auto"/>
        <w:rPr>
          <w:rFonts w:ascii="Times New Roman" w:eastAsia="Lucida Sans Unicode" w:hAnsi="Times New Roman"/>
          <w:b/>
          <w:bCs/>
          <w:lang w:eastAsia="lt-LT"/>
        </w:rPr>
      </w:pPr>
      <w:r w:rsidRPr="00081612">
        <w:rPr>
          <w:rFonts w:ascii="Times New Roman" w:eastAsia="Lucida Sans Unicode" w:hAnsi="Times New Roman"/>
          <w:b/>
          <w:bCs/>
          <w:lang w:eastAsia="lt-LT"/>
        </w:rPr>
        <w:t xml:space="preserve">            </w:t>
      </w:r>
      <w:r w:rsidR="00A308F0">
        <w:rPr>
          <w:rFonts w:ascii="Times New Roman" w:eastAsia="Lucida Sans Unicode" w:hAnsi="Times New Roman"/>
          <w:b/>
          <w:bCs/>
          <w:lang w:eastAsia="lt-LT"/>
        </w:rPr>
        <w:t xml:space="preserve"> </w:t>
      </w:r>
      <w:r w:rsidRPr="00081612">
        <w:rPr>
          <w:rFonts w:ascii="Times New Roman" w:eastAsia="Lucida Sans Unicode" w:hAnsi="Times New Roman"/>
          <w:b/>
          <w:bCs/>
          <w:lang w:eastAsia="lt-LT"/>
        </w:rPr>
        <w:t>Parengto sprendimo projekto tikslai:</w:t>
      </w:r>
    </w:p>
    <w:p w:rsidR="00081612" w:rsidRPr="00D31D1F" w:rsidRDefault="00081612" w:rsidP="00081612">
      <w:pPr>
        <w:widowControl w:val="0"/>
        <w:suppressAutoHyphens/>
        <w:spacing w:after="0" w:line="240" w:lineRule="auto"/>
        <w:ind w:firstLine="690"/>
        <w:jc w:val="both"/>
        <w:rPr>
          <w:rFonts w:ascii="Times New Roman" w:eastAsia="Lucida Sans Unicode" w:hAnsi="Times New Roman"/>
          <w:bCs/>
          <w:sz w:val="24"/>
          <w:szCs w:val="24"/>
          <w:lang w:eastAsia="lt-LT"/>
        </w:rPr>
      </w:pPr>
      <w:r w:rsidRPr="00D31D1F">
        <w:rPr>
          <w:rFonts w:ascii="Times New Roman" w:eastAsia="Lucida Sans Unicode" w:hAnsi="Times New Roman"/>
          <w:bCs/>
          <w:sz w:val="24"/>
          <w:szCs w:val="24"/>
          <w:lang w:eastAsia="lt-LT"/>
        </w:rPr>
        <w:t>Patvirtinti Kėdainių bendruomenės socialinio centro nuostatus.</w:t>
      </w:r>
    </w:p>
    <w:p w:rsidR="00081612" w:rsidRPr="00081612" w:rsidRDefault="00081612" w:rsidP="00081612">
      <w:pPr>
        <w:widowControl w:val="0"/>
        <w:suppressAutoHyphens/>
        <w:spacing w:after="0" w:line="240" w:lineRule="auto"/>
        <w:ind w:firstLine="690"/>
        <w:jc w:val="both"/>
        <w:rPr>
          <w:rFonts w:ascii="Times New Roman" w:eastAsia="Lucida Sans Unicode" w:hAnsi="Times New Roman"/>
          <w:b/>
          <w:bCs/>
          <w:lang w:eastAsia="lt-LT"/>
        </w:rPr>
      </w:pPr>
    </w:p>
    <w:p w:rsidR="00F87525" w:rsidRDefault="00081612" w:rsidP="00F87525">
      <w:pPr>
        <w:widowControl w:val="0"/>
        <w:suppressAutoHyphens/>
        <w:spacing w:after="0" w:line="240" w:lineRule="auto"/>
        <w:ind w:firstLine="709"/>
        <w:jc w:val="both"/>
        <w:rPr>
          <w:rFonts w:ascii="Times New Roman" w:eastAsia="Lucida Sans Unicode" w:hAnsi="Times New Roman"/>
          <w:b/>
          <w:bCs/>
          <w:lang w:eastAsia="lt-LT"/>
        </w:rPr>
      </w:pPr>
      <w:r w:rsidRPr="00081612">
        <w:rPr>
          <w:rFonts w:ascii="Times New Roman" w:eastAsia="Lucida Sans Unicode" w:hAnsi="Times New Roman"/>
          <w:b/>
          <w:bCs/>
          <w:lang w:eastAsia="lt-LT"/>
        </w:rPr>
        <w:t>Sprendimo projekto esmė, rengimo priežastys ir motyvai:</w:t>
      </w:r>
    </w:p>
    <w:p w:rsidR="00F87525" w:rsidRPr="00D31D1F" w:rsidRDefault="00F87525" w:rsidP="00F87525">
      <w:pPr>
        <w:widowControl w:val="0"/>
        <w:suppressAutoHyphens/>
        <w:spacing w:after="0" w:line="240" w:lineRule="auto"/>
        <w:ind w:firstLine="709"/>
        <w:jc w:val="both"/>
        <w:rPr>
          <w:rFonts w:ascii="Times New Roman" w:eastAsia="Lucida Sans Unicode" w:hAnsi="Times New Roman"/>
          <w:bCs/>
          <w:sz w:val="24"/>
          <w:szCs w:val="24"/>
          <w:lang w:eastAsia="lt-LT"/>
        </w:rPr>
      </w:pPr>
      <w:r w:rsidRPr="00D31D1F">
        <w:rPr>
          <w:rFonts w:ascii="Times New Roman" w:eastAsia="Lucida Sans Unicode" w:hAnsi="Times New Roman"/>
          <w:bCs/>
          <w:sz w:val="24"/>
          <w:szCs w:val="24"/>
          <w:lang w:eastAsia="lt-LT"/>
        </w:rPr>
        <w:t>Atnaujinti Kėdainių bendruomenės socialinio centro nuostatai.</w:t>
      </w:r>
    </w:p>
    <w:p w:rsidR="00213CF6" w:rsidRPr="00D31D1F" w:rsidRDefault="000D153D" w:rsidP="00213CF6">
      <w:pPr>
        <w:widowControl w:val="0"/>
        <w:suppressAutoHyphens/>
        <w:spacing w:after="0" w:line="240" w:lineRule="auto"/>
        <w:ind w:firstLine="709"/>
        <w:jc w:val="both"/>
        <w:rPr>
          <w:rFonts w:ascii="Times New Roman" w:eastAsia="Lucida Sans Unicode" w:hAnsi="Times New Roman"/>
          <w:bCs/>
          <w:sz w:val="24"/>
          <w:szCs w:val="24"/>
          <w:lang w:eastAsia="lt-LT"/>
        </w:rPr>
      </w:pPr>
      <w:r w:rsidRPr="00D31D1F">
        <w:rPr>
          <w:rFonts w:ascii="Times New Roman" w:eastAsia="Lucida Sans Unicode" w:hAnsi="Times New Roman"/>
          <w:bCs/>
          <w:sz w:val="24"/>
          <w:szCs w:val="24"/>
          <w:lang w:eastAsia="lt-LT"/>
        </w:rPr>
        <w:t>Pakeist</w:t>
      </w:r>
      <w:r w:rsidR="002E306D" w:rsidRPr="00D31D1F">
        <w:rPr>
          <w:rFonts w:ascii="Times New Roman" w:eastAsia="Lucida Sans Unicode" w:hAnsi="Times New Roman"/>
          <w:bCs/>
          <w:sz w:val="24"/>
          <w:szCs w:val="24"/>
          <w:lang w:eastAsia="lt-LT"/>
        </w:rPr>
        <w:t>as</w:t>
      </w:r>
      <w:r w:rsidRPr="00D31D1F">
        <w:rPr>
          <w:rFonts w:ascii="Times New Roman" w:eastAsia="Lucida Sans Unicode" w:hAnsi="Times New Roman"/>
          <w:bCs/>
          <w:sz w:val="24"/>
          <w:szCs w:val="24"/>
          <w:lang w:eastAsia="lt-LT"/>
        </w:rPr>
        <w:t xml:space="preserve"> punkta</w:t>
      </w:r>
      <w:r w:rsidR="002E306D" w:rsidRPr="00D31D1F">
        <w:rPr>
          <w:rFonts w:ascii="Times New Roman" w:eastAsia="Lucida Sans Unicode" w:hAnsi="Times New Roman"/>
          <w:bCs/>
          <w:sz w:val="24"/>
          <w:szCs w:val="24"/>
          <w:lang w:eastAsia="lt-LT"/>
        </w:rPr>
        <w:t>s</w:t>
      </w:r>
      <w:r w:rsidRPr="00D31D1F">
        <w:rPr>
          <w:rFonts w:ascii="Times New Roman" w:eastAsia="Lucida Sans Unicode" w:hAnsi="Times New Roman"/>
          <w:bCs/>
          <w:sz w:val="24"/>
          <w:szCs w:val="24"/>
          <w:lang w:eastAsia="lt-LT"/>
        </w:rPr>
        <w:t>:</w:t>
      </w:r>
    </w:p>
    <w:p w:rsidR="00BB32EC" w:rsidRPr="00D31D1F" w:rsidRDefault="00BE544C" w:rsidP="00BB32EC">
      <w:pPr>
        <w:widowControl w:val="0"/>
        <w:suppressAutoHyphens/>
        <w:spacing w:after="0" w:line="240" w:lineRule="auto"/>
        <w:ind w:firstLine="680"/>
        <w:jc w:val="both"/>
        <w:rPr>
          <w:rFonts w:ascii="Times New Roman" w:eastAsia="Times New Roman" w:hAnsi="Times New Roman"/>
          <w:sz w:val="24"/>
          <w:szCs w:val="24"/>
          <w:lang w:eastAsia="ar-SA"/>
        </w:rPr>
      </w:pPr>
      <w:r w:rsidRPr="00D31D1F">
        <w:rPr>
          <w:rFonts w:ascii="Times New Roman" w:eastAsia="Times New Roman" w:hAnsi="Times New Roman"/>
          <w:sz w:val="24"/>
          <w:szCs w:val="24"/>
          <w:lang w:eastAsia="ar-SA"/>
        </w:rPr>
        <w:t xml:space="preserve">12.1. </w:t>
      </w:r>
      <w:r w:rsidR="00BB32EC" w:rsidRPr="00D31D1F">
        <w:rPr>
          <w:rFonts w:ascii="Times New Roman" w:eastAsia="Times New Roman" w:hAnsi="Times New Roman"/>
          <w:sz w:val="24"/>
          <w:szCs w:val="24"/>
          <w:lang w:eastAsia="ar-SA"/>
        </w:rPr>
        <w:t xml:space="preserve">teikia </w:t>
      </w:r>
      <w:r w:rsidR="00BB32EC" w:rsidRPr="00D31D1F">
        <w:rPr>
          <w:rFonts w:ascii="Times New Roman" w:eastAsia="Times New Roman" w:hAnsi="Times New Roman"/>
          <w:strike/>
          <w:sz w:val="24"/>
          <w:szCs w:val="24"/>
          <w:lang w:eastAsia="ar-SA"/>
        </w:rPr>
        <w:t>Kėdainių miesto seniūnijos</w:t>
      </w:r>
      <w:r w:rsidR="00BB32EC" w:rsidRPr="00D31D1F">
        <w:rPr>
          <w:rFonts w:ascii="Times New Roman" w:eastAsia="Times New Roman" w:hAnsi="Times New Roman"/>
          <w:sz w:val="24"/>
          <w:szCs w:val="24"/>
          <w:lang w:eastAsia="ar-SA"/>
        </w:rPr>
        <w:t xml:space="preserve"> neįgaliesiems bei pensinio amžiaus asmenims pagalbos į namus paslaugas darbo, poilsio ir  švenčių dienomis;  </w:t>
      </w:r>
    </w:p>
    <w:p w:rsidR="00BE544C" w:rsidRPr="00D31D1F" w:rsidRDefault="00BE544C" w:rsidP="00BB32EC">
      <w:pPr>
        <w:widowControl w:val="0"/>
        <w:suppressAutoHyphens/>
        <w:spacing w:after="0" w:line="240" w:lineRule="auto"/>
        <w:ind w:firstLine="680"/>
        <w:jc w:val="both"/>
        <w:rPr>
          <w:rFonts w:ascii="Times New Roman" w:eastAsia="Times New Roman" w:hAnsi="Times New Roman"/>
          <w:sz w:val="24"/>
          <w:szCs w:val="24"/>
          <w:lang w:eastAsia="ar-SA"/>
        </w:rPr>
      </w:pPr>
      <w:r w:rsidRPr="00D31D1F">
        <w:rPr>
          <w:rFonts w:ascii="Times New Roman" w:eastAsia="Times New Roman" w:hAnsi="Times New Roman"/>
          <w:sz w:val="24"/>
          <w:szCs w:val="24"/>
          <w:lang w:eastAsia="ar-SA"/>
        </w:rPr>
        <w:t>Pagalbos į namus paslaugos, kurias kaimiškų seniūnijų teritorijose teikia seniūnijos, nuo 2022 m. sausio 1 d. pereina į Kėdainių bendruomenės socialinį centrą.</w:t>
      </w:r>
    </w:p>
    <w:p w:rsidR="00D31D1F" w:rsidRPr="00D31D1F" w:rsidRDefault="00D31D1F" w:rsidP="00BB32EC">
      <w:pPr>
        <w:widowControl w:val="0"/>
        <w:suppressAutoHyphens/>
        <w:spacing w:after="0" w:line="240" w:lineRule="auto"/>
        <w:ind w:firstLine="680"/>
        <w:jc w:val="both"/>
        <w:rPr>
          <w:rFonts w:ascii="Times New Roman" w:eastAsia="Times New Roman" w:hAnsi="Times New Roman"/>
          <w:sz w:val="24"/>
          <w:szCs w:val="24"/>
          <w:lang w:eastAsia="ar-SA"/>
        </w:rPr>
      </w:pPr>
      <w:r w:rsidRPr="00D31D1F">
        <w:rPr>
          <w:rFonts w:ascii="Times New Roman" w:eastAsia="Times New Roman" w:hAnsi="Times New Roman"/>
          <w:sz w:val="24"/>
          <w:szCs w:val="24"/>
          <w:lang w:eastAsia="ar-SA"/>
        </w:rPr>
        <w:t>Patikslinta 12.3. punkto formuluotė.</w:t>
      </w:r>
    </w:p>
    <w:p w:rsidR="000D153D" w:rsidRPr="00D31D1F" w:rsidRDefault="000D153D" w:rsidP="000D153D">
      <w:pPr>
        <w:widowControl w:val="0"/>
        <w:suppressAutoHyphens/>
        <w:spacing w:after="0" w:line="240" w:lineRule="auto"/>
        <w:ind w:firstLine="709"/>
        <w:jc w:val="both"/>
        <w:rPr>
          <w:rFonts w:ascii="Times New Roman" w:eastAsia="Lucida Sans Unicode" w:hAnsi="Times New Roman"/>
          <w:bCs/>
          <w:sz w:val="24"/>
          <w:szCs w:val="24"/>
          <w:lang w:eastAsia="lt-LT"/>
        </w:rPr>
      </w:pPr>
      <w:r w:rsidRPr="00D31D1F">
        <w:rPr>
          <w:rFonts w:ascii="Times New Roman" w:eastAsia="Lucida Sans Unicode" w:hAnsi="Times New Roman"/>
          <w:bCs/>
          <w:sz w:val="24"/>
          <w:szCs w:val="24"/>
          <w:lang w:eastAsia="lt-LT"/>
        </w:rPr>
        <w:t>Papildyt</w:t>
      </w:r>
      <w:r w:rsidR="002E306D" w:rsidRPr="00D31D1F">
        <w:rPr>
          <w:rFonts w:ascii="Times New Roman" w:eastAsia="Lucida Sans Unicode" w:hAnsi="Times New Roman"/>
          <w:bCs/>
          <w:sz w:val="24"/>
          <w:szCs w:val="24"/>
          <w:lang w:eastAsia="lt-LT"/>
        </w:rPr>
        <w:t>a</w:t>
      </w:r>
      <w:r w:rsidRPr="00D31D1F">
        <w:rPr>
          <w:rFonts w:ascii="Times New Roman" w:eastAsia="Lucida Sans Unicode" w:hAnsi="Times New Roman"/>
          <w:bCs/>
          <w:sz w:val="24"/>
          <w:szCs w:val="24"/>
          <w:lang w:eastAsia="lt-LT"/>
        </w:rPr>
        <w:t xml:space="preserve"> funkcij</w:t>
      </w:r>
      <w:r w:rsidR="002E306D" w:rsidRPr="00D31D1F">
        <w:rPr>
          <w:rFonts w:ascii="Times New Roman" w:eastAsia="Lucida Sans Unicode" w:hAnsi="Times New Roman"/>
          <w:bCs/>
          <w:sz w:val="24"/>
          <w:szCs w:val="24"/>
          <w:lang w:eastAsia="lt-LT"/>
        </w:rPr>
        <w:t>a</w:t>
      </w:r>
      <w:r w:rsidRPr="00D31D1F">
        <w:rPr>
          <w:rFonts w:ascii="Times New Roman" w:eastAsia="Lucida Sans Unicode" w:hAnsi="Times New Roman"/>
          <w:bCs/>
          <w:sz w:val="24"/>
          <w:szCs w:val="24"/>
          <w:lang w:eastAsia="lt-LT"/>
        </w:rPr>
        <w:t>:</w:t>
      </w:r>
    </w:p>
    <w:p w:rsidR="00BE544C" w:rsidRPr="00D31D1F" w:rsidRDefault="00BE544C" w:rsidP="00BE544C">
      <w:pPr>
        <w:suppressAutoHyphens/>
        <w:spacing w:after="0" w:line="240" w:lineRule="auto"/>
        <w:ind w:firstLine="680"/>
        <w:jc w:val="both"/>
        <w:rPr>
          <w:rFonts w:ascii="Times New Roman" w:hAnsi="Times New Roman"/>
          <w:sz w:val="24"/>
          <w:szCs w:val="24"/>
        </w:rPr>
      </w:pPr>
      <w:r w:rsidRPr="00D31D1F">
        <w:rPr>
          <w:rFonts w:ascii="Times New Roman" w:hAnsi="Times New Roman"/>
          <w:sz w:val="24"/>
          <w:szCs w:val="24"/>
        </w:rPr>
        <w:t xml:space="preserve">12.22 </w:t>
      </w:r>
      <w:r w:rsidR="00D31D1F" w:rsidRPr="00D31D1F">
        <w:rPr>
          <w:rFonts w:ascii="Times New Roman" w:hAnsi="Times New Roman"/>
          <w:sz w:val="24"/>
          <w:szCs w:val="24"/>
        </w:rPr>
        <w:t>teikia laikino atokvėpio paslaugas asmens namuose</w:t>
      </w:r>
      <w:r w:rsidRPr="00D31D1F">
        <w:rPr>
          <w:rFonts w:ascii="Times New Roman" w:hAnsi="Times New Roman"/>
          <w:sz w:val="24"/>
          <w:szCs w:val="24"/>
        </w:rPr>
        <w:t>.</w:t>
      </w:r>
      <w:r w:rsidRPr="00D31D1F">
        <w:rPr>
          <w:sz w:val="24"/>
          <w:szCs w:val="24"/>
        </w:rPr>
        <w:t xml:space="preserve"> </w:t>
      </w:r>
    </w:p>
    <w:p w:rsidR="00BE544C" w:rsidRPr="00D31D1F" w:rsidRDefault="00BE544C" w:rsidP="00A46839">
      <w:pPr>
        <w:widowControl w:val="0"/>
        <w:suppressAutoHyphens/>
        <w:spacing w:after="0" w:line="240" w:lineRule="auto"/>
        <w:ind w:firstLine="709"/>
        <w:jc w:val="both"/>
        <w:rPr>
          <w:rFonts w:ascii="Times New Roman" w:eastAsia="Lucida Sans Unicode" w:hAnsi="Times New Roman"/>
          <w:bCs/>
          <w:sz w:val="24"/>
          <w:szCs w:val="24"/>
          <w:lang w:eastAsia="lt-LT"/>
        </w:rPr>
      </w:pPr>
      <w:r w:rsidRPr="00D31D1F">
        <w:rPr>
          <w:rFonts w:ascii="Times New Roman" w:eastAsia="Lucida Sans Unicode" w:hAnsi="Times New Roman"/>
          <w:bCs/>
          <w:sz w:val="24"/>
          <w:szCs w:val="24"/>
          <w:lang w:eastAsia="lt-LT"/>
        </w:rPr>
        <w:t>Atsižvelgiant į LR socialinių paslaugų katalogo pakeitimą, nuostatai papildomi šia funkcija.</w:t>
      </w:r>
    </w:p>
    <w:p w:rsidR="00BE544C" w:rsidRPr="00370E29" w:rsidRDefault="00370E29" w:rsidP="00A46839">
      <w:pPr>
        <w:widowControl w:val="0"/>
        <w:suppressAutoHyphens/>
        <w:spacing w:after="0" w:line="240" w:lineRule="auto"/>
        <w:ind w:firstLine="709"/>
        <w:jc w:val="both"/>
        <w:rPr>
          <w:rFonts w:ascii="Times New Roman" w:eastAsia="Lucida Sans Unicode" w:hAnsi="Times New Roman"/>
          <w:bCs/>
          <w:lang w:eastAsia="lt-LT"/>
        </w:rPr>
      </w:pPr>
      <w:bookmarkStart w:id="6" w:name="_Hlk89249092"/>
      <w:r w:rsidRPr="00370E29">
        <w:rPr>
          <w:rFonts w:ascii="Times New Roman" w:eastAsia="Lucida Sans Unicode" w:hAnsi="Times New Roman"/>
          <w:bCs/>
          <w:lang w:eastAsia="lt-LT"/>
        </w:rPr>
        <w:t>Patikslintas direktoriaus skyrimo ir atleidimo tvarkos reglamentavimas.</w:t>
      </w:r>
    </w:p>
    <w:bookmarkEnd w:id="6"/>
    <w:p w:rsidR="00081612" w:rsidRPr="00081612" w:rsidRDefault="00081612" w:rsidP="00A46839">
      <w:pPr>
        <w:widowControl w:val="0"/>
        <w:suppressAutoHyphens/>
        <w:spacing w:after="0" w:line="240" w:lineRule="auto"/>
        <w:ind w:firstLine="709"/>
        <w:jc w:val="both"/>
        <w:rPr>
          <w:rFonts w:ascii="Times New Roman" w:eastAsia="Lucida Sans Unicode" w:hAnsi="Times New Roman"/>
          <w:lang w:eastAsia="lt-LT"/>
        </w:rPr>
      </w:pPr>
      <w:r w:rsidRPr="00081612">
        <w:rPr>
          <w:rFonts w:ascii="Times New Roman" w:eastAsia="Lucida Sans Unicode" w:hAnsi="Times New Roman"/>
          <w:b/>
          <w:lang w:eastAsia="lt-LT"/>
        </w:rPr>
        <w:t>Lėšų poreikis:</w:t>
      </w:r>
      <w:r w:rsidRPr="00081612">
        <w:rPr>
          <w:rFonts w:ascii="Times New Roman" w:eastAsia="Lucida Sans Unicode" w:hAnsi="Times New Roman"/>
          <w:lang w:eastAsia="lt-LT"/>
        </w:rPr>
        <w:t xml:space="preserve">             </w:t>
      </w:r>
    </w:p>
    <w:p w:rsidR="00081612" w:rsidRPr="00081612" w:rsidRDefault="00081612" w:rsidP="00081612">
      <w:pPr>
        <w:widowControl w:val="0"/>
        <w:suppressAutoHyphens/>
        <w:spacing w:after="0" w:line="240" w:lineRule="auto"/>
        <w:ind w:firstLine="709"/>
        <w:jc w:val="both"/>
        <w:rPr>
          <w:rFonts w:ascii="Times New Roman" w:eastAsia="Lucida Sans Unicode" w:hAnsi="Times New Roman"/>
          <w:lang w:eastAsia="lt-LT"/>
        </w:rPr>
      </w:pPr>
      <w:r w:rsidRPr="00081612">
        <w:rPr>
          <w:rFonts w:ascii="Times New Roman" w:eastAsia="Lucida Sans Unicode" w:hAnsi="Times New Roman"/>
          <w:b/>
          <w:bCs/>
          <w:lang w:eastAsia="lt-LT"/>
        </w:rPr>
        <w:t>Laukiami rezultatai:</w:t>
      </w:r>
      <w:r w:rsidRPr="00081612">
        <w:rPr>
          <w:rFonts w:ascii="Times New Roman" w:eastAsia="Lucida Sans Unicode" w:hAnsi="Times New Roman"/>
          <w:lang w:eastAsia="lt-LT"/>
        </w:rPr>
        <w:tab/>
      </w:r>
    </w:p>
    <w:p w:rsidR="00081612" w:rsidRPr="00A46839" w:rsidRDefault="00081612" w:rsidP="00081612">
      <w:pPr>
        <w:widowControl w:val="0"/>
        <w:suppressAutoHyphens/>
        <w:spacing w:after="0" w:line="240" w:lineRule="auto"/>
        <w:jc w:val="both"/>
        <w:rPr>
          <w:rFonts w:ascii="Times New Roman" w:eastAsia="Lucida Sans Unicode" w:hAnsi="Times New Roman"/>
          <w:sz w:val="24"/>
          <w:szCs w:val="24"/>
          <w:lang w:eastAsia="lt-LT"/>
        </w:rPr>
      </w:pPr>
      <w:r w:rsidRPr="00A46839">
        <w:rPr>
          <w:rFonts w:ascii="Times New Roman" w:eastAsia="Lucida Sans Unicode" w:hAnsi="Times New Roman"/>
          <w:sz w:val="24"/>
          <w:szCs w:val="24"/>
          <w:lang w:eastAsia="lt-LT"/>
        </w:rPr>
        <w:t xml:space="preserve">           1. </w:t>
      </w:r>
      <w:r w:rsidR="00D31D1F">
        <w:rPr>
          <w:rFonts w:ascii="Times New Roman" w:eastAsia="Lucida Sans Unicode" w:hAnsi="Times New Roman"/>
          <w:sz w:val="24"/>
          <w:szCs w:val="24"/>
          <w:lang w:eastAsia="lt-LT"/>
        </w:rPr>
        <w:t>Nuostatai atitiks teisės aktų reikalavimus</w:t>
      </w:r>
      <w:r w:rsidR="00BE544C">
        <w:rPr>
          <w:rFonts w:ascii="Times New Roman" w:eastAsia="Lucida Sans Unicode" w:hAnsi="Times New Roman"/>
          <w:sz w:val="24"/>
          <w:szCs w:val="24"/>
          <w:lang w:eastAsia="lt-LT"/>
        </w:rPr>
        <w:t>.</w:t>
      </w:r>
    </w:p>
    <w:p w:rsidR="00081612" w:rsidRPr="00081612" w:rsidRDefault="00081612" w:rsidP="00081612">
      <w:pPr>
        <w:spacing w:after="0" w:line="240" w:lineRule="auto"/>
        <w:ind w:firstLine="680"/>
        <w:rPr>
          <w:rFonts w:ascii="Times New Roman" w:eastAsia="Times New Roman" w:hAnsi="Times New Roman"/>
          <w:b/>
          <w:bCs/>
          <w:sz w:val="20"/>
          <w:szCs w:val="20"/>
          <w:lang w:eastAsia="lt-LT"/>
        </w:rPr>
      </w:pPr>
      <w:r w:rsidRPr="00081612">
        <w:rPr>
          <w:rFonts w:ascii="Times New Roman" w:eastAsia="Times New Roman" w:hAnsi="Times New Roman"/>
          <w:b/>
          <w:bCs/>
          <w:sz w:val="20"/>
          <w:szCs w:val="20"/>
          <w:lang w:eastAsia="lt-LT"/>
        </w:rPr>
        <w:t>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081612" w:rsidRPr="00081612" w:rsidTr="00811C9F">
        <w:trPr>
          <w:trHeight w:val="285"/>
        </w:trPr>
        <w:tc>
          <w:tcPr>
            <w:tcW w:w="3118" w:type="dxa"/>
            <w:vMerge w:val="restart"/>
            <w:tcBorders>
              <w:top w:val="single" w:sz="4" w:space="0" w:color="000000"/>
              <w:left w:val="single" w:sz="4" w:space="0" w:color="000000"/>
              <w:bottom w:val="single" w:sz="4" w:space="0" w:color="000000"/>
              <w:right w:val="single" w:sz="4" w:space="0" w:color="000000"/>
            </w:tcBorders>
            <w:hideMark/>
          </w:tcPr>
          <w:p w:rsidR="00081612" w:rsidRPr="00081612" w:rsidRDefault="00081612" w:rsidP="00081612">
            <w:pPr>
              <w:spacing w:after="0" w:line="240" w:lineRule="auto"/>
              <w:rPr>
                <w:rFonts w:ascii="Times New Roman" w:eastAsia="Times New Roman" w:hAnsi="Times New Roman"/>
                <w:b/>
                <w:sz w:val="20"/>
                <w:szCs w:val="20"/>
                <w:lang w:val="en-US" w:bidi="lo-LA"/>
              </w:rPr>
            </w:pPr>
            <w:r w:rsidRPr="00081612">
              <w:rPr>
                <w:rFonts w:ascii="Times New Roman" w:eastAsia="Times New Roman" w:hAnsi="Times New Roman"/>
                <w:b/>
                <w:sz w:val="20"/>
                <w:szCs w:val="20"/>
                <w:lang w:eastAsia="lt-LT"/>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rsidR="00081612" w:rsidRPr="00081612" w:rsidRDefault="00081612" w:rsidP="00081612">
            <w:pPr>
              <w:spacing w:after="0" w:line="240" w:lineRule="auto"/>
              <w:rPr>
                <w:rFonts w:ascii="Times New Roman" w:eastAsia="Times New Roman" w:hAnsi="Times New Roman"/>
                <w:b/>
                <w:bCs/>
                <w:sz w:val="20"/>
                <w:szCs w:val="20"/>
                <w:lang w:val="en-US" w:eastAsia="lt-LT"/>
              </w:rPr>
            </w:pPr>
            <w:r w:rsidRPr="00081612">
              <w:rPr>
                <w:rFonts w:ascii="Times New Roman" w:eastAsia="Times New Roman" w:hAnsi="Times New Roman"/>
                <w:b/>
                <w:bCs/>
                <w:sz w:val="20"/>
                <w:szCs w:val="20"/>
                <w:lang w:eastAsia="lt-LT"/>
              </w:rPr>
              <w:t>Numatomo teisinio reguliavimo poveikio vertinimo rezultatai</w:t>
            </w:r>
          </w:p>
        </w:tc>
      </w:tr>
      <w:tr w:rsidR="00081612" w:rsidRPr="00081612" w:rsidTr="00811C9F">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81612" w:rsidRPr="00081612" w:rsidRDefault="00081612" w:rsidP="00081612">
            <w:pPr>
              <w:spacing w:after="0" w:line="240" w:lineRule="auto"/>
              <w:rPr>
                <w:rFonts w:ascii="Times New Roman" w:eastAsia="Times New Roman" w:hAnsi="Times New Roman"/>
                <w:b/>
                <w:sz w:val="20"/>
                <w:szCs w:val="20"/>
                <w:lang w:val="en-US" w:bidi="lo-LA"/>
              </w:rPr>
            </w:pPr>
          </w:p>
        </w:tc>
        <w:tc>
          <w:tcPr>
            <w:tcW w:w="2977" w:type="dxa"/>
            <w:tcBorders>
              <w:top w:val="single" w:sz="4" w:space="0" w:color="auto"/>
              <w:left w:val="single" w:sz="4" w:space="0" w:color="000000"/>
              <w:bottom w:val="single" w:sz="4" w:space="0" w:color="000000"/>
              <w:right w:val="single" w:sz="4" w:space="0" w:color="000000"/>
            </w:tcBorders>
            <w:hideMark/>
          </w:tcPr>
          <w:p w:rsidR="00081612" w:rsidRPr="00081612" w:rsidRDefault="00081612" w:rsidP="00081612">
            <w:pPr>
              <w:spacing w:after="0" w:line="240" w:lineRule="auto"/>
              <w:rPr>
                <w:rFonts w:ascii="Times New Roman" w:eastAsia="Times New Roman" w:hAnsi="Times New Roman"/>
                <w:b/>
                <w:sz w:val="20"/>
                <w:szCs w:val="20"/>
                <w:lang w:val="en-US" w:eastAsia="lt-LT"/>
              </w:rPr>
            </w:pPr>
            <w:r w:rsidRPr="00081612">
              <w:rPr>
                <w:rFonts w:ascii="Times New Roman" w:eastAsia="Times New Roman" w:hAnsi="Times New Roman"/>
                <w:b/>
                <w:sz w:val="20"/>
                <w:szCs w:val="20"/>
                <w:lang w:eastAsia="lt-LT"/>
              </w:rPr>
              <w:t>Teigiamas poveikis</w:t>
            </w:r>
          </w:p>
        </w:tc>
        <w:tc>
          <w:tcPr>
            <w:tcW w:w="2835" w:type="dxa"/>
            <w:tcBorders>
              <w:top w:val="single" w:sz="4" w:space="0" w:color="auto"/>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b/>
                <w:sz w:val="20"/>
                <w:szCs w:val="20"/>
                <w:lang w:val="en-US" w:bidi="lo-LA"/>
              </w:rPr>
            </w:pPr>
            <w:r w:rsidRPr="00081612">
              <w:rPr>
                <w:rFonts w:ascii="Times New Roman" w:eastAsia="Times New Roman" w:hAnsi="Times New Roman"/>
                <w:b/>
                <w:sz w:val="20"/>
                <w:szCs w:val="20"/>
                <w:lang w:eastAsia="lt-LT"/>
              </w:rPr>
              <w:t>Neigiamas poveikis</w:t>
            </w:r>
          </w:p>
          <w:p w:rsidR="00081612" w:rsidRPr="00081612" w:rsidRDefault="00081612" w:rsidP="00081612">
            <w:pPr>
              <w:spacing w:after="0" w:line="240" w:lineRule="auto"/>
              <w:rPr>
                <w:rFonts w:ascii="Times New Roman" w:eastAsia="Times New Roman" w:hAnsi="Times New Roman"/>
                <w:b/>
                <w:i/>
                <w:sz w:val="20"/>
                <w:szCs w:val="20"/>
                <w:lang w:val="en-US" w:eastAsia="lt-LT"/>
              </w:rPr>
            </w:pPr>
          </w:p>
        </w:tc>
      </w:tr>
      <w:tr w:rsidR="00081612" w:rsidRPr="00081612" w:rsidTr="00811C9F">
        <w:tc>
          <w:tcPr>
            <w:tcW w:w="3118" w:type="dxa"/>
            <w:tcBorders>
              <w:top w:val="single" w:sz="4" w:space="0" w:color="000000"/>
              <w:left w:val="single" w:sz="4" w:space="0" w:color="000000"/>
              <w:bottom w:val="single" w:sz="4" w:space="0" w:color="000000"/>
              <w:right w:val="single" w:sz="4" w:space="0" w:color="000000"/>
            </w:tcBorders>
            <w:hideMark/>
          </w:tcPr>
          <w:p w:rsidR="00081612" w:rsidRPr="00081612" w:rsidRDefault="00081612" w:rsidP="00081612">
            <w:pPr>
              <w:spacing w:after="0" w:line="240" w:lineRule="auto"/>
              <w:rPr>
                <w:rFonts w:ascii="Times New Roman" w:eastAsia="Times New Roman" w:hAnsi="Times New Roman"/>
                <w:i/>
                <w:sz w:val="20"/>
                <w:szCs w:val="20"/>
                <w:lang w:val="en-US" w:bidi="lo-LA"/>
              </w:rPr>
            </w:pPr>
            <w:r w:rsidRPr="00081612">
              <w:rPr>
                <w:rFonts w:ascii="Times New Roman" w:eastAsia="Times New Roman" w:hAnsi="Times New Roman"/>
                <w:i/>
                <w:sz w:val="20"/>
                <w:szCs w:val="20"/>
                <w:lang w:eastAsia="lt-LT"/>
              </w:rPr>
              <w:t>Ekonomikai</w:t>
            </w:r>
          </w:p>
        </w:tc>
        <w:tc>
          <w:tcPr>
            <w:tcW w:w="2977"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c>
          <w:tcPr>
            <w:tcW w:w="2835"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r>
      <w:tr w:rsidR="00081612" w:rsidRPr="00081612" w:rsidTr="00811C9F">
        <w:tc>
          <w:tcPr>
            <w:tcW w:w="3118" w:type="dxa"/>
            <w:tcBorders>
              <w:top w:val="single" w:sz="4" w:space="0" w:color="000000"/>
              <w:left w:val="single" w:sz="4" w:space="0" w:color="000000"/>
              <w:bottom w:val="single" w:sz="4" w:space="0" w:color="000000"/>
              <w:right w:val="single" w:sz="4" w:space="0" w:color="000000"/>
            </w:tcBorders>
            <w:hideMark/>
          </w:tcPr>
          <w:p w:rsidR="00081612" w:rsidRPr="00081612" w:rsidRDefault="00081612" w:rsidP="00081612">
            <w:pPr>
              <w:spacing w:after="0" w:line="240" w:lineRule="auto"/>
              <w:rPr>
                <w:rFonts w:ascii="Times New Roman" w:eastAsia="Times New Roman" w:hAnsi="Times New Roman"/>
                <w:i/>
                <w:sz w:val="20"/>
                <w:szCs w:val="20"/>
                <w:lang w:val="en-US" w:bidi="lo-LA"/>
              </w:rPr>
            </w:pPr>
            <w:r w:rsidRPr="00081612">
              <w:rPr>
                <w:rFonts w:ascii="Times New Roman" w:eastAsia="Times New Roman" w:hAnsi="Times New Roman"/>
                <w:i/>
                <w:sz w:val="20"/>
                <w:szCs w:val="20"/>
                <w:lang w:eastAsia="lt-LT"/>
              </w:rPr>
              <w:t>Finansams</w:t>
            </w:r>
          </w:p>
        </w:tc>
        <w:tc>
          <w:tcPr>
            <w:tcW w:w="2977"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c>
          <w:tcPr>
            <w:tcW w:w="2835"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r>
      <w:tr w:rsidR="00081612" w:rsidRPr="00081612" w:rsidTr="00811C9F">
        <w:tc>
          <w:tcPr>
            <w:tcW w:w="3118" w:type="dxa"/>
            <w:tcBorders>
              <w:top w:val="single" w:sz="4" w:space="0" w:color="000000"/>
              <w:left w:val="single" w:sz="4" w:space="0" w:color="000000"/>
              <w:bottom w:val="single" w:sz="4" w:space="0" w:color="000000"/>
              <w:right w:val="single" w:sz="4" w:space="0" w:color="000000"/>
            </w:tcBorders>
            <w:hideMark/>
          </w:tcPr>
          <w:p w:rsidR="00081612" w:rsidRPr="00081612" w:rsidRDefault="00081612" w:rsidP="00081612">
            <w:pPr>
              <w:spacing w:after="0" w:line="240" w:lineRule="auto"/>
              <w:rPr>
                <w:rFonts w:ascii="Times New Roman" w:eastAsia="Times New Roman" w:hAnsi="Times New Roman"/>
                <w:i/>
                <w:sz w:val="20"/>
                <w:szCs w:val="20"/>
                <w:lang w:val="en-US" w:bidi="lo-LA"/>
              </w:rPr>
            </w:pPr>
            <w:r w:rsidRPr="00081612">
              <w:rPr>
                <w:rFonts w:ascii="Times New Roman" w:eastAsia="Times New Roman" w:hAnsi="Times New Roman"/>
                <w:i/>
                <w:sz w:val="20"/>
                <w:szCs w:val="20"/>
                <w:lang w:eastAsia="lt-LT"/>
              </w:rPr>
              <w:t>Socialinei aplinkai</w:t>
            </w:r>
          </w:p>
        </w:tc>
        <w:tc>
          <w:tcPr>
            <w:tcW w:w="2977"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c>
          <w:tcPr>
            <w:tcW w:w="2835"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r>
      <w:tr w:rsidR="00081612" w:rsidRPr="00081612" w:rsidTr="00811C9F">
        <w:tc>
          <w:tcPr>
            <w:tcW w:w="3118" w:type="dxa"/>
            <w:tcBorders>
              <w:top w:val="single" w:sz="4" w:space="0" w:color="000000"/>
              <w:left w:val="single" w:sz="4" w:space="0" w:color="000000"/>
              <w:bottom w:val="single" w:sz="4" w:space="0" w:color="000000"/>
              <w:right w:val="single" w:sz="4" w:space="0" w:color="000000"/>
            </w:tcBorders>
            <w:hideMark/>
          </w:tcPr>
          <w:p w:rsidR="00081612" w:rsidRPr="00081612" w:rsidRDefault="00081612" w:rsidP="00081612">
            <w:pPr>
              <w:spacing w:after="0" w:line="240" w:lineRule="auto"/>
              <w:rPr>
                <w:rFonts w:ascii="Times New Roman" w:eastAsia="Times New Roman" w:hAnsi="Times New Roman"/>
                <w:i/>
                <w:sz w:val="20"/>
                <w:szCs w:val="20"/>
                <w:lang w:val="en-US" w:bidi="lo-LA"/>
              </w:rPr>
            </w:pPr>
            <w:r w:rsidRPr="00081612">
              <w:rPr>
                <w:rFonts w:ascii="Times New Roman" w:eastAsia="Times New Roman" w:hAnsi="Times New Roman"/>
                <w:i/>
                <w:sz w:val="20"/>
                <w:szCs w:val="20"/>
                <w:lang w:eastAsia="lt-LT"/>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c>
          <w:tcPr>
            <w:tcW w:w="2835"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r>
      <w:tr w:rsidR="00081612" w:rsidRPr="00081612" w:rsidTr="00811C9F">
        <w:tc>
          <w:tcPr>
            <w:tcW w:w="3118" w:type="dxa"/>
            <w:tcBorders>
              <w:top w:val="single" w:sz="4" w:space="0" w:color="000000"/>
              <w:left w:val="single" w:sz="4" w:space="0" w:color="000000"/>
              <w:bottom w:val="single" w:sz="4" w:space="0" w:color="000000"/>
              <w:right w:val="single" w:sz="4" w:space="0" w:color="000000"/>
            </w:tcBorders>
            <w:hideMark/>
          </w:tcPr>
          <w:p w:rsidR="00081612" w:rsidRPr="00081612" w:rsidRDefault="00081612" w:rsidP="00081612">
            <w:pPr>
              <w:spacing w:after="0" w:line="240" w:lineRule="auto"/>
              <w:rPr>
                <w:rFonts w:ascii="Times New Roman" w:eastAsia="Times New Roman" w:hAnsi="Times New Roman"/>
                <w:i/>
                <w:sz w:val="20"/>
                <w:szCs w:val="20"/>
                <w:lang w:val="en-US" w:bidi="lo-LA"/>
              </w:rPr>
            </w:pPr>
            <w:r w:rsidRPr="00081612">
              <w:rPr>
                <w:rFonts w:ascii="Times New Roman" w:eastAsia="Times New Roman" w:hAnsi="Times New Roman"/>
                <w:i/>
                <w:sz w:val="20"/>
                <w:szCs w:val="20"/>
                <w:lang w:eastAsia="lt-LT"/>
              </w:rPr>
              <w:t>Teisinei sistemai</w:t>
            </w:r>
          </w:p>
        </w:tc>
        <w:tc>
          <w:tcPr>
            <w:tcW w:w="2977"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c>
          <w:tcPr>
            <w:tcW w:w="2835"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r>
      <w:tr w:rsidR="00081612" w:rsidRPr="00081612" w:rsidTr="00811C9F">
        <w:tc>
          <w:tcPr>
            <w:tcW w:w="3118" w:type="dxa"/>
            <w:tcBorders>
              <w:top w:val="single" w:sz="4" w:space="0" w:color="000000"/>
              <w:left w:val="single" w:sz="4" w:space="0" w:color="000000"/>
              <w:bottom w:val="single" w:sz="4" w:space="0" w:color="000000"/>
              <w:right w:val="single" w:sz="4" w:space="0" w:color="000000"/>
            </w:tcBorders>
            <w:hideMark/>
          </w:tcPr>
          <w:p w:rsidR="00081612" w:rsidRPr="00081612" w:rsidRDefault="00081612" w:rsidP="00081612">
            <w:pPr>
              <w:spacing w:after="0" w:line="240" w:lineRule="auto"/>
              <w:rPr>
                <w:rFonts w:ascii="Times New Roman" w:eastAsia="Times New Roman" w:hAnsi="Times New Roman"/>
                <w:i/>
                <w:sz w:val="20"/>
                <w:szCs w:val="20"/>
                <w:lang w:val="en-US" w:bidi="lo-LA"/>
              </w:rPr>
            </w:pPr>
            <w:r w:rsidRPr="00081612">
              <w:rPr>
                <w:rFonts w:ascii="Times New Roman" w:eastAsia="Times New Roman" w:hAnsi="Times New Roman"/>
                <w:i/>
                <w:sz w:val="20"/>
                <w:szCs w:val="20"/>
                <w:lang w:eastAsia="lt-LT"/>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c>
          <w:tcPr>
            <w:tcW w:w="2835"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r>
      <w:tr w:rsidR="00081612" w:rsidRPr="00081612" w:rsidTr="00811C9F">
        <w:tc>
          <w:tcPr>
            <w:tcW w:w="3118" w:type="dxa"/>
            <w:tcBorders>
              <w:top w:val="single" w:sz="4" w:space="0" w:color="000000"/>
              <w:left w:val="single" w:sz="4" w:space="0" w:color="000000"/>
              <w:bottom w:val="single" w:sz="4" w:space="0" w:color="000000"/>
              <w:right w:val="single" w:sz="4" w:space="0" w:color="000000"/>
            </w:tcBorders>
            <w:hideMark/>
          </w:tcPr>
          <w:p w:rsidR="00081612" w:rsidRPr="00081612" w:rsidRDefault="00081612" w:rsidP="00081612">
            <w:pPr>
              <w:spacing w:after="0" w:line="240" w:lineRule="auto"/>
              <w:rPr>
                <w:rFonts w:ascii="Times New Roman" w:eastAsia="Times New Roman" w:hAnsi="Times New Roman"/>
                <w:i/>
                <w:sz w:val="20"/>
                <w:szCs w:val="20"/>
                <w:lang w:val="en-US" w:bidi="lo-LA"/>
              </w:rPr>
            </w:pPr>
            <w:r w:rsidRPr="00081612">
              <w:rPr>
                <w:rFonts w:ascii="Times New Roman" w:eastAsia="Times New Roman" w:hAnsi="Times New Roman"/>
                <w:i/>
                <w:sz w:val="20"/>
                <w:szCs w:val="20"/>
                <w:lang w:eastAsia="lt-LT"/>
              </w:rPr>
              <w:t>Aplinkai</w:t>
            </w:r>
          </w:p>
        </w:tc>
        <w:tc>
          <w:tcPr>
            <w:tcW w:w="2977"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c>
          <w:tcPr>
            <w:tcW w:w="2835"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r>
      <w:tr w:rsidR="00081612" w:rsidRPr="00081612" w:rsidTr="00811C9F">
        <w:tc>
          <w:tcPr>
            <w:tcW w:w="3118" w:type="dxa"/>
            <w:tcBorders>
              <w:top w:val="single" w:sz="4" w:space="0" w:color="000000"/>
              <w:left w:val="single" w:sz="4" w:space="0" w:color="000000"/>
              <w:bottom w:val="single" w:sz="4" w:space="0" w:color="000000"/>
              <w:right w:val="single" w:sz="4" w:space="0" w:color="000000"/>
            </w:tcBorders>
            <w:hideMark/>
          </w:tcPr>
          <w:p w:rsidR="00081612" w:rsidRPr="00081612" w:rsidRDefault="00081612" w:rsidP="00081612">
            <w:pPr>
              <w:spacing w:after="0" w:line="240" w:lineRule="auto"/>
              <w:rPr>
                <w:rFonts w:ascii="Times New Roman" w:eastAsia="Times New Roman" w:hAnsi="Times New Roman"/>
                <w:i/>
                <w:sz w:val="20"/>
                <w:szCs w:val="20"/>
                <w:lang w:val="en-US" w:bidi="lo-LA"/>
              </w:rPr>
            </w:pPr>
            <w:r w:rsidRPr="00081612">
              <w:rPr>
                <w:rFonts w:ascii="Times New Roman" w:eastAsia="Times New Roman" w:hAnsi="Times New Roman"/>
                <w:i/>
                <w:sz w:val="20"/>
                <w:szCs w:val="20"/>
                <w:lang w:eastAsia="lt-LT"/>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c>
          <w:tcPr>
            <w:tcW w:w="2835"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r>
      <w:tr w:rsidR="00081612" w:rsidRPr="00081612" w:rsidTr="00811C9F">
        <w:tc>
          <w:tcPr>
            <w:tcW w:w="3118" w:type="dxa"/>
            <w:tcBorders>
              <w:top w:val="single" w:sz="4" w:space="0" w:color="000000"/>
              <w:left w:val="single" w:sz="4" w:space="0" w:color="000000"/>
              <w:bottom w:val="single" w:sz="4" w:space="0" w:color="000000"/>
              <w:right w:val="single" w:sz="4" w:space="0" w:color="000000"/>
            </w:tcBorders>
            <w:hideMark/>
          </w:tcPr>
          <w:p w:rsidR="00081612" w:rsidRPr="00081612" w:rsidRDefault="00081612" w:rsidP="00081612">
            <w:pPr>
              <w:spacing w:after="0" w:line="240" w:lineRule="auto"/>
              <w:rPr>
                <w:rFonts w:ascii="Times New Roman" w:eastAsia="Times New Roman" w:hAnsi="Times New Roman"/>
                <w:i/>
                <w:sz w:val="20"/>
                <w:szCs w:val="20"/>
                <w:lang w:val="en-US" w:bidi="lo-LA"/>
              </w:rPr>
            </w:pPr>
            <w:r w:rsidRPr="00081612">
              <w:rPr>
                <w:rFonts w:ascii="Times New Roman" w:eastAsia="Times New Roman" w:hAnsi="Times New Roman"/>
                <w:i/>
                <w:sz w:val="20"/>
                <w:szCs w:val="20"/>
                <w:lang w:eastAsia="lt-LT"/>
              </w:rPr>
              <w:t>Regiono plėtrai</w:t>
            </w:r>
          </w:p>
        </w:tc>
        <w:tc>
          <w:tcPr>
            <w:tcW w:w="2977"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c>
          <w:tcPr>
            <w:tcW w:w="2835"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r>
      <w:tr w:rsidR="00081612" w:rsidRPr="00081612" w:rsidTr="00811C9F">
        <w:tc>
          <w:tcPr>
            <w:tcW w:w="3118" w:type="dxa"/>
            <w:tcBorders>
              <w:top w:val="single" w:sz="4" w:space="0" w:color="000000"/>
              <w:left w:val="single" w:sz="4" w:space="0" w:color="000000"/>
              <w:bottom w:val="single" w:sz="4" w:space="0" w:color="000000"/>
              <w:right w:val="single" w:sz="4" w:space="0" w:color="000000"/>
            </w:tcBorders>
            <w:hideMark/>
          </w:tcPr>
          <w:p w:rsidR="00081612" w:rsidRPr="00081612" w:rsidRDefault="00081612" w:rsidP="00081612">
            <w:pPr>
              <w:spacing w:after="0" w:line="240" w:lineRule="auto"/>
              <w:rPr>
                <w:rFonts w:ascii="Times New Roman" w:eastAsia="Times New Roman" w:hAnsi="Times New Roman"/>
                <w:i/>
                <w:sz w:val="20"/>
                <w:szCs w:val="20"/>
                <w:lang w:val="en-US" w:bidi="lo-LA"/>
              </w:rPr>
            </w:pPr>
            <w:r w:rsidRPr="00081612">
              <w:rPr>
                <w:rFonts w:ascii="Times New Roman" w:eastAsia="Times New Roman" w:hAnsi="Times New Roman"/>
                <w:i/>
                <w:sz w:val="20"/>
                <w:szCs w:val="20"/>
                <w:lang w:eastAsia="lt-LT"/>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c>
          <w:tcPr>
            <w:tcW w:w="2835"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r>
    </w:tbl>
    <w:p w:rsidR="00081612" w:rsidRPr="00081612" w:rsidRDefault="00081612" w:rsidP="002E306D">
      <w:pPr>
        <w:spacing w:after="0" w:line="240" w:lineRule="auto"/>
        <w:jc w:val="both"/>
        <w:rPr>
          <w:rFonts w:ascii="Times New Roman" w:eastAsia="Lucida Sans Unicode" w:hAnsi="Times New Roman"/>
          <w:lang w:eastAsia="lt-LT"/>
        </w:rPr>
      </w:pPr>
      <w:r w:rsidRPr="00081612">
        <w:rPr>
          <w:rFonts w:ascii="Times New Roman" w:eastAsia="Times New Roman" w:hAnsi="Times New Roman"/>
          <w:b/>
          <w:sz w:val="20"/>
          <w:szCs w:val="20"/>
          <w:lang w:eastAsia="lt-LT" w:bidi="lo-LA"/>
        </w:rPr>
        <w:t>*</w:t>
      </w:r>
      <w:r w:rsidRPr="00081612">
        <w:rPr>
          <w:rFonts w:ascii="Times New Roman" w:eastAsia="Times New Roman" w:hAnsi="Times New Roman"/>
          <w:bCs/>
          <w:sz w:val="20"/>
          <w:szCs w:val="20"/>
          <w:lang w:eastAsia="lt-LT"/>
        </w:rPr>
        <w:t xml:space="preserve"> Numatomo teisinio reguliavimo poveikio vertinimas atliekamas r</w:t>
      </w:r>
      <w:r w:rsidRPr="00081612">
        <w:rPr>
          <w:rFonts w:ascii="Times New Roman" w:eastAsia="Times New Roman" w:hAnsi="Times New Roman"/>
          <w:sz w:val="20"/>
          <w:szCs w:val="20"/>
          <w:lang w:eastAsia="lt-LT"/>
        </w:rPr>
        <w:t>engiant teisės akto, kuriuo numatoma reglamentuoti iki tol nereglamentuotus santykius, taip pat kuriuo iš esmės keičiamas teisinis reguliavimas, projektą.</w:t>
      </w:r>
      <w:r w:rsidRPr="00081612">
        <w:rPr>
          <w:rFonts w:ascii="Times New Roman" w:eastAsia="Times New Roman" w:hAnsi="Times New Roman"/>
          <w:sz w:val="20"/>
          <w:szCs w:val="20"/>
          <w:lang w:eastAsia="lt-LT" w:bidi="lo-LA"/>
        </w:rPr>
        <w:t xml:space="preserve"> </w:t>
      </w:r>
      <w:r w:rsidRPr="00081612">
        <w:rPr>
          <w:rFonts w:ascii="Times New Roman" w:eastAsia="Times New Roman" w:hAnsi="Times New Roman"/>
          <w:sz w:val="20"/>
          <w:szCs w:val="20"/>
          <w:lang w:eastAsia="lt-LT"/>
        </w:rPr>
        <w:t>Atliekant vertinimą, nustatomas galimas teigiamas ir neigiamas poveikis to teisinio reguliavimo sričiai, asmenims ar jų grupėms, kuriems bus taikomas numatomas teisinis reguliavima</w:t>
      </w:r>
      <w:r w:rsidR="002E306D">
        <w:rPr>
          <w:rFonts w:ascii="Times New Roman" w:eastAsia="Times New Roman" w:hAnsi="Times New Roman"/>
          <w:sz w:val="20"/>
          <w:szCs w:val="20"/>
          <w:lang w:eastAsia="lt-LT"/>
        </w:rPr>
        <w:t>s</w:t>
      </w:r>
    </w:p>
    <w:p w:rsidR="002E306D" w:rsidRDefault="002E306D" w:rsidP="001A4A49">
      <w:pPr>
        <w:widowControl w:val="0"/>
        <w:suppressAutoHyphens/>
        <w:spacing w:after="0" w:line="240" w:lineRule="auto"/>
        <w:jc w:val="both"/>
        <w:rPr>
          <w:rFonts w:ascii="Times New Roman" w:eastAsia="Lucida Sans Unicode" w:hAnsi="Times New Roman"/>
          <w:lang w:eastAsia="lt-LT"/>
        </w:rPr>
      </w:pPr>
    </w:p>
    <w:p w:rsidR="00373A4F" w:rsidRPr="001A0C53" w:rsidRDefault="00081612" w:rsidP="001A4A49">
      <w:pPr>
        <w:widowControl w:val="0"/>
        <w:suppressAutoHyphens/>
        <w:spacing w:after="0" w:line="240" w:lineRule="auto"/>
        <w:jc w:val="both"/>
        <w:rPr>
          <w:rFonts w:ascii="Times New Roman" w:eastAsia="Lucida Sans Unicode" w:hAnsi="Times New Roman"/>
          <w:sz w:val="24"/>
          <w:szCs w:val="24"/>
        </w:rPr>
      </w:pPr>
      <w:r w:rsidRPr="001A0C53">
        <w:rPr>
          <w:rFonts w:ascii="Times New Roman" w:eastAsia="Lucida Sans Unicode" w:hAnsi="Times New Roman"/>
          <w:sz w:val="24"/>
          <w:szCs w:val="24"/>
          <w:lang w:eastAsia="lt-LT"/>
        </w:rPr>
        <w:t xml:space="preserve">Socialines paramos skyriaus vedėja                 </w:t>
      </w:r>
      <w:r w:rsidRPr="001A0C53">
        <w:rPr>
          <w:rFonts w:ascii="Times New Roman" w:eastAsia="Lucida Sans Unicode" w:hAnsi="Times New Roman"/>
          <w:sz w:val="24"/>
          <w:szCs w:val="24"/>
          <w:lang w:eastAsia="lt-LT"/>
        </w:rPr>
        <w:tab/>
      </w:r>
      <w:r w:rsidRPr="001A0C53">
        <w:rPr>
          <w:rFonts w:ascii="Times New Roman" w:eastAsia="Lucida Sans Unicode" w:hAnsi="Times New Roman"/>
          <w:sz w:val="24"/>
          <w:szCs w:val="24"/>
          <w:lang w:eastAsia="lt-LT"/>
        </w:rPr>
        <w:tab/>
      </w:r>
      <w:r w:rsidR="001A0C53">
        <w:rPr>
          <w:rFonts w:ascii="Times New Roman" w:eastAsia="Lucida Sans Unicode" w:hAnsi="Times New Roman"/>
          <w:sz w:val="24"/>
          <w:szCs w:val="24"/>
          <w:lang w:eastAsia="lt-LT"/>
        </w:rPr>
        <w:t xml:space="preserve">                     </w:t>
      </w:r>
      <w:r w:rsidRPr="001A0C53">
        <w:rPr>
          <w:rFonts w:ascii="Times New Roman" w:eastAsia="Lucida Sans Unicode" w:hAnsi="Times New Roman"/>
          <w:sz w:val="24"/>
          <w:szCs w:val="24"/>
          <w:lang w:eastAsia="lt-LT"/>
        </w:rPr>
        <w:t>Jūratė Blinstrubaitė</w:t>
      </w:r>
      <w:bookmarkEnd w:id="5"/>
    </w:p>
    <w:sectPr w:rsidR="00373A4F" w:rsidRPr="001A0C53" w:rsidSect="001A0C53">
      <w:pgSz w:w="11906" w:h="16838"/>
      <w:pgMar w:top="1134" w:right="566"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930AA"/>
    <w:multiLevelType w:val="hybridMultilevel"/>
    <w:tmpl w:val="F41EC84C"/>
    <w:lvl w:ilvl="0" w:tplc="84CE4C9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E91147E"/>
    <w:multiLevelType w:val="multilevel"/>
    <w:tmpl w:val="7A6ABD0E"/>
    <w:lvl w:ilvl="0">
      <w:start w:val="1"/>
      <w:numFmt w:val="decimal"/>
      <w:pStyle w:val="1num"/>
      <w:lvlText w:val="%1."/>
      <w:lvlJc w:val="left"/>
      <w:pPr>
        <w:ind w:left="720" w:hanging="360"/>
      </w:pPr>
      <w:rPr>
        <w:b w:val="0"/>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23E"/>
    <w:rsid w:val="00042901"/>
    <w:rsid w:val="00081612"/>
    <w:rsid w:val="00085AB3"/>
    <w:rsid w:val="00086930"/>
    <w:rsid w:val="000910AB"/>
    <w:rsid w:val="000A7DC9"/>
    <w:rsid w:val="000D09C6"/>
    <w:rsid w:val="000D153D"/>
    <w:rsid w:val="00102005"/>
    <w:rsid w:val="0010533A"/>
    <w:rsid w:val="001306B1"/>
    <w:rsid w:val="001411BA"/>
    <w:rsid w:val="00145054"/>
    <w:rsid w:val="0015763F"/>
    <w:rsid w:val="00161DB8"/>
    <w:rsid w:val="0017460C"/>
    <w:rsid w:val="00197338"/>
    <w:rsid w:val="001A0C53"/>
    <w:rsid w:val="001A4A49"/>
    <w:rsid w:val="00213CF6"/>
    <w:rsid w:val="002513E7"/>
    <w:rsid w:val="0025517C"/>
    <w:rsid w:val="002A4079"/>
    <w:rsid w:val="002E306D"/>
    <w:rsid w:val="002E6B18"/>
    <w:rsid w:val="00324A8B"/>
    <w:rsid w:val="00326910"/>
    <w:rsid w:val="00370E29"/>
    <w:rsid w:val="00372EF9"/>
    <w:rsid w:val="00373A4F"/>
    <w:rsid w:val="003959F1"/>
    <w:rsid w:val="003D5464"/>
    <w:rsid w:val="003E0B1B"/>
    <w:rsid w:val="003E4823"/>
    <w:rsid w:val="003E4DF9"/>
    <w:rsid w:val="00465B32"/>
    <w:rsid w:val="004B4F52"/>
    <w:rsid w:val="004D2EBF"/>
    <w:rsid w:val="004F650C"/>
    <w:rsid w:val="005064AE"/>
    <w:rsid w:val="00526015"/>
    <w:rsid w:val="005501F2"/>
    <w:rsid w:val="0056523E"/>
    <w:rsid w:val="005723C4"/>
    <w:rsid w:val="00576F4B"/>
    <w:rsid w:val="00586A3D"/>
    <w:rsid w:val="005D11CE"/>
    <w:rsid w:val="005D504F"/>
    <w:rsid w:val="005D51C1"/>
    <w:rsid w:val="005E2235"/>
    <w:rsid w:val="006135C6"/>
    <w:rsid w:val="00656210"/>
    <w:rsid w:val="00667355"/>
    <w:rsid w:val="0068280A"/>
    <w:rsid w:val="006F4B74"/>
    <w:rsid w:val="00735042"/>
    <w:rsid w:val="007648E9"/>
    <w:rsid w:val="007650BA"/>
    <w:rsid w:val="007B0AA9"/>
    <w:rsid w:val="007B19A0"/>
    <w:rsid w:val="007B325A"/>
    <w:rsid w:val="007D1947"/>
    <w:rsid w:val="007E7E44"/>
    <w:rsid w:val="008029B7"/>
    <w:rsid w:val="00811C9F"/>
    <w:rsid w:val="00823883"/>
    <w:rsid w:val="00823BAB"/>
    <w:rsid w:val="008279E2"/>
    <w:rsid w:val="0085574A"/>
    <w:rsid w:val="00856C97"/>
    <w:rsid w:val="00867DEC"/>
    <w:rsid w:val="00884C13"/>
    <w:rsid w:val="008856D1"/>
    <w:rsid w:val="0088757D"/>
    <w:rsid w:val="00915EFB"/>
    <w:rsid w:val="009248FD"/>
    <w:rsid w:val="00937743"/>
    <w:rsid w:val="009764E6"/>
    <w:rsid w:val="00987825"/>
    <w:rsid w:val="0099766F"/>
    <w:rsid w:val="009B2988"/>
    <w:rsid w:val="00A308F0"/>
    <w:rsid w:val="00A46839"/>
    <w:rsid w:val="00A726EC"/>
    <w:rsid w:val="00AA0F05"/>
    <w:rsid w:val="00AA1C98"/>
    <w:rsid w:val="00AA6380"/>
    <w:rsid w:val="00AA7B03"/>
    <w:rsid w:val="00AB027B"/>
    <w:rsid w:val="00AC4ACE"/>
    <w:rsid w:val="00AD33EB"/>
    <w:rsid w:val="00AD5815"/>
    <w:rsid w:val="00AE6601"/>
    <w:rsid w:val="00B03A38"/>
    <w:rsid w:val="00B10F17"/>
    <w:rsid w:val="00B168D2"/>
    <w:rsid w:val="00B24620"/>
    <w:rsid w:val="00B87B1E"/>
    <w:rsid w:val="00B939CB"/>
    <w:rsid w:val="00BB32EC"/>
    <w:rsid w:val="00BD7F40"/>
    <w:rsid w:val="00BE544C"/>
    <w:rsid w:val="00C14D91"/>
    <w:rsid w:val="00C42C81"/>
    <w:rsid w:val="00C73261"/>
    <w:rsid w:val="00C93D04"/>
    <w:rsid w:val="00CD6CFA"/>
    <w:rsid w:val="00D02779"/>
    <w:rsid w:val="00D02A4C"/>
    <w:rsid w:val="00D04C09"/>
    <w:rsid w:val="00D16816"/>
    <w:rsid w:val="00D31D1F"/>
    <w:rsid w:val="00D402DA"/>
    <w:rsid w:val="00D74C44"/>
    <w:rsid w:val="00D86B2C"/>
    <w:rsid w:val="00DF553F"/>
    <w:rsid w:val="00E12B0D"/>
    <w:rsid w:val="00E158BF"/>
    <w:rsid w:val="00ED0202"/>
    <w:rsid w:val="00ED0AAE"/>
    <w:rsid w:val="00F32D32"/>
    <w:rsid w:val="00F87525"/>
    <w:rsid w:val="00F909BB"/>
    <w:rsid w:val="00F97369"/>
    <w:rsid w:val="00FB4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A1163A-2204-40D4-88F4-49BD181AE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C42C81"/>
    <w:pPr>
      <w:spacing w:after="0" w:line="240" w:lineRule="auto"/>
    </w:pPr>
    <w:rPr>
      <w:rFonts w:ascii="Segoe UI" w:hAnsi="Segoe UI"/>
      <w:sz w:val="18"/>
      <w:szCs w:val="18"/>
      <w:lang w:val="x-none"/>
    </w:rPr>
  </w:style>
  <w:style w:type="character" w:customStyle="1" w:styleId="DebesliotekstasDiagrama">
    <w:name w:val="Debesėlio tekstas Diagrama"/>
    <w:link w:val="Debesliotekstas"/>
    <w:uiPriority w:val="99"/>
    <w:semiHidden/>
    <w:rsid w:val="00C42C81"/>
    <w:rPr>
      <w:rFonts w:ascii="Segoe UI" w:hAnsi="Segoe UI" w:cs="Segoe UI"/>
      <w:sz w:val="18"/>
      <w:szCs w:val="18"/>
      <w:lang w:eastAsia="en-US"/>
    </w:rPr>
  </w:style>
  <w:style w:type="paragraph" w:customStyle="1" w:styleId="1num">
    <w:name w:val="1 num"/>
    <w:basedOn w:val="prastasis"/>
    <w:qFormat/>
    <w:rsid w:val="007650BA"/>
    <w:pPr>
      <w:numPr>
        <w:numId w:val="2"/>
      </w:numPr>
      <w:tabs>
        <w:tab w:val="left" w:pos="567"/>
      </w:tabs>
      <w:spacing w:after="0" w:line="240" w:lineRule="auto"/>
      <w:ind w:left="0" w:firstLine="567"/>
      <w:jc w:val="both"/>
    </w:pPr>
    <w:rPr>
      <w:rFonts w:ascii="Times New Roman" w:eastAsia="Times New Roman"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7058963">
      <w:bodyDiv w:val="1"/>
      <w:marLeft w:val="0"/>
      <w:marRight w:val="0"/>
      <w:marTop w:val="0"/>
      <w:marBottom w:val="0"/>
      <w:divBdr>
        <w:top w:val="none" w:sz="0" w:space="0" w:color="auto"/>
        <w:left w:val="none" w:sz="0" w:space="0" w:color="auto"/>
        <w:bottom w:val="none" w:sz="0" w:space="0" w:color="auto"/>
        <w:right w:val="none" w:sz="0" w:space="0" w:color="auto"/>
      </w:divBdr>
    </w:div>
    <w:div w:id="603880208">
      <w:bodyDiv w:val="1"/>
      <w:marLeft w:val="0"/>
      <w:marRight w:val="0"/>
      <w:marTop w:val="0"/>
      <w:marBottom w:val="0"/>
      <w:divBdr>
        <w:top w:val="none" w:sz="0" w:space="0" w:color="auto"/>
        <w:left w:val="none" w:sz="0" w:space="0" w:color="auto"/>
        <w:bottom w:val="none" w:sz="0" w:space="0" w:color="auto"/>
        <w:right w:val="none" w:sz="0" w:space="0" w:color="auto"/>
      </w:divBdr>
    </w:div>
    <w:div w:id="941840884">
      <w:bodyDiv w:val="1"/>
      <w:marLeft w:val="0"/>
      <w:marRight w:val="0"/>
      <w:marTop w:val="0"/>
      <w:marBottom w:val="0"/>
      <w:divBdr>
        <w:top w:val="none" w:sz="0" w:space="0" w:color="auto"/>
        <w:left w:val="none" w:sz="0" w:space="0" w:color="auto"/>
        <w:bottom w:val="none" w:sz="0" w:space="0" w:color="auto"/>
        <w:right w:val="none" w:sz="0" w:space="0" w:color="auto"/>
      </w:divBdr>
    </w:div>
    <w:div w:id="1741367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9DA47-3F76-4068-8B61-5BF156E15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3370</Words>
  <Characters>19214</Characters>
  <Application>Microsoft Office Word</Application>
  <DocSecurity>0</DocSecurity>
  <Lines>160</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22539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4</cp:revision>
  <cp:lastPrinted>2021-12-03T08:17:00Z</cp:lastPrinted>
  <dcterms:created xsi:type="dcterms:W3CDTF">2021-12-03T08:17:00Z</dcterms:created>
  <dcterms:modified xsi:type="dcterms:W3CDTF">2021-12-08T09:47:00Z</dcterms:modified>
</cp:coreProperties>
</file>